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BodyText"/>
        <w:spacing w:before="52"/>
        <w:ind w:left="100"/>
      </w:pPr>
      <w:r>
        <w:rPr/>
        <w:t>Bogotá</w:t>
      </w:r>
      <w:r>
        <w:rPr>
          <w:spacing w:val="-5"/>
        </w:rPr>
        <w:t> </w:t>
      </w:r>
      <w:r>
        <w:rPr/>
        <w:t>D.C.,</w:t>
      </w:r>
      <w:r>
        <w:rPr>
          <w:spacing w:val="-5"/>
        </w:rPr>
        <w:t> </w:t>
      </w:r>
      <w:r>
        <w:rPr/>
        <w:t>05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00"/>
      </w:pPr>
      <w:r>
        <w:rPr/>
        <w:t>Doctor</w:t>
      </w:r>
    </w:p>
    <w:p>
      <w:pPr>
        <w:pStyle w:val="Heading1"/>
        <w:spacing w:before="15"/>
        <w:ind w:left="100" w:firstLine="0"/>
      </w:pPr>
      <w:r>
        <w:rPr/>
        <w:t>OSCAR</w:t>
      </w:r>
      <w:r>
        <w:rPr>
          <w:spacing w:val="-2"/>
        </w:rPr>
        <w:t> </w:t>
      </w:r>
      <w:r>
        <w:rPr/>
        <w:t>HERNÁN</w:t>
      </w:r>
      <w:r>
        <w:rPr>
          <w:spacing w:val="-1"/>
        </w:rPr>
        <w:t> </w:t>
      </w:r>
      <w:r>
        <w:rPr/>
        <w:t>SÁNCHEZ</w:t>
      </w:r>
      <w:r>
        <w:rPr>
          <w:spacing w:val="-1"/>
        </w:rPr>
        <w:t> </w:t>
      </w:r>
      <w:r>
        <w:rPr/>
        <w:t>LEÓN</w:t>
      </w:r>
    </w:p>
    <w:p>
      <w:pPr>
        <w:pStyle w:val="BodyText"/>
        <w:spacing w:line="252" w:lineRule="auto" w:before="15"/>
        <w:ind w:left="100" w:right="6459"/>
      </w:pPr>
      <w:r>
        <w:rPr/>
        <w:t>Presidente</w:t>
      </w:r>
      <w:r>
        <w:rPr>
          <w:spacing w:val="-14"/>
        </w:rPr>
        <w:t> </w:t>
      </w:r>
      <w:r>
        <w:rPr/>
        <w:t>Comisión</w:t>
      </w:r>
      <w:r>
        <w:rPr>
          <w:spacing w:val="-14"/>
        </w:rPr>
        <w:t> </w:t>
      </w:r>
      <w:r>
        <w:rPr/>
        <w:t>Primera</w:t>
      </w:r>
      <w:r>
        <w:rPr>
          <w:spacing w:val="-57"/>
        </w:rPr>
        <w:t> </w:t>
      </w:r>
      <w:r>
        <w:rPr/>
        <w:t>Cámara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Representantes</w:t>
      </w:r>
    </w:p>
    <w:p>
      <w:pPr>
        <w:pStyle w:val="BodyText"/>
        <w:ind w:left="100"/>
      </w:pPr>
      <w:r>
        <w:rPr/>
        <w:t>Ciudad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spacing w:line="252" w:lineRule="auto" w:before="0"/>
        <w:ind w:left="100" w:right="142" w:firstLine="0"/>
        <w:jc w:val="both"/>
        <w:rPr>
          <w:b/>
          <w:sz w:val="24"/>
        </w:rPr>
      </w:pPr>
      <w:r>
        <w:rPr>
          <w:b/>
          <w:sz w:val="24"/>
        </w:rPr>
        <w:t>Referencia:</w:t>
      </w:r>
      <w:r>
        <w:rPr>
          <w:b/>
          <w:spacing w:val="-3"/>
          <w:sz w:val="24"/>
        </w:rPr>
        <w:t> </w:t>
      </w:r>
      <w:r>
        <w:rPr>
          <w:sz w:val="24"/>
        </w:rPr>
        <w:t>Informe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ponencia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primer</w:t>
      </w:r>
      <w:r>
        <w:rPr>
          <w:spacing w:val="-5"/>
          <w:sz w:val="24"/>
        </w:rPr>
        <w:t> </w:t>
      </w:r>
      <w:r>
        <w:rPr>
          <w:sz w:val="24"/>
        </w:rPr>
        <w:t>debate</w:t>
      </w:r>
      <w:r>
        <w:rPr>
          <w:spacing w:val="-4"/>
          <w:sz w:val="24"/>
        </w:rPr>
        <w:t> </w:t>
      </w:r>
      <w:r>
        <w:rPr>
          <w:sz w:val="24"/>
        </w:rPr>
        <w:t>(primera</w:t>
      </w:r>
      <w:r>
        <w:rPr>
          <w:spacing w:val="-4"/>
          <w:sz w:val="24"/>
        </w:rPr>
        <w:t> </w:t>
      </w:r>
      <w:r>
        <w:rPr>
          <w:sz w:val="24"/>
        </w:rPr>
        <w:t>vuelta)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Proyecto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Acto</w:t>
      </w:r>
      <w:r>
        <w:rPr>
          <w:spacing w:val="-57"/>
          <w:sz w:val="24"/>
        </w:rPr>
        <w:t> </w:t>
      </w:r>
      <w:r>
        <w:rPr>
          <w:sz w:val="24"/>
        </w:rPr>
        <w:t>Legislativo No. 085 de 2023 Cámara, </w:t>
      </w:r>
      <w:r>
        <w:rPr>
          <w:b/>
          <w:i/>
          <w:sz w:val="24"/>
        </w:rPr>
        <w:t>“Por medio de la cual se le otorga la categoría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Distrito Turístico, Ambiental, Forestal, Portuario, Biodiverso y Cultural a Leticia,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el departamento del Amazonas”</w:t>
      </w:r>
      <w:r>
        <w:rPr>
          <w:b/>
          <w:sz w:val="24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ind w:left="100"/>
      </w:pPr>
      <w:r>
        <w:rPr/>
        <w:t>Respetado</w:t>
      </w:r>
      <w:r>
        <w:rPr>
          <w:spacing w:val="-4"/>
        </w:rPr>
        <w:t> </w:t>
      </w:r>
      <w:r>
        <w:rPr/>
        <w:t>Señor</w:t>
      </w:r>
      <w:r>
        <w:rPr>
          <w:spacing w:val="-4"/>
        </w:rPr>
        <w:t> </w:t>
      </w:r>
      <w:r>
        <w:rPr/>
        <w:t>Presidente:</w:t>
      </w:r>
    </w:p>
    <w:p>
      <w:pPr>
        <w:pStyle w:val="BodyText"/>
        <w:spacing w:before="5"/>
        <w:rPr>
          <w:sz w:val="26"/>
        </w:rPr>
      </w:pPr>
    </w:p>
    <w:p>
      <w:pPr>
        <w:spacing w:line="252" w:lineRule="auto" w:before="0"/>
        <w:ind w:left="100" w:right="138" w:firstLine="0"/>
        <w:jc w:val="both"/>
        <w:rPr>
          <w:b/>
          <w:sz w:val="24"/>
        </w:rPr>
      </w:pPr>
      <w:r>
        <w:rPr>
          <w:sz w:val="24"/>
        </w:rPr>
        <w:t>Atendiendo a la honrosa designación que me hizo la Mesa Directiva, y en cumplimiento</w:t>
      </w:r>
      <w:r>
        <w:rPr>
          <w:spacing w:val="1"/>
          <w:sz w:val="24"/>
        </w:rPr>
        <w:t> </w:t>
      </w:r>
      <w:r>
        <w:rPr>
          <w:sz w:val="24"/>
        </w:rPr>
        <w:t>del mandato constitucional y de lo dispuesto por la Ley 5ª de 1992, por la cual se expide el</w:t>
      </w:r>
      <w:r>
        <w:rPr>
          <w:spacing w:val="1"/>
          <w:sz w:val="24"/>
        </w:rPr>
        <w:t> </w:t>
      </w:r>
      <w:r>
        <w:rPr>
          <w:sz w:val="24"/>
        </w:rPr>
        <w:t>Reglamento del Congreso, de la manera más atenta, por medio del presente escrito y</w:t>
      </w:r>
      <w:r>
        <w:rPr>
          <w:spacing w:val="1"/>
          <w:sz w:val="24"/>
        </w:rPr>
        <w:t> </w:t>
      </w:r>
      <w:r>
        <w:rPr>
          <w:sz w:val="24"/>
        </w:rPr>
        <w:t>dentro del término establecido para el efecto, procedo a rendir informe de PONENCIA</w:t>
      </w:r>
      <w:r>
        <w:rPr>
          <w:spacing w:val="1"/>
          <w:sz w:val="24"/>
        </w:rPr>
        <w:t> </w:t>
      </w:r>
      <w:r>
        <w:rPr>
          <w:sz w:val="24"/>
        </w:rPr>
        <w:t>POSITIVA para primer debate (primera vuelta) en Cámara de Representantes al Proyecto</w:t>
      </w:r>
      <w:r>
        <w:rPr>
          <w:spacing w:val="1"/>
          <w:sz w:val="24"/>
        </w:rPr>
        <w:t> </w:t>
      </w:r>
      <w:r>
        <w:rPr>
          <w:sz w:val="24"/>
        </w:rPr>
        <w:t>de Acto Legislativo No. 085 de 2023 Cámara, </w:t>
      </w:r>
      <w:r>
        <w:rPr>
          <w:b/>
          <w:i/>
          <w:sz w:val="24"/>
        </w:rPr>
        <w:t>“Por medio de la cual se le otorga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categoría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Distrito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Turístico,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Ambiental,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Forestal,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Portuario,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Biodiverso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y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Leticia,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 el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departamento del Amazonas”</w:t>
      </w:r>
      <w:r>
        <w:rPr>
          <w:b/>
          <w:sz w:val="24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before="1"/>
        <w:ind w:left="100"/>
      </w:pPr>
      <w:r>
        <w:rPr/>
        <w:t>Cordialmente,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ind w:left="100" w:firstLine="0"/>
        <w:jc w:val="both"/>
      </w:pPr>
      <w:r>
        <w:rPr/>
        <w:t>CARLOS</w:t>
      </w:r>
      <w:r>
        <w:rPr>
          <w:spacing w:val="-1"/>
        </w:rPr>
        <w:t> </w:t>
      </w:r>
      <w:r>
        <w:rPr/>
        <w:t>ARDILA</w:t>
      </w:r>
      <w:r>
        <w:rPr>
          <w:spacing w:val="-1"/>
        </w:rPr>
        <w:t> </w:t>
      </w:r>
      <w:r>
        <w:rPr/>
        <w:t>ESPINOSA</w:t>
      </w:r>
    </w:p>
    <w:p>
      <w:pPr>
        <w:pStyle w:val="BodyText"/>
        <w:spacing w:line="252" w:lineRule="auto" w:before="15"/>
        <w:ind w:left="100" w:right="6488"/>
      </w:pPr>
      <w:r>
        <w:rPr/>
        <w:t>Representante a la Cámara</w:t>
      </w:r>
      <w:r>
        <w:rPr>
          <w:spacing w:val="1"/>
        </w:rPr>
        <w:t> </w:t>
      </w:r>
      <w:r>
        <w:rPr/>
        <w:t>Departamento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Putumayo</w:t>
      </w:r>
    </w:p>
    <w:p>
      <w:pPr>
        <w:spacing w:after="0" w:line="252" w:lineRule="auto"/>
        <w:sectPr>
          <w:headerReference w:type="default" r:id="rId5"/>
          <w:footerReference w:type="default" r:id="rId6"/>
          <w:type w:val="continuous"/>
          <w:pgSz w:w="12240" w:h="15840"/>
          <w:pgMar w:header="750" w:footer="884" w:top="2060" w:bottom="1080" w:left="1340" w:right="1300"/>
          <w:pgNumType w:start="1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  <w:spacing w:line="252" w:lineRule="auto" w:before="52"/>
        <w:ind w:left="800" w:right="838" w:firstLine="0"/>
        <w:jc w:val="center"/>
      </w:pPr>
      <w:r>
        <w:rPr/>
        <w:t>INFORME DE PONENCIA PARA PRIMER DEBATE (PRIMERA VUELTA)</w:t>
      </w:r>
      <w:r>
        <w:rPr>
          <w:spacing w:val="-5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PRIMERA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CÁMARA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REPRESENTANTES</w:t>
      </w:r>
      <w:r>
        <w:rPr>
          <w:spacing w:val="-4"/>
        </w:rPr>
        <w:t> </w:t>
      </w:r>
      <w:r>
        <w:rPr/>
        <w:t>AL</w:t>
      </w:r>
      <w:r>
        <w:rPr>
          <w:spacing w:val="-54"/>
        </w:rPr>
        <w:t> </w:t>
      </w:r>
      <w:r>
        <w:rPr/>
        <w:t>PROYECTO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ACTO</w:t>
      </w:r>
      <w:r>
        <w:rPr>
          <w:spacing w:val="-3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085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2023</w:t>
      </w:r>
      <w:r>
        <w:rPr>
          <w:spacing w:val="-4"/>
        </w:rPr>
        <w:t> </w:t>
      </w:r>
      <w:r>
        <w:rPr/>
        <w:t>CÁMARA</w:t>
      </w:r>
    </w:p>
    <w:p>
      <w:pPr>
        <w:pStyle w:val="BodyText"/>
        <w:spacing w:before="2"/>
        <w:rPr>
          <w:b/>
          <w:sz w:val="25"/>
        </w:rPr>
      </w:pPr>
    </w:p>
    <w:p>
      <w:pPr>
        <w:spacing w:line="252" w:lineRule="auto" w:before="0"/>
        <w:ind w:left="376" w:right="41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“Por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medio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cual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otorga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categoría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Distrito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Turístico,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Ambiental,</w:t>
      </w:r>
      <w:r>
        <w:rPr>
          <w:b/>
          <w:i/>
          <w:spacing w:val="-52"/>
          <w:sz w:val="24"/>
        </w:rPr>
        <w:t> </w:t>
      </w:r>
      <w:r>
        <w:rPr>
          <w:b/>
          <w:i/>
          <w:sz w:val="24"/>
        </w:rPr>
        <w:t>Forestal,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Portuario,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Biodiverso 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Leticia,</w:t>
      </w:r>
    </w:p>
    <w:p>
      <w:pPr>
        <w:spacing w:before="0"/>
        <w:ind w:left="375" w:right="41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en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departamento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Amazonas”</w:t>
      </w:r>
    </w:p>
    <w:p>
      <w:pPr>
        <w:pStyle w:val="BodyText"/>
        <w:spacing w:before="5"/>
        <w:rPr>
          <w:b/>
          <w:i/>
          <w:sz w:val="26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informe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ponencia</w:t>
      </w:r>
      <w:r>
        <w:rPr>
          <w:spacing w:val="-2"/>
        </w:rPr>
        <w:t> </w:t>
      </w:r>
      <w:r>
        <w:rPr/>
        <w:t>consta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partes: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Objeto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Proyecto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4" w:after="0"/>
        <w:ind w:left="820" w:right="0" w:hanging="360"/>
        <w:jc w:val="left"/>
        <w:rPr>
          <w:sz w:val="24"/>
        </w:rPr>
      </w:pPr>
      <w:r>
        <w:rPr>
          <w:sz w:val="24"/>
        </w:rPr>
        <w:t>Trámite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Iniciativa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4"/>
        </w:rPr>
      </w:pPr>
      <w:r>
        <w:rPr>
          <w:sz w:val="24"/>
        </w:rPr>
        <w:t>Introducción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4"/>
        </w:rPr>
      </w:pPr>
      <w:r>
        <w:rPr>
          <w:sz w:val="24"/>
        </w:rPr>
        <w:t>Justiﬁcación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4" w:after="0"/>
        <w:ind w:left="820" w:right="0" w:hanging="360"/>
        <w:jc w:val="left"/>
        <w:rPr>
          <w:sz w:val="24"/>
        </w:rPr>
      </w:pPr>
      <w:r>
        <w:rPr>
          <w:sz w:val="24"/>
        </w:rPr>
        <w:t>Beneﬁcios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4"/>
        </w:rPr>
      </w:pPr>
      <w:r>
        <w:rPr>
          <w:sz w:val="24"/>
        </w:rPr>
        <w:t>Información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Municipio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4"/>
        </w:rPr>
      </w:pPr>
      <w:r>
        <w:rPr>
          <w:sz w:val="24"/>
        </w:rPr>
        <w:t>Fundamentos</w:t>
      </w:r>
      <w:r>
        <w:rPr>
          <w:spacing w:val="-4"/>
          <w:sz w:val="24"/>
        </w:rPr>
        <w:t> </w:t>
      </w:r>
      <w:r>
        <w:rPr>
          <w:sz w:val="24"/>
        </w:rPr>
        <w:t>Jurídicos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Competencia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Congreso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materia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4" w:after="0"/>
        <w:ind w:left="820" w:right="0" w:hanging="360"/>
        <w:jc w:val="left"/>
        <w:rPr>
          <w:sz w:val="24"/>
        </w:rPr>
      </w:pPr>
      <w:r>
        <w:rPr>
          <w:sz w:val="24"/>
        </w:rPr>
        <w:t>Conﬂictos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Interés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4"/>
        </w:rPr>
      </w:pPr>
      <w:r>
        <w:rPr>
          <w:sz w:val="24"/>
        </w:rPr>
        <w:t>Pliego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Modiﬁcaciones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4"/>
        </w:rPr>
      </w:pPr>
      <w:r>
        <w:rPr>
          <w:sz w:val="24"/>
        </w:rPr>
        <w:t>Proposición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3733" w:val="left" w:leader="none"/>
          <w:tab w:pos="3734" w:val="left" w:leader="none"/>
        </w:tabs>
        <w:spacing w:line="240" w:lineRule="auto" w:before="0" w:after="0"/>
        <w:ind w:left="3733" w:right="0" w:hanging="721"/>
        <w:jc w:val="left"/>
      </w:pPr>
      <w:r>
        <w:rPr/>
        <w:t>OBJETO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PROYECTO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4"/>
        <w:jc w:val="both"/>
      </w:pPr>
      <w:r>
        <w:rPr/>
        <w:t>El objeto del presente Proyecto de Acto Legislativo es otorgar la categoría de Distrito</w:t>
      </w:r>
      <w:r>
        <w:rPr>
          <w:spacing w:val="1"/>
        </w:rPr>
        <w:t> </w:t>
      </w:r>
      <w:r>
        <w:rPr/>
        <w:t>turístico,</w:t>
      </w:r>
      <w:r>
        <w:rPr>
          <w:spacing w:val="1"/>
        </w:rPr>
        <w:t> </w:t>
      </w:r>
      <w:r>
        <w:rPr/>
        <w:t>ambiental,</w:t>
      </w:r>
      <w:r>
        <w:rPr>
          <w:spacing w:val="1"/>
        </w:rPr>
        <w:t> </w:t>
      </w:r>
      <w:r>
        <w:rPr/>
        <w:t>forestal,</w:t>
      </w:r>
      <w:r>
        <w:rPr>
          <w:spacing w:val="1"/>
        </w:rPr>
        <w:t> </w:t>
      </w:r>
      <w:r>
        <w:rPr/>
        <w:t>portuario,</w:t>
      </w:r>
      <w:r>
        <w:rPr>
          <w:spacing w:val="1"/>
        </w:rPr>
        <w:t> </w:t>
      </w:r>
      <w:r>
        <w:rPr/>
        <w:t>biodiverso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Leticia,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departamento del Amazonas. Con la creación de este régimen especial se busca contribuir</w:t>
      </w:r>
      <w:r>
        <w:rPr>
          <w:spacing w:val="-58"/>
        </w:rPr>
        <w:t> </w:t>
      </w:r>
      <w:r>
        <w:rPr/>
        <w:t>al</w:t>
      </w:r>
      <w:r>
        <w:rPr>
          <w:spacing w:val="-4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crecimiento</w:t>
      </w:r>
      <w:r>
        <w:rPr>
          <w:spacing w:val="-3"/>
        </w:rPr>
        <w:t> </w:t>
      </w:r>
      <w:r>
        <w:rPr/>
        <w:t>económico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mejoramiento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vida</w:t>
      </w:r>
      <w:r>
        <w:rPr>
          <w:spacing w:val="-1"/>
        </w:rPr>
        <w:t> </w:t>
      </w:r>
      <w:r>
        <w:rPr/>
        <w:t>de sus habitantes.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3533" w:val="left" w:leader="none"/>
          <w:tab w:pos="3534" w:val="left" w:leader="none"/>
        </w:tabs>
        <w:spacing w:line="240" w:lineRule="auto" w:before="0" w:after="0"/>
        <w:ind w:left="3534" w:right="0" w:hanging="720"/>
        <w:jc w:val="left"/>
      </w:pPr>
      <w:r>
        <w:rPr/>
        <w:t>TRÁMITE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INICIATIVA</w:t>
      </w:r>
    </w:p>
    <w:p>
      <w:pPr>
        <w:pStyle w:val="BodyText"/>
        <w:spacing w:before="5"/>
        <w:rPr>
          <w:b/>
          <w:sz w:val="26"/>
        </w:rPr>
      </w:pPr>
    </w:p>
    <w:p>
      <w:pPr>
        <w:spacing w:line="252" w:lineRule="auto" w:before="0"/>
        <w:ind w:left="100" w:right="139" w:firstLine="0"/>
        <w:jc w:val="both"/>
        <w:rPr>
          <w:sz w:val="24"/>
        </w:rPr>
      </w:pPr>
      <w:r>
        <w:rPr>
          <w:sz w:val="24"/>
        </w:rPr>
        <w:t>El Proyecto de Acto Legislativo No. 085 de 2023 Cámara, </w:t>
      </w:r>
      <w:r>
        <w:rPr>
          <w:i/>
          <w:sz w:val="24"/>
        </w:rPr>
        <w:t>“Por medio de la cual se le otorga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 categoría de Distrito Turístico, Ambiental, Forestal, Portuario, Biodiverso y Cultural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Leticia, en el departamento del Amazonas”</w:t>
      </w:r>
      <w:r>
        <w:rPr>
          <w:sz w:val="24"/>
        </w:rPr>
        <w:t>, fue radicado el 02 de agosto de 2023, ante 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38"/>
          <w:sz w:val="24"/>
        </w:rPr>
        <w:t> </w:t>
      </w:r>
      <w:r>
        <w:rPr>
          <w:sz w:val="24"/>
        </w:rPr>
        <w:t>General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Cámara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Representantes,</w:t>
      </w:r>
      <w:r>
        <w:rPr>
          <w:spacing w:val="26"/>
          <w:sz w:val="24"/>
        </w:rPr>
        <w:t> </w:t>
      </w:r>
      <w:r>
        <w:rPr>
          <w:sz w:val="24"/>
        </w:rPr>
        <w:t>por</w:t>
      </w:r>
      <w:r>
        <w:rPr>
          <w:spacing w:val="25"/>
          <w:sz w:val="24"/>
        </w:rPr>
        <w:t> </w:t>
      </w:r>
      <w:r>
        <w:rPr>
          <w:sz w:val="24"/>
        </w:rPr>
        <w:t>los</w:t>
      </w:r>
      <w:r>
        <w:rPr>
          <w:spacing w:val="25"/>
          <w:sz w:val="24"/>
        </w:rPr>
        <w:t> </w:t>
      </w:r>
      <w:r>
        <w:rPr>
          <w:sz w:val="24"/>
        </w:rPr>
        <w:t>Honorables</w:t>
      </w:r>
      <w:r>
        <w:rPr>
          <w:spacing w:val="25"/>
          <w:sz w:val="24"/>
        </w:rPr>
        <w:t> </w:t>
      </w:r>
      <w:r>
        <w:rPr>
          <w:sz w:val="24"/>
        </w:rPr>
        <w:t>Representantes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41"/>
        <w:jc w:val="both"/>
      </w:pPr>
      <w:r>
        <w:rPr/>
        <w:t>Oscar Hernán Sánchez León, Mónica Karina Bocanegra Pantoja, Erika Tatiana Sánchez</w:t>
      </w:r>
      <w:r>
        <w:rPr>
          <w:spacing w:val="1"/>
        </w:rPr>
        <w:t> </w:t>
      </w:r>
      <w:r>
        <w:rPr/>
        <w:t>Pinto,</w:t>
      </w:r>
      <w:r>
        <w:rPr>
          <w:spacing w:val="1"/>
        </w:rPr>
        <w:t> </w:t>
      </w:r>
      <w:r>
        <w:rPr/>
        <w:t>Hugo</w:t>
      </w:r>
      <w:r>
        <w:rPr>
          <w:spacing w:val="1"/>
        </w:rPr>
        <w:t> </w:t>
      </w:r>
      <w:r>
        <w:rPr/>
        <w:t>Alfonso</w:t>
      </w:r>
      <w:r>
        <w:rPr>
          <w:spacing w:val="1"/>
        </w:rPr>
        <w:t> </w:t>
      </w:r>
      <w:r>
        <w:rPr/>
        <w:t>Archila</w:t>
      </w:r>
      <w:r>
        <w:rPr>
          <w:spacing w:val="1"/>
        </w:rPr>
        <w:t> </w:t>
      </w:r>
      <w:r>
        <w:rPr/>
        <w:t>Suárez,</w:t>
      </w:r>
      <w:r>
        <w:rPr>
          <w:spacing w:val="1"/>
        </w:rPr>
        <w:t> </w:t>
      </w:r>
      <w:r>
        <w:rPr/>
        <w:t>Edinson</w:t>
      </w:r>
      <w:r>
        <w:rPr>
          <w:spacing w:val="1"/>
        </w:rPr>
        <w:t> </w:t>
      </w:r>
      <w:r>
        <w:rPr/>
        <w:t>Vladimir</w:t>
      </w:r>
      <w:r>
        <w:rPr>
          <w:spacing w:val="1"/>
        </w:rPr>
        <w:t> </w:t>
      </w:r>
      <w:r>
        <w:rPr/>
        <w:t>Olaya Mancipe, Jezmi Lizeth</w:t>
      </w:r>
      <w:r>
        <w:rPr>
          <w:spacing w:val="1"/>
        </w:rPr>
        <w:t> </w:t>
      </w:r>
      <w:r>
        <w:rPr/>
        <w:t>Barraza</w:t>
      </w:r>
      <w:r>
        <w:rPr>
          <w:spacing w:val="8"/>
        </w:rPr>
        <w:t> </w:t>
      </w:r>
      <w:r>
        <w:rPr/>
        <w:t>Arraut,</w:t>
      </w:r>
      <w:r>
        <w:rPr>
          <w:spacing w:val="-5"/>
        </w:rPr>
        <w:t> </w:t>
      </w:r>
      <w:r>
        <w:rPr/>
        <w:t>Flora</w:t>
      </w:r>
      <w:r>
        <w:rPr>
          <w:spacing w:val="-4"/>
        </w:rPr>
        <w:t> </w:t>
      </w:r>
      <w:r>
        <w:rPr/>
        <w:t>Perdomo</w:t>
      </w:r>
      <w:r>
        <w:rPr>
          <w:spacing w:val="-5"/>
        </w:rPr>
        <w:t> </w:t>
      </w:r>
      <w:r>
        <w:rPr/>
        <w:t>Andrade,</w:t>
      </w:r>
      <w:r>
        <w:rPr>
          <w:spacing w:val="-5"/>
        </w:rPr>
        <w:t> </w:t>
      </w:r>
      <w:r>
        <w:rPr/>
        <w:t>Gilma</w:t>
      </w:r>
      <w:r>
        <w:rPr>
          <w:spacing w:val="-5"/>
        </w:rPr>
        <w:t> </w:t>
      </w:r>
      <w:r>
        <w:rPr/>
        <w:t>Díaz</w:t>
      </w:r>
      <w:r>
        <w:rPr>
          <w:spacing w:val="-5"/>
        </w:rPr>
        <w:t> </w:t>
      </w:r>
      <w:r>
        <w:rPr/>
        <w:t>Arias,</w:t>
      </w:r>
      <w:r>
        <w:rPr>
          <w:spacing w:val="-5"/>
        </w:rPr>
        <w:t> </w:t>
      </w:r>
      <w:r>
        <w:rPr/>
        <w:t>Álvaro</w:t>
      </w:r>
      <w:r>
        <w:rPr>
          <w:spacing w:val="-5"/>
        </w:rPr>
        <w:t> </w:t>
      </w:r>
      <w:r>
        <w:rPr/>
        <w:t>Leonel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caballero,</w:t>
      </w:r>
      <w:r>
        <w:rPr>
          <w:spacing w:val="-58"/>
        </w:rPr>
        <w:t> </w:t>
      </w:r>
      <w:r>
        <w:rPr/>
        <w:t>Elizabeth Jay-Pang Díaz, María Eugenia Lopera Monsalve, Olga Beatriz González Correa,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Octavio</w:t>
      </w:r>
      <w:r>
        <w:rPr>
          <w:spacing w:val="1"/>
        </w:rPr>
        <w:t> </w:t>
      </w:r>
      <w:r>
        <w:rPr/>
        <w:t>Cardona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Karyme</w:t>
      </w:r>
      <w:r>
        <w:rPr>
          <w:spacing w:val="1"/>
        </w:rPr>
        <w:t> </w:t>
      </w:r>
      <w:r>
        <w:rPr/>
        <w:t>Adrana</w:t>
      </w:r>
      <w:r>
        <w:rPr>
          <w:spacing w:val="1"/>
        </w:rPr>
        <w:t> </w:t>
      </w:r>
      <w:r>
        <w:rPr/>
        <w:t>Cotes</w:t>
      </w:r>
      <w:r>
        <w:rPr>
          <w:spacing w:val="1"/>
        </w:rPr>
        <w:t> </w:t>
      </w:r>
      <w:r>
        <w:rPr/>
        <w:t>Martínez,</w:t>
      </w:r>
      <w:r>
        <w:rPr>
          <w:spacing w:val="1"/>
        </w:rPr>
        <w:t> </w:t>
      </w:r>
      <w:r>
        <w:rPr/>
        <w:t>Carlos</w:t>
      </w:r>
      <w:r>
        <w:rPr>
          <w:spacing w:val="1"/>
        </w:rPr>
        <w:t> </w:t>
      </w:r>
      <w:r>
        <w:rPr/>
        <w:t>Adolfo</w:t>
      </w:r>
      <w:r>
        <w:rPr>
          <w:spacing w:val="1"/>
        </w:rPr>
        <w:t> </w:t>
      </w:r>
      <w:r>
        <w:rPr/>
        <w:t>Ardila</w:t>
      </w:r>
      <w:r>
        <w:rPr>
          <w:spacing w:val="1"/>
        </w:rPr>
        <w:t> </w:t>
      </w:r>
      <w:r>
        <w:rPr/>
        <w:t>Espinosa, Germán Rogelio Rozo Anís, Gersel Luis Pérez Altamiranda y Andrés David Calle</w:t>
      </w:r>
      <w:r>
        <w:rPr>
          <w:spacing w:val="-58"/>
        </w:rPr>
        <w:t> </w:t>
      </w:r>
      <w:r>
        <w:rPr/>
        <w:t>Aguas,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fue</w:t>
      </w:r>
      <w:r>
        <w:rPr>
          <w:spacing w:val="-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Gaceta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1021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El anterior Proyecto fue remitido a la Comisión Primera Constitucional Permanente de la</w:t>
      </w:r>
      <w:r>
        <w:rPr>
          <w:spacing w:val="1"/>
        </w:rPr>
        <w:t> </w:t>
      </w:r>
      <w:r>
        <w:rPr/>
        <w:t>Cámara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Representantes,</w:t>
      </w:r>
      <w:r>
        <w:rPr>
          <w:spacing w:val="20"/>
        </w:rPr>
        <w:t> </w:t>
      </w:r>
      <w:r>
        <w:rPr/>
        <w:t>donde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me</w:t>
      </w:r>
      <w:r>
        <w:rPr>
          <w:spacing w:val="7"/>
        </w:rPr>
        <w:t> </w:t>
      </w:r>
      <w:r>
        <w:rPr/>
        <w:t>designó</w:t>
      </w:r>
      <w:r>
        <w:rPr>
          <w:spacing w:val="6"/>
        </w:rPr>
        <w:t> </w:t>
      </w:r>
      <w:r>
        <w:rPr/>
        <w:t>como</w:t>
      </w:r>
      <w:r>
        <w:rPr>
          <w:spacing w:val="7"/>
        </w:rPr>
        <w:t> </w:t>
      </w:r>
      <w:r>
        <w:rPr/>
        <w:t>ponente</w:t>
      </w:r>
      <w:r>
        <w:rPr>
          <w:spacing w:val="6"/>
        </w:rPr>
        <w:t> </w:t>
      </w:r>
      <w:r>
        <w:rPr/>
        <w:t>mediante</w:t>
      </w:r>
      <w:r>
        <w:rPr>
          <w:spacing w:val="7"/>
        </w:rPr>
        <w:t> </w:t>
      </w:r>
      <w:r>
        <w:rPr/>
        <w:t>oﬁcio</w:t>
      </w:r>
      <w:r>
        <w:rPr>
          <w:spacing w:val="6"/>
        </w:rPr>
        <w:t> </w:t>
      </w:r>
      <w:r>
        <w:rPr/>
        <w:t>C.P.C.P.</w:t>
      </w:r>
    </w:p>
    <w:p>
      <w:pPr>
        <w:pStyle w:val="BodyText"/>
        <w:spacing w:line="252" w:lineRule="auto"/>
        <w:ind w:left="100" w:right="145"/>
        <w:jc w:val="both"/>
      </w:pPr>
      <w:r>
        <w:rPr/>
        <w:t>3.1 - 0098 - 2023, con fecha del 16 de agosto de 2023. Por lo anterior, CARLOS ADOLFO</w:t>
      </w:r>
      <w:r>
        <w:rPr>
          <w:spacing w:val="1"/>
        </w:rPr>
        <w:t> </w:t>
      </w:r>
      <w:r>
        <w:rPr/>
        <w:t>ARDILA ESPINOSA, procedo a rendir informe de ponencia para primer debate (primera</w:t>
      </w:r>
      <w:r>
        <w:rPr>
          <w:spacing w:val="1"/>
        </w:rPr>
        <w:t> </w:t>
      </w:r>
      <w:r>
        <w:rPr/>
        <w:t>vuelta)</w:t>
      </w:r>
      <w:r>
        <w:rPr>
          <w:spacing w:val="-1"/>
        </w:rPr>
        <w:t> </w:t>
      </w:r>
      <w:r>
        <w:rPr/>
        <w:t>en dicha célula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4169" w:val="left" w:leader="none"/>
          <w:tab w:pos="4170" w:val="left" w:leader="none"/>
        </w:tabs>
        <w:spacing w:line="240" w:lineRule="auto" w:before="0" w:after="0"/>
        <w:ind w:left="4169" w:right="0" w:hanging="721"/>
        <w:jc w:val="left"/>
      </w:pPr>
      <w:r>
        <w:rPr/>
        <w:t>INTRODUCCIÓN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2"/>
        <w:jc w:val="both"/>
      </w:pPr>
      <w:r>
        <w:rPr/>
        <w:t>Leticia es la capital del Departamento del Amazonas, se encuentra ubicada en la frontera</w:t>
      </w:r>
      <w:r>
        <w:rPr>
          <w:spacing w:val="1"/>
        </w:rPr>
        <w:t> </w:t>
      </w:r>
      <w:r>
        <w:rPr/>
        <w:t>sur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limita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Perú.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territorios tienen las</w:t>
      </w:r>
      <w:r>
        <w:rPr>
          <w:spacing w:val="-58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características.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4420"/>
      </w:tblGrid>
      <w:tr>
        <w:trPr>
          <w:trHeight w:val="449" w:hRule="atLeast"/>
        </w:trPr>
        <w:tc>
          <w:tcPr>
            <w:tcW w:w="8820" w:type="dxa"/>
            <w:gridSpan w:val="2"/>
            <w:shd w:val="clear" w:color="auto" w:fill="ACAAAA"/>
          </w:tcPr>
          <w:p>
            <w:pPr>
              <w:pStyle w:val="TableParagraph"/>
              <w:spacing w:before="10"/>
              <w:ind w:left="3739" w:right="37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Amazonas</w:t>
            </w:r>
          </w:p>
        </w:tc>
      </w:tr>
      <w:tr>
        <w:trPr>
          <w:trHeight w:val="370" w:hRule="atLeast"/>
        </w:trPr>
        <w:tc>
          <w:tcPr>
            <w:tcW w:w="4400" w:type="dxa"/>
          </w:tcPr>
          <w:p>
            <w:pPr>
              <w:pStyle w:val="TableParagraph"/>
              <w:spacing w:before="54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Departamento</w:t>
            </w:r>
          </w:p>
        </w:tc>
        <w:tc>
          <w:tcPr>
            <w:tcW w:w="4420" w:type="dxa"/>
          </w:tcPr>
          <w:p>
            <w:pPr>
              <w:pStyle w:val="TableParagraph"/>
              <w:spacing w:before="54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Amazonas</w:t>
            </w:r>
          </w:p>
        </w:tc>
      </w:tr>
      <w:tr>
        <w:trPr>
          <w:trHeight w:val="390" w:hRule="atLeast"/>
        </w:trPr>
        <w:tc>
          <w:tcPr>
            <w:tcW w:w="4400" w:type="dxa"/>
          </w:tcPr>
          <w:p>
            <w:pPr>
              <w:pStyle w:val="TableParagraph"/>
              <w:spacing w:before="71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Extensión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Territorial</w:t>
            </w:r>
          </w:p>
        </w:tc>
        <w:tc>
          <w:tcPr>
            <w:tcW w:w="4420" w:type="dxa"/>
          </w:tcPr>
          <w:p>
            <w:pPr>
              <w:pStyle w:val="TableParagraph"/>
              <w:spacing w:before="71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109,665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km²</w:t>
            </w:r>
          </w:p>
        </w:tc>
      </w:tr>
      <w:tr>
        <w:trPr>
          <w:trHeight w:val="389" w:hRule="atLeast"/>
        </w:trPr>
        <w:tc>
          <w:tcPr>
            <w:tcW w:w="4400" w:type="dxa"/>
          </w:tcPr>
          <w:p>
            <w:pPr>
              <w:pStyle w:val="TableParagraph"/>
              <w:spacing w:before="68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Capital</w:t>
            </w:r>
          </w:p>
        </w:tc>
        <w:tc>
          <w:tcPr>
            <w:tcW w:w="4420" w:type="dxa"/>
          </w:tcPr>
          <w:p>
            <w:pPr>
              <w:pStyle w:val="TableParagraph"/>
              <w:spacing w:before="68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Leticia</w:t>
            </w:r>
          </w:p>
        </w:tc>
      </w:tr>
      <w:tr>
        <w:trPr>
          <w:trHeight w:val="1230" w:hRule="atLeast"/>
        </w:trPr>
        <w:tc>
          <w:tcPr>
            <w:tcW w:w="440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94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Referencia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Geográﬁca</w:t>
            </w:r>
          </w:p>
        </w:tc>
        <w:tc>
          <w:tcPr>
            <w:tcW w:w="4420" w:type="dxa"/>
          </w:tcPr>
          <w:p>
            <w:pPr>
              <w:pStyle w:val="TableParagraph"/>
              <w:spacing w:line="252" w:lineRule="auto" w:before="65"/>
              <w:ind w:left="111" w:right="134"/>
              <w:jc w:val="center"/>
              <w:rPr>
                <w:sz w:val="22"/>
              </w:rPr>
            </w:pPr>
            <w:r>
              <w:rPr>
                <w:sz w:val="22"/>
              </w:rPr>
              <w:t>Está ubicado en el extremo sur del país,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línea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ecuatorial,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región Amazónica. Con 110.000 km², es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departamento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Colombia.</w:t>
            </w:r>
          </w:p>
        </w:tc>
      </w:tr>
      <w:tr>
        <w:trPr>
          <w:trHeight w:val="390" w:hRule="atLeast"/>
        </w:trPr>
        <w:tc>
          <w:tcPr>
            <w:tcW w:w="4400" w:type="dxa"/>
          </w:tcPr>
          <w:p>
            <w:pPr>
              <w:pStyle w:val="TableParagraph"/>
              <w:spacing w:before="68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Densidad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Poblacional</w:t>
            </w:r>
          </w:p>
        </w:tc>
        <w:tc>
          <w:tcPr>
            <w:tcW w:w="4420" w:type="dxa"/>
          </w:tcPr>
          <w:p>
            <w:pPr>
              <w:pStyle w:val="TableParagraph"/>
              <w:spacing w:before="68"/>
              <w:ind w:left="942"/>
              <w:rPr>
                <w:sz w:val="22"/>
              </w:rPr>
            </w:pPr>
            <w:r>
              <w:rPr>
                <w:sz w:val="22"/>
              </w:rPr>
              <w:t>85.056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habitantes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2023</w:t>
            </w:r>
            <w:r>
              <w:rPr>
                <w:sz w:val="22"/>
                <w:vertAlign w:val="superscript"/>
              </w:rPr>
              <w:t>1</w:t>
            </w:r>
          </w:p>
        </w:tc>
      </w:tr>
      <w:tr>
        <w:trPr>
          <w:trHeight w:val="669" w:hRule="atLeast"/>
        </w:trPr>
        <w:tc>
          <w:tcPr>
            <w:tcW w:w="4400" w:type="dxa"/>
          </w:tcPr>
          <w:p>
            <w:pPr>
              <w:pStyle w:val="TableParagraph"/>
              <w:spacing w:before="65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Límites</w:t>
            </w:r>
          </w:p>
        </w:tc>
        <w:tc>
          <w:tcPr>
            <w:tcW w:w="4420" w:type="dxa"/>
          </w:tcPr>
          <w:p>
            <w:pPr>
              <w:pStyle w:val="TableParagraph"/>
              <w:spacing w:line="252" w:lineRule="auto" w:before="65"/>
              <w:ind w:left="801" w:hanging="627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Caquetá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Vaupés,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Brasil,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Perú</w:t>
            </w:r>
          </w:p>
        </w:tc>
      </w:tr>
    </w:tbl>
    <w:p>
      <w:pPr>
        <w:pStyle w:val="BodyText"/>
        <w:spacing w:before="9"/>
        <w:rPr>
          <w:sz w:val="6"/>
        </w:rPr>
      </w:pPr>
      <w:r>
        <w:rPr/>
        <w:pict>
          <v:shape style="position:absolute;margin-left:72pt;margin-top:6.510952pt;width:144pt;height:.1pt;mso-position-horizontal-relative:page;mso-position-vertical-relative:paragraph;z-index:-15728640;mso-wrap-distance-left:0;mso-wrap-distance-right:0" coordorigin="1440,130" coordsize="2880,0" path="m1440,130l4320,130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81"/>
        <w:ind w:left="100" w:right="143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Departamento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Administrativo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Nacional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Estadística.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Proyecciones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Población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Recuperado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hyperlink r:id="rId7">
        <w:r>
          <w:rPr>
            <w:color w:val="1154CC"/>
            <w:spacing w:val="-1"/>
            <w:sz w:val="20"/>
            <w:u w:val="thick" w:color="1154CC"/>
            <w:vertAlign w:val="baseline"/>
          </w:rPr>
          <w:t>https://www.dane.gov.co/index.php/estadisticas-por-tema/demograﬁa-y-poblacion/proyecciones-de-poblac</w:t>
        </w:r>
      </w:hyperlink>
      <w:r>
        <w:rPr>
          <w:color w:val="1154CC"/>
          <w:sz w:val="20"/>
          <w:vertAlign w:val="baseline"/>
        </w:rPr>
        <w:t> </w:t>
      </w:r>
      <w:hyperlink r:id="rId7">
        <w:r>
          <w:rPr>
            <w:color w:val="1154CC"/>
            <w:sz w:val="20"/>
            <w:u w:val="thick" w:color="1154CC"/>
            <w:vertAlign w:val="baseline"/>
          </w:rPr>
          <w:t>ion</w:t>
        </w:r>
      </w:hyperlink>
    </w:p>
    <w:p>
      <w:pPr>
        <w:spacing w:after="0"/>
        <w:jc w:val="both"/>
        <w:rPr>
          <w:sz w:val="20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6" w:after="1"/>
        <w:rPr>
          <w:sz w:val="15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4420"/>
      </w:tblGrid>
      <w:tr>
        <w:trPr>
          <w:trHeight w:val="390" w:hRule="atLeast"/>
        </w:trPr>
        <w:tc>
          <w:tcPr>
            <w:tcW w:w="4400" w:type="dxa"/>
          </w:tcPr>
          <w:p>
            <w:pPr>
              <w:pStyle w:val="TableParagraph"/>
              <w:spacing w:before="62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Altitud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Mar</w:t>
            </w:r>
          </w:p>
        </w:tc>
        <w:tc>
          <w:tcPr>
            <w:tcW w:w="4420" w:type="dxa"/>
          </w:tcPr>
          <w:p>
            <w:pPr>
              <w:pStyle w:val="TableParagraph"/>
              <w:spacing w:before="62"/>
              <w:ind w:left="1444"/>
              <w:rPr>
                <w:sz w:val="22"/>
              </w:rPr>
            </w:pPr>
            <w:r>
              <w:rPr>
                <w:sz w:val="22"/>
              </w:rPr>
              <w:t>4.000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M.S.N.M.</w:t>
            </w:r>
          </w:p>
        </w:tc>
      </w:tr>
      <w:tr>
        <w:trPr>
          <w:trHeight w:val="389" w:hRule="atLeast"/>
        </w:trPr>
        <w:tc>
          <w:tcPr>
            <w:tcW w:w="4400" w:type="dxa"/>
          </w:tcPr>
          <w:p>
            <w:pPr>
              <w:pStyle w:val="TableParagraph"/>
              <w:spacing w:before="59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Clima</w:t>
            </w:r>
          </w:p>
        </w:tc>
        <w:tc>
          <w:tcPr>
            <w:tcW w:w="4420" w:type="dxa"/>
          </w:tcPr>
          <w:p>
            <w:pPr>
              <w:pStyle w:val="TableParagraph"/>
              <w:spacing w:before="59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Cálido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húmedo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before="52"/>
        <w:ind w:left="345" w:right="414" w:firstLine="0"/>
        <w:jc w:val="center"/>
        <w:rPr>
          <w:i/>
          <w:sz w:val="24"/>
        </w:rPr>
      </w:pPr>
      <w:r>
        <w:rPr>
          <w:b/>
          <w:i/>
          <w:sz w:val="24"/>
        </w:rPr>
        <w:t>Fuente:</w:t>
      </w:r>
      <w:r>
        <w:rPr>
          <w:b/>
          <w:i/>
          <w:spacing w:val="-4"/>
          <w:sz w:val="24"/>
        </w:rPr>
        <w:t> </w:t>
      </w:r>
      <w:r>
        <w:rPr>
          <w:i/>
          <w:sz w:val="24"/>
        </w:rPr>
        <w:t>Sitio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oﬁcial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departamento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Amazonas.</w:t>
      </w:r>
    </w:p>
    <w:p>
      <w:pPr>
        <w:pStyle w:val="BodyText"/>
        <w:spacing w:before="11"/>
        <w:rPr>
          <w:i/>
          <w:sz w:val="29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4420"/>
      </w:tblGrid>
      <w:tr>
        <w:trPr>
          <w:trHeight w:val="450" w:hRule="atLeast"/>
        </w:trPr>
        <w:tc>
          <w:tcPr>
            <w:tcW w:w="8820" w:type="dxa"/>
            <w:gridSpan w:val="2"/>
            <w:shd w:val="clear" w:color="auto" w:fill="ACAAAA"/>
          </w:tcPr>
          <w:p>
            <w:pPr>
              <w:pStyle w:val="TableParagraph"/>
              <w:spacing w:line="291" w:lineRule="exact"/>
              <w:ind w:left="3739" w:right="3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Leticia</w:t>
            </w:r>
          </w:p>
        </w:tc>
      </w:tr>
      <w:tr>
        <w:trPr>
          <w:trHeight w:val="669" w:hRule="atLeast"/>
        </w:trPr>
        <w:tc>
          <w:tcPr>
            <w:tcW w:w="4400" w:type="dxa"/>
          </w:tcPr>
          <w:p>
            <w:pPr>
              <w:pStyle w:val="TableParagraph"/>
              <w:spacing w:before="57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Superﬁcie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municipio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Leticia</w:t>
            </w:r>
          </w:p>
        </w:tc>
        <w:tc>
          <w:tcPr>
            <w:tcW w:w="4420" w:type="dxa"/>
          </w:tcPr>
          <w:p>
            <w:pPr>
              <w:pStyle w:val="TableParagraph"/>
              <w:spacing w:line="252" w:lineRule="auto" w:before="57"/>
              <w:ind w:left="853" w:right="874" w:firstLine="493"/>
              <w:rPr>
                <w:sz w:val="22"/>
              </w:rPr>
            </w:pPr>
            <w:r>
              <w:rPr>
                <w:sz w:val="22"/>
              </w:rPr>
              <w:t>583.200 hectáreas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5.832,00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km²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(2251,75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mi)</w:t>
            </w:r>
          </w:p>
        </w:tc>
      </w:tr>
      <w:tr>
        <w:trPr>
          <w:trHeight w:val="370" w:hRule="atLeast"/>
        </w:trPr>
        <w:tc>
          <w:tcPr>
            <w:tcW w:w="4400" w:type="dxa"/>
          </w:tcPr>
          <w:p>
            <w:pPr>
              <w:pStyle w:val="TableParagraph"/>
              <w:spacing w:before="56"/>
              <w:ind w:left="593"/>
              <w:rPr>
                <w:b/>
                <w:sz w:val="22"/>
              </w:rPr>
            </w:pPr>
            <w:r>
              <w:rPr>
                <w:b/>
                <w:sz w:val="22"/>
              </w:rPr>
              <w:t>Altitud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municipio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Leticia</w:t>
            </w:r>
          </w:p>
        </w:tc>
        <w:tc>
          <w:tcPr>
            <w:tcW w:w="4420" w:type="dxa"/>
          </w:tcPr>
          <w:p>
            <w:pPr>
              <w:pStyle w:val="TableParagraph"/>
              <w:spacing w:before="56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altitud</w:t>
            </w:r>
          </w:p>
        </w:tc>
      </w:tr>
      <w:tr>
        <w:trPr>
          <w:trHeight w:val="389" w:hRule="atLeast"/>
        </w:trPr>
        <w:tc>
          <w:tcPr>
            <w:tcW w:w="4400" w:type="dxa"/>
          </w:tcPr>
          <w:p>
            <w:pPr>
              <w:pStyle w:val="TableParagraph"/>
              <w:spacing w:before="73"/>
              <w:ind w:left="1054"/>
              <w:rPr>
                <w:b/>
                <w:sz w:val="22"/>
              </w:rPr>
            </w:pPr>
            <w:r>
              <w:rPr>
                <w:b/>
                <w:sz w:val="22"/>
              </w:rPr>
              <w:t>Densidad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Poblacional</w:t>
            </w:r>
          </w:p>
        </w:tc>
        <w:tc>
          <w:tcPr>
            <w:tcW w:w="4420" w:type="dxa"/>
          </w:tcPr>
          <w:p>
            <w:pPr>
              <w:pStyle w:val="TableParagraph"/>
              <w:spacing w:before="73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46.753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habitantes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1229" w:hRule="atLeast"/>
        </w:trPr>
        <w:tc>
          <w:tcPr>
            <w:tcW w:w="4400" w:type="dxa"/>
          </w:tcPr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ind w:left="90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Coordenadas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geográﬁcas</w:t>
            </w:r>
          </w:p>
        </w:tc>
        <w:tc>
          <w:tcPr>
            <w:tcW w:w="4420" w:type="dxa"/>
          </w:tcPr>
          <w:p>
            <w:pPr>
              <w:pStyle w:val="TableParagraph"/>
              <w:spacing w:before="70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Latitud: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-4.2081</w:t>
            </w:r>
          </w:p>
          <w:p>
            <w:pPr>
              <w:pStyle w:val="TableParagraph"/>
              <w:spacing w:before="14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Longitud: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-69.9432</w:t>
            </w:r>
          </w:p>
          <w:p>
            <w:pPr>
              <w:pStyle w:val="TableParagraph"/>
              <w:spacing w:before="13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Latitud: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12'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29''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13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Longitud: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56'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36''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Oeste</w:t>
            </w:r>
          </w:p>
        </w:tc>
      </w:tr>
      <w:tr>
        <w:trPr>
          <w:trHeight w:val="390" w:hRule="atLeast"/>
        </w:trPr>
        <w:tc>
          <w:tcPr>
            <w:tcW w:w="4400" w:type="dxa"/>
          </w:tcPr>
          <w:p>
            <w:pPr>
              <w:pStyle w:val="TableParagraph"/>
              <w:spacing w:before="73"/>
              <w:ind w:left="650"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Huso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horario</w:t>
            </w:r>
          </w:p>
        </w:tc>
        <w:tc>
          <w:tcPr>
            <w:tcW w:w="4420" w:type="dxa"/>
          </w:tcPr>
          <w:p>
            <w:pPr>
              <w:pStyle w:val="TableParagraph"/>
              <w:spacing w:before="73"/>
              <w:ind w:left="111" w:right="133"/>
              <w:jc w:val="center"/>
              <w:rPr>
                <w:sz w:val="22"/>
              </w:rPr>
            </w:pPr>
            <w:r>
              <w:rPr>
                <w:sz w:val="22"/>
              </w:rPr>
              <w:t>UTC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-5:00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(América/Bogotá)</w:t>
            </w:r>
          </w:p>
        </w:tc>
      </w:tr>
    </w:tbl>
    <w:p>
      <w:pPr>
        <w:spacing w:before="215"/>
        <w:ind w:left="345" w:right="414" w:firstLine="0"/>
        <w:jc w:val="center"/>
        <w:rPr>
          <w:i/>
          <w:sz w:val="24"/>
        </w:rPr>
      </w:pPr>
      <w:r>
        <w:rPr>
          <w:b/>
          <w:i/>
          <w:sz w:val="24"/>
        </w:rPr>
        <w:t>Fuente: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Sitio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oﬁcial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municipio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Leticia.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914400</wp:posOffset>
            </wp:positionH>
            <wp:positionV relativeFrom="paragraph">
              <wp:posOffset>242423</wp:posOffset>
            </wp:positionV>
            <wp:extent cx="5595219" cy="2239994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219" cy="2239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45" w:right="414" w:firstLine="0"/>
        <w:jc w:val="center"/>
        <w:rPr>
          <w:i/>
          <w:sz w:val="24"/>
        </w:rPr>
      </w:pPr>
      <w:r>
        <w:rPr>
          <w:b/>
          <w:i/>
          <w:sz w:val="24"/>
        </w:rPr>
        <w:t>Fuente: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Sitio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oﬁcial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municipio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Leticia.</w:t>
      </w:r>
    </w:p>
    <w:p>
      <w:pPr>
        <w:pStyle w:val="BodyText"/>
        <w:spacing w:before="5"/>
        <w:rPr>
          <w:i/>
          <w:sz w:val="25"/>
        </w:rPr>
      </w:pPr>
    </w:p>
    <w:p>
      <w:pPr>
        <w:pStyle w:val="BodyText"/>
        <w:spacing w:line="252" w:lineRule="auto"/>
        <w:ind w:left="100" w:right="142"/>
        <w:jc w:val="both"/>
      </w:pPr>
      <w:r>
        <w:rPr/>
        <w:t>En el pasado, el Departamento del Amazonas hacía parte de los Territorios Nacionales,</w:t>
      </w:r>
      <w:r>
        <w:rPr>
          <w:spacing w:val="1"/>
        </w:rPr>
        <w:t> </w:t>
      </w:r>
      <w:r>
        <w:rPr/>
        <w:t>siendo un territorio de frontera, su administración había sido delegada a las misiones</w:t>
      </w:r>
      <w:r>
        <w:rPr>
          <w:spacing w:val="1"/>
        </w:rPr>
        <w:t> </w:t>
      </w:r>
      <w:r>
        <w:rPr/>
        <w:t>religiosas</w:t>
      </w:r>
      <w:r>
        <w:rPr>
          <w:spacing w:val="41"/>
        </w:rPr>
        <w:t> </w:t>
      </w:r>
      <w:r>
        <w:rPr/>
        <w:t>desde</w:t>
      </w:r>
      <w:r>
        <w:rPr>
          <w:spacing w:val="41"/>
        </w:rPr>
        <w:t> </w:t>
      </w:r>
      <w:r>
        <w:rPr/>
        <w:t>1887,</w:t>
      </w:r>
      <w:r>
        <w:rPr>
          <w:spacing w:val="41"/>
        </w:rPr>
        <w:t> </w:t>
      </w:r>
      <w:r>
        <w:rPr/>
        <w:t>tras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ﬁrma</w:t>
      </w:r>
      <w:r>
        <w:rPr>
          <w:spacing w:val="42"/>
        </w:rPr>
        <w:t> </w:t>
      </w:r>
      <w:r>
        <w:rPr/>
        <w:t>del</w:t>
      </w:r>
      <w:r>
        <w:rPr>
          <w:spacing w:val="41"/>
        </w:rPr>
        <w:t> </w:t>
      </w:r>
      <w:r>
        <w:rPr/>
        <w:t>Concordato</w:t>
      </w:r>
      <w:r>
        <w:rPr>
          <w:spacing w:val="41"/>
        </w:rPr>
        <w:t> </w:t>
      </w:r>
      <w:r>
        <w:rPr/>
        <w:t>entre</w:t>
      </w:r>
      <w:r>
        <w:rPr>
          <w:spacing w:val="41"/>
        </w:rPr>
        <w:t> </w:t>
      </w:r>
      <w:r>
        <w:rPr/>
        <w:t>la</w:t>
      </w:r>
      <w:r>
        <w:rPr>
          <w:spacing w:val="28"/>
        </w:rPr>
        <w:t> </w:t>
      </w:r>
      <w:r>
        <w:rPr/>
        <w:t>Iglesia</w:t>
      </w:r>
      <w:r>
        <w:rPr>
          <w:spacing w:val="27"/>
        </w:rPr>
        <w:t> </w:t>
      </w:r>
      <w:r>
        <w:rPr/>
        <w:t>Católica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Estado</w:t>
      </w:r>
    </w:p>
    <w:p>
      <w:pPr>
        <w:spacing w:after="0" w:line="252" w:lineRule="auto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41"/>
        <w:jc w:val="both"/>
      </w:pPr>
      <w:r>
        <w:rPr/>
        <w:t>colombiano.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bonanzas</w:t>
      </w:r>
      <w:r>
        <w:rPr>
          <w:spacing w:val="1"/>
        </w:rPr>
        <w:t> </w:t>
      </w:r>
      <w:r>
        <w:rPr/>
        <w:t>extractivas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Caucho</w:t>
      </w:r>
      <w:r>
        <w:rPr>
          <w:spacing w:val="1"/>
        </w:rPr>
        <w:t> </w:t>
      </w:r>
      <w:r>
        <w:rPr/>
        <w:t>suscitaron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defender las fronteras, promover la colonización y extender la soberanía del Estado en la</w:t>
      </w:r>
      <w:r>
        <w:rPr>
          <w:spacing w:val="1"/>
        </w:rPr>
        <w:t> </w:t>
      </w:r>
      <w:r>
        <w:rPr/>
        <w:t>Amazonía,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dio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Comisarías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“Territorios Nacionales”. Sólo fue hasta la expedición de la Constitución Política de 1991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constituyó el</w:t>
      </w:r>
      <w:r>
        <w:rPr>
          <w:spacing w:val="-1"/>
        </w:rPr>
        <w:t> </w:t>
      </w:r>
      <w:r>
        <w:rPr/>
        <w:t>departamento</w:t>
      </w:r>
      <w:r>
        <w:rPr>
          <w:spacing w:val="-1"/>
        </w:rPr>
        <w:t> </w:t>
      </w:r>
      <w:r>
        <w:rPr/>
        <w:t>del Amazonas</w:t>
      </w:r>
      <w:r>
        <w:rPr>
          <w:spacing w:val="-1"/>
        </w:rPr>
        <w:t> </w:t>
      </w:r>
      <w:r>
        <w:rPr/>
        <w:t>y Leticia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su capital.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0"/>
        <w:jc w:val="both"/>
      </w:pPr>
      <w:r>
        <w:rPr/>
        <w:t>La Constitución consagró la autonomía para las entidades territoriales (art. 287 C. P.) y</w:t>
      </w:r>
      <w:r>
        <w:rPr>
          <w:spacing w:val="1"/>
        </w:rPr>
        <w:t> </w:t>
      </w:r>
      <w:r>
        <w:rPr/>
        <w:t>atribuyó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departamentos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complementariedad,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intermediación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esfera</w:t>
      </w:r>
      <w:r>
        <w:rPr>
          <w:spacing w:val="1"/>
        </w:rPr>
        <w:t> </w:t>
      </w:r>
      <w:r>
        <w:rPr/>
        <w:t>municipal y el nivel nacional (art. 298 C. P.). Esa misma Carta Política también otorgó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estructuras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existentes,</w:t>
      </w:r>
      <w:r>
        <w:rPr>
          <w:spacing w:val="1"/>
        </w:rPr>
        <w:t> </w:t>
      </w:r>
      <w:r>
        <w:rPr/>
        <w:t>legitimar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locales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lograr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ﬂexibilidad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necesidades.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41"/>
        <w:jc w:val="both"/>
      </w:pPr>
      <w:r>
        <w:rPr/>
        <w:t>Dentro de los múltiples rasgos que caracterizan al Estado se encuentra el crecimiento y</w:t>
      </w:r>
      <w:r>
        <w:rPr>
          <w:spacing w:val="1"/>
        </w:rPr>
        <w:t> </w:t>
      </w:r>
      <w:r>
        <w:rPr/>
        <w:t>enorme diversiﬁcación del aparato estatal, por una parte, y la presencia de una dimensión</w:t>
      </w:r>
      <w:r>
        <w:rPr>
          <w:spacing w:val="-58"/>
        </w:rPr>
        <w:t> </w:t>
      </w:r>
      <w:r>
        <w:rPr/>
        <w:t>territorial del Estado más o menos fuerte y diversa. Esto ha hecho ineludible que desde la</w:t>
      </w:r>
      <w:r>
        <w:rPr>
          <w:spacing w:val="1"/>
        </w:rPr>
        <w:t> </w:t>
      </w:r>
      <w:r>
        <w:rPr/>
        <w:t>década de los 90 el país se encuentre realizando grandes esfuerzos para modernizar el</w:t>
      </w:r>
      <w:r>
        <w:rPr>
          <w:spacing w:val="1"/>
        </w:rPr>
        <w:t> </w:t>
      </w:r>
      <w:r>
        <w:rPr/>
        <w:t>Estado, atender de manera oportuna y eﬁciente las demandas de una población cultural y</w:t>
      </w:r>
      <w:r>
        <w:rPr>
          <w:spacing w:val="1"/>
        </w:rPr>
        <w:t> </w:t>
      </w:r>
      <w:r>
        <w:rPr/>
        <w:t>regionalmente</w:t>
      </w:r>
      <w:r>
        <w:rPr>
          <w:spacing w:val="-1"/>
        </w:rPr>
        <w:t> </w:t>
      </w:r>
      <w:r>
        <w:rPr/>
        <w:t>heterogénea y dispersa.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6"/>
        <w:jc w:val="both"/>
      </w:pPr>
      <w:r>
        <w:rPr/>
        <w:t>Si</w:t>
      </w:r>
      <w:r>
        <w:rPr>
          <w:spacing w:val="60"/>
        </w:rPr>
        <w:t> </w:t>
      </w:r>
      <w:r>
        <w:rPr/>
        <w:t>bien es cierto que las reformas descentralizadoras –descentralización administrativa–</w:t>
      </w:r>
      <w:r>
        <w:rPr>
          <w:spacing w:val="1"/>
        </w:rPr>
        <w:t> </w:t>
      </w:r>
      <w:r>
        <w:rPr/>
        <w:t>en</w:t>
      </w:r>
      <w:r>
        <w:rPr>
          <w:spacing w:val="12"/>
        </w:rPr>
        <w:t> </w:t>
      </w:r>
      <w:r>
        <w:rPr/>
        <w:t>Colombia</w:t>
      </w:r>
      <w:r>
        <w:rPr>
          <w:spacing w:val="-2"/>
        </w:rPr>
        <w:t> </w:t>
      </w:r>
      <w:r>
        <w:rPr/>
        <w:t>tuvieron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impulso</w:t>
      </w:r>
      <w:r>
        <w:rPr>
          <w:spacing w:val="-2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1991,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hace</w:t>
      </w:r>
      <w:r>
        <w:rPr>
          <w:spacing w:val="-2"/>
        </w:rPr>
        <w:t> </w:t>
      </w:r>
      <w:r>
        <w:rPr/>
        <w:t>necesario</w:t>
      </w:r>
      <w:r>
        <w:rPr>
          <w:spacing w:val="-58"/>
        </w:rPr>
        <w:t> </w:t>
      </w:r>
      <w:r>
        <w:rPr/>
        <w:t>continuar</w:t>
      </w:r>
      <w:r>
        <w:rPr>
          <w:spacing w:val="-5"/>
        </w:rPr>
        <w:t> </w:t>
      </w:r>
      <w:r>
        <w:rPr/>
        <w:t>contribuyendo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acciones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promuevan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sostenible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económico</w:t>
      </w:r>
      <w:r>
        <w:rPr>
          <w:spacing w:val="-58"/>
        </w:rPr>
        <w:t> </w:t>
      </w:r>
      <w:r>
        <w:rPr/>
        <w:t>del departamento del Amazonas, que representa menos del 1% de participación en el PIB</w:t>
      </w:r>
      <w:r>
        <w:rPr>
          <w:spacing w:val="1"/>
        </w:rPr>
        <w:t> </w:t>
      </w:r>
      <w:r>
        <w:rPr/>
        <w:t>Nacional,</w:t>
      </w:r>
      <w:r>
        <w:rPr>
          <w:spacing w:val="-1"/>
        </w:rPr>
        <w:t> </w:t>
      </w:r>
      <w:r>
        <w:rPr/>
        <w:t>habitando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Leticia el</w:t>
      </w:r>
      <w:r>
        <w:rPr>
          <w:spacing w:val="-1"/>
        </w:rPr>
        <w:t> </w:t>
      </w:r>
      <w:r>
        <w:rPr/>
        <w:t>55%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total del</w:t>
      </w:r>
      <w:r>
        <w:rPr>
          <w:spacing w:val="-1"/>
        </w:rPr>
        <w:t> </w:t>
      </w:r>
      <w:r>
        <w:rPr/>
        <w:t>departamento.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Leticia es una ciudad triple-fronteriza, geopolíticamente estratégica para la Nación, 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soberanía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prosperidad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población, en un territorio estratégico para la humanidad, como lo es la Amazonía, siendo</w:t>
      </w:r>
      <w:r>
        <w:rPr>
          <w:spacing w:val="-59"/>
        </w:rPr>
        <w:t> </w:t>
      </w:r>
      <w:r>
        <w:rPr/>
        <w:t>este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motivación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Legislativo.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4234" w:val="left" w:leader="none"/>
          <w:tab w:pos="4235" w:val="left" w:leader="none"/>
        </w:tabs>
        <w:spacing w:line="240" w:lineRule="auto" w:before="0" w:after="0"/>
        <w:ind w:left="4234" w:right="0" w:hanging="721"/>
        <w:jc w:val="left"/>
      </w:pPr>
      <w:r>
        <w:rPr/>
        <w:t>JUSTIFICACIÓN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 w:before="1"/>
        <w:ind w:left="100" w:right="144"/>
        <w:jc w:val="both"/>
      </w:pPr>
      <w:r>
        <w:rPr/>
        <w:t>El Municipio de Leticia, departamento del Amazonas, ubicado en la región sur del país,</w:t>
      </w:r>
      <w:r>
        <w:rPr>
          <w:spacing w:val="1"/>
        </w:rPr>
        <w:t> </w:t>
      </w:r>
      <w:r>
        <w:rPr/>
        <w:t>posee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importancia</w:t>
      </w:r>
      <w:r>
        <w:rPr>
          <w:spacing w:val="-4"/>
        </w:rPr>
        <w:t> </w:t>
      </w:r>
      <w:r>
        <w:rPr/>
        <w:t>estratégica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Colombia,</w:t>
      </w:r>
      <w:r>
        <w:rPr>
          <w:spacing w:val="-4"/>
        </w:rPr>
        <w:t> </w:t>
      </w:r>
      <w:r>
        <w:rPr/>
        <w:t>tanto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punto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vista</w:t>
      </w:r>
      <w:r>
        <w:rPr>
          <w:spacing w:val="-4"/>
        </w:rPr>
        <w:t> </w:t>
      </w:r>
      <w:r>
        <w:rPr/>
        <w:t>geográﬁco</w:t>
      </w:r>
      <w:r>
        <w:rPr>
          <w:spacing w:val="-58"/>
        </w:rPr>
        <w:t> </w:t>
      </w:r>
      <w:r>
        <w:rPr/>
        <w:t>como</w:t>
      </w:r>
      <w:r>
        <w:rPr>
          <w:spacing w:val="28"/>
        </w:rPr>
        <w:t> </w:t>
      </w:r>
      <w:r>
        <w:rPr/>
        <w:t>cultural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ambiental.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departamento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Amazonas</w:t>
      </w:r>
      <w:r>
        <w:rPr>
          <w:spacing w:val="13"/>
        </w:rPr>
        <w:t> </w:t>
      </w:r>
      <w:r>
        <w:rPr/>
        <w:t>habitan</w:t>
      </w:r>
      <w:r>
        <w:rPr>
          <w:spacing w:val="13"/>
        </w:rPr>
        <w:t> </w:t>
      </w:r>
      <w:r>
        <w:rPr/>
        <w:t>27</w:t>
      </w:r>
      <w:r>
        <w:rPr>
          <w:spacing w:val="13"/>
        </w:rPr>
        <w:t> </w:t>
      </w:r>
      <w:r>
        <w:rPr/>
        <w:t>pueblos</w:t>
      </w:r>
    </w:p>
    <w:p>
      <w:pPr>
        <w:spacing w:after="0" w:line="252" w:lineRule="auto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46"/>
        <w:jc w:val="both"/>
      </w:pPr>
      <w:r>
        <w:rPr/>
        <w:t>indígenas,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35</w:t>
      </w:r>
      <w:r>
        <w:rPr>
          <w:spacing w:val="-5"/>
        </w:rPr>
        <w:t> </w:t>
      </w:r>
      <w:r>
        <w:rPr/>
        <w:t>resguardos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existen</w:t>
      </w:r>
      <w:r>
        <w:rPr>
          <w:spacing w:val="-5"/>
        </w:rPr>
        <w:t> </w:t>
      </w:r>
      <w:r>
        <w:rPr/>
        <w:t>4</w:t>
      </w:r>
      <w:r>
        <w:rPr>
          <w:spacing w:val="-6"/>
        </w:rPr>
        <w:t> </w:t>
      </w:r>
      <w:r>
        <w:rPr/>
        <w:t>Parques</w:t>
      </w:r>
      <w:r>
        <w:rPr>
          <w:spacing w:val="-5"/>
        </w:rPr>
        <w:t> </w:t>
      </w:r>
      <w:r>
        <w:rPr/>
        <w:t>Nacionales</w:t>
      </w:r>
      <w:r>
        <w:rPr>
          <w:spacing w:val="-5"/>
        </w:rPr>
        <w:t> </w:t>
      </w:r>
      <w:r>
        <w:rPr/>
        <w:t>Naturales,</w:t>
      </w:r>
      <w:r>
        <w:rPr>
          <w:spacing w:val="-6"/>
        </w:rPr>
        <w:t> </w:t>
      </w:r>
      <w:r>
        <w:rPr/>
        <w:t>representando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/>
        <w:t>rica</w:t>
      </w:r>
      <w:r>
        <w:rPr>
          <w:spacing w:val="-1"/>
        </w:rPr>
        <w:t> </w:t>
      </w:r>
      <w:r>
        <w:rPr/>
        <w:t>diversidad ambiental y cultural</w:t>
      </w:r>
      <w:r>
        <w:rPr>
          <w:spacing w:val="-1"/>
        </w:rPr>
        <w:t> </w:t>
      </w:r>
      <w:r>
        <w:rPr/>
        <w:t>de la Nación.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4"/>
        <w:jc w:val="both"/>
      </w:pPr>
      <w:r>
        <w:rPr/>
        <w:t>Es</w:t>
      </w:r>
      <w:r>
        <w:rPr>
          <w:spacing w:val="1"/>
        </w:rPr>
        <w:t> </w:t>
      </w:r>
      <w:r>
        <w:rPr/>
        <w:t>precisamente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ambiental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</w:t>
      </w:r>
      <w:r>
        <w:rPr>
          <w:spacing w:val="60"/>
        </w:rPr>
        <w:t> </w:t>
      </w:r>
      <w:r>
        <w:rPr/>
        <w:t>imprescindible</w:t>
      </w:r>
      <w:r>
        <w:rPr>
          <w:spacing w:val="-58"/>
        </w:rPr>
        <w:t> </w:t>
      </w:r>
      <w:r>
        <w:rPr/>
        <w:t>elevar la categoría del municipio de Leticia a Distrito Especial. Con ello, se busca proteger</w:t>
      </w:r>
      <w:r>
        <w:rPr>
          <w:spacing w:val="-58"/>
        </w:rPr>
        <w:t> </w:t>
      </w:r>
      <w:r>
        <w:rPr/>
        <w:t>la zona de reserva forestal del Estado, garantizar la permanencia física y cultural de las</w:t>
      </w:r>
      <w:r>
        <w:rPr>
          <w:spacing w:val="1"/>
        </w:rPr>
        <w:t> </w:t>
      </w:r>
      <w:r>
        <w:rPr/>
        <w:t>comunidades indígenas y demás personas que habitan en el municipio. Mejorar la calidad</w:t>
      </w:r>
      <w:r>
        <w:rPr>
          <w:spacing w:val="-58"/>
        </w:rPr>
        <w:t> </w:t>
      </w:r>
      <w:r>
        <w:rPr/>
        <w:t>de</w:t>
      </w:r>
      <w:r>
        <w:rPr>
          <w:spacing w:val="-4"/>
        </w:rPr>
        <w:t> </w:t>
      </w:r>
      <w:r>
        <w:rPr/>
        <w:t>vida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habitantes,</w:t>
      </w:r>
      <w:r>
        <w:rPr>
          <w:spacing w:val="-4"/>
        </w:rPr>
        <w:t> </w:t>
      </w:r>
      <w:r>
        <w:rPr/>
        <w:t>promover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sostenible,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contribuir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conservación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recursos naturales del país.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38"/>
        <w:jc w:val="both"/>
      </w:pPr>
      <w:r>
        <w:rPr/>
        <w:t>El Distrito podrá orientar acciones de crecimiento económico sostenible, que beneﬁcie a</w:t>
      </w:r>
      <w:r>
        <w:rPr>
          <w:spacing w:val="1"/>
        </w:rPr>
        <w:t> </w:t>
      </w:r>
      <w:r>
        <w:rPr/>
        <w:t>la población (indígena y no indígenas) a través de la generación de empleos por medio de</w:t>
      </w:r>
      <w:r>
        <w:rPr>
          <w:spacing w:val="1"/>
        </w:rPr>
        <w:t> </w:t>
      </w:r>
      <w:r>
        <w:rPr/>
        <w:t>cadenas de valor resilientes, tales como en el sector turístico, artesanal, prestación 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ambientales,</w:t>
      </w:r>
      <w:r>
        <w:rPr>
          <w:spacing w:val="1"/>
        </w:rPr>
        <w:t> </w:t>
      </w:r>
      <w:r>
        <w:rPr/>
        <w:t>usos</w:t>
      </w:r>
      <w:r>
        <w:rPr>
          <w:spacing w:val="1"/>
        </w:rPr>
        <w:t> </w:t>
      </w:r>
      <w:r>
        <w:rPr/>
        <w:t>sostenible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forestales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aprovechando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localización</w:t>
      </w:r>
      <w:r>
        <w:rPr>
          <w:spacing w:val="1"/>
        </w:rPr>
        <w:t> </w:t>
      </w:r>
      <w:r>
        <w:rPr/>
        <w:t>estratégica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río</w:t>
      </w:r>
      <w:r>
        <w:rPr>
          <w:spacing w:val="1"/>
        </w:rPr>
        <w:t> </w:t>
      </w:r>
      <w:r>
        <w:rPr/>
        <w:t>Amazonas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arteria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 en Sudamérica, con un gran potencial portuario, que además de generará</w:t>
      </w:r>
      <w:r>
        <w:rPr>
          <w:spacing w:val="1"/>
        </w:rPr>
        <w:t> </w:t>
      </w:r>
      <w:r>
        <w:rPr/>
        <w:t>beneﬁcios económicos, mejorará los costos y el acceso de la población a alimentos y</w:t>
      </w:r>
      <w:r>
        <w:rPr>
          <w:spacing w:val="1"/>
        </w:rPr>
        <w:t> </w:t>
      </w:r>
      <w:r>
        <w:rPr/>
        <w:t>bienes de consumo intermedio, en un departamento que sólo suple sus necesidades en un</w:t>
      </w:r>
      <w:r>
        <w:rPr>
          <w:spacing w:val="-58"/>
        </w:rPr>
        <w:t> </w:t>
      </w:r>
      <w:r>
        <w:rPr/>
        <w:t>27%.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Este Acto Legislativo se convierte en una herramienta importante para apoyar los grandes</w:t>
      </w:r>
      <w:r>
        <w:rPr>
          <w:spacing w:val="-58"/>
        </w:rPr>
        <w:t> </w:t>
      </w:r>
      <w:r>
        <w:rPr/>
        <w:t>retos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enfrenta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resultó</w:t>
      </w:r>
      <w:r>
        <w:rPr>
          <w:spacing w:val="1"/>
        </w:rPr>
        <w:t> </w:t>
      </w:r>
      <w:r>
        <w:rPr/>
        <w:t>fuertemente</w:t>
      </w:r>
      <w:r>
        <w:rPr>
          <w:spacing w:val="1"/>
        </w:rPr>
        <w:t> </w:t>
      </w:r>
      <w:r>
        <w:rPr/>
        <w:t>impactada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generando</w:t>
      </w:r>
      <w:r>
        <w:rPr>
          <w:spacing w:val="26"/>
        </w:rPr>
        <w:t> </w:t>
      </w:r>
      <w:r>
        <w:rPr/>
        <w:t>un</w:t>
      </w:r>
      <w:r>
        <w:rPr>
          <w:spacing w:val="26"/>
        </w:rPr>
        <w:t> </w:t>
      </w:r>
      <w:r>
        <w:rPr/>
        <w:t>aumento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las</w:t>
      </w:r>
      <w:r>
        <w:rPr>
          <w:spacing w:val="27"/>
        </w:rPr>
        <w:t> </w:t>
      </w:r>
      <w:r>
        <w:rPr/>
        <w:t>brechas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pobreza</w:t>
      </w:r>
      <w:r>
        <w:rPr>
          <w:spacing w:val="26"/>
        </w:rPr>
        <w:t> </w:t>
      </w:r>
      <w:r>
        <w:rPr/>
        <w:t>multinivel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población,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donde</w:t>
      </w:r>
      <w:r>
        <w:rPr>
          <w:spacing w:val="-58"/>
        </w:rPr>
        <w:t> </w:t>
      </w:r>
      <w:r>
        <w:rPr/>
        <w:t>un</w:t>
      </w:r>
      <w:r>
        <w:rPr>
          <w:spacing w:val="-1"/>
        </w:rPr>
        <w:t> </w:t>
      </w:r>
      <w:r>
        <w:rPr/>
        <w:t>número signiﬁcativo</w:t>
      </w:r>
      <w:r>
        <w:rPr>
          <w:spacing w:val="-1"/>
        </w:rPr>
        <w:t> </w:t>
      </w:r>
      <w:r>
        <w:rPr/>
        <w:t>de familias</w:t>
      </w:r>
      <w:r>
        <w:rPr>
          <w:spacing w:val="-1"/>
        </w:rPr>
        <w:t> </w:t>
      </w:r>
      <w:r>
        <w:rPr/>
        <w:t>perdieron sus medios</w:t>
      </w:r>
      <w:r>
        <w:rPr>
          <w:spacing w:val="-1"/>
        </w:rPr>
        <w:t> </w:t>
      </w:r>
      <w:r>
        <w:rPr/>
        <w:t>de vida.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Por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lado,</w:t>
      </w:r>
      <w:r>
        <w:rPr>
          <w:spacing w:val="1"/>
        </w:rPr>
        <w:t> </w:t>
      </w:r>
      <w:r>
        <w:rPr/>
        <w:t>buscará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 de la población del municipio que ha</w:t>
      </w:r>
      <w:r>
        <w:rPr>
          <w:spacing w:val="1"/>
        </w:rPr>
        <w:t> </w:t>
      </w:r>
      <w:r>
        <w:rPr/>
        <w:t>resultado</w:t>
      </w:r>
      <w:r>
        <w:rPr>
          <w:spacing w:val="57"/>
        </w:rPr>
        <w:t> </w:t>
      </w:r>
      <w:r>
        <w:rPr/>
        <w:t>afectado</w:t>
      </w:r>
      <w:r>
        <w:rPr>
          <w:spacing w:val="57"/>
        </w:rPr>
        <w:t> </w:t>
      </w:r>
      <w:r>
        <w:rPr/>
        <w:t>desde</w:t>
      </w:r>
      <w:r>
        <w:rPr>
          <w:spacing w:val="58"/>
        </w:rPr>
        <w:t> </w:t>
      </w:r>
      <w:r>
        <w:rPr/>
        <w:t>el</w:t>
      </w:r>
      <w:r>
        <w:rPr>
          <w:spacing w:val="57"/>
        </w:rPr>
        <w:t> </w:t>
      </w:r>
      <w:r>
        <w:rPr/>
        <w:t>2017</w:t>
      </w:r>
      <w:r>
        <w:rPr>
          <w:spacing w:val="57"/>
        </w:rPr>
        <w:t> </w:t>
      </w:r>
      <w:r>
        <w:rPr/>
        <w:t>por</w:t>
      </w:r>
      <w:r>
        <w:rPr>
          <w:spacing w:val="58"/>
        </w:rPr>
        <w:t> </w:t>
      </w:r>
      <w:r>
        <w:rPr/>
        <w:t>el</w:t>
      </w:r>
      <w:r>
        <w:rPr>
          <w:spacing w:val="57"/>
        </w:rPr>
        <w:t> </w:t>
      </w:r>
      <w:r>
        <w:rPr/>
        <w:t>incremento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actividades</w:t>
      </w:r>
      <w:r>
        <w:rPr>
          <w:spacing w:val="57"/>
        </w:rPr>
        <w:t> </w:t>
      </w:r>
      <w:r>
        <w:rPr/>
        <w:t>ilícitas</w:t>
      </w:r>
      <w:r>
        <w:rPr>
          <w:spacing w:val="57"/>
        </w:rPr>
        <w:t> </w:t>
      </w:r>
      <w:r>
        <w:rPr/>
        <w:t>en</w:t>
      </w:r>
      <w:r>
        <w:rPr>
          <w:spacing w:val="58"/>
        </w:rPr>
        <w:t> </w:t>
      </w:r>
      <w:r>
        <w:rPr/>
        <w:t>toda</w:t>
      </w:r>
      <w:r>
        <w:rPr>
          <w:spacing w:val="57"/>
        </w:rPr>
        <w:t> </w:t>
      </w:r>
      <w:r>
        <w:rPr/>
        <w:t>la</w:t>
      </w:r>
      <w:r>
        <w:rPr>
          <w:spacing w:val="-58"/>
        </w:rPr>
        <w:t> </w:t>
      </w:r>
      <w:r>
        <w:rPr/>
        <w:t>Amazonía</w:t>
      </w:r>
      <w:r>
        <w:rPr>
          <w:spacing w:val="-3"/>
        </w:rPr>
        <w:t> </w:t>
      </w:r>
      <w:r>
        <w:rPr/>
        <w:t>(tráﬁco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estupefacientes,</w:t>
      </w:r>
      <w:r>
        <w:rPr>
          <w:spacing w:val="-3"/>
        </w:rPr>
        <w:t> </w:t>
      </w:r>
      <w:r>
        <w:rPr/>
        <w:t>minería</w:t>
      </w:r>
      <w:r>
        <w:rPr>
          <w:spacing w:val="-2"/>
        </w:rPr>
        <w:t> </w:t>
      </w:r>
      <w:r>
        <w:rPr/>
        <w:t>ilegal,</w:t>
      </w:r>
      <w:r>
        <w:rPr>
          <w:spacing w:val="-2"/>
        </w:rPr>
        <w:t> </w:t>
      </w:r>
      <w:r>
        <w:rPr/>
        <w:t>ganadería</w:t>
      </w:r>
      <w:r>
        <w:rPr>
          <w:spacing w:val="-3"/>
        </w:rPr>
        <w:t> </w:t>
      </w:r>
      <w:r>
        <w:rPr/>
        <w:t>extensiva,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otros).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00" w:right="140"/>
        <w:jc w:val="both"/>
      </w:pPr>
      <w:r>
        <w:rPr/>
        <w:t>Lo anterior ha dado lugar a que se materialicen riesgos señalados por la Defensoría del</w:t>
      </w:r>
      <w:r>
        <w:rPr>
          <w:spacing w:val="1"/>
        </w:rPr>
        <w:t> </w:t>
      </w:r>
      <w:r>
        <w:rPr/>
        <w:t>Pueblo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Amazonas,</w:t>
      </w:r>
      <w:r>
        <w:rPr>
          <w:spacing w:val="1"/>
        </w:rPr>
        <w:t> </w:t>
      </w:r>
      <w:r>
        <w:rPr/>
        <w:t>tras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incremento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violencia,</w:t>
      </w:r>
      <w:r>
        <w:rPr>
          <w:spacing w:val="1"/>
        </w:rPr>
        <w:t> </w:t>
      </w:r>
      <w:r>
        <w:rPr/>
        <w:t>aumentando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deforestación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daños ambientales, al igual que se pone en</w:t>
      </w:r>
      <w:r>
        <w:rPr>
          <w:spacing w:val="1"/>
        </w:rPr>
        <w:t> </w:t>
      </w:r>
      <w:r>
        <w:rPr/>
        <w:t>riesgo la pervivencia de los pueblos indígenas, siendo la población más afectada, teniendo</w:t>
      </w:r>
      <w:r>
        <w:rPr>
          <w:spacing w:val="-58"/>
        </w:rPr>
        <w:t> </w:t>
      </w:r>
      <w:r>
        <w:rPr/>
        <w:t>en consideración que “el 52% de las víctimas registradas por la UARIV desde 1985 en el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Amazonas</w:t>
      </w:r>
      <w:r>
        <w:rPr>
          <w:spacing w:val="1"/>
        </w:rPr>
        <w:t> </w:t>
      </w:r>
      <w:r>
        <w:rPr/>
        <w:t>pertenecen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indígenas”</w:t>
      </w:r>
      <w:r>
        <w:rPr>
          <w:spacing w:val="1"/>
        </w:rPr>
        <w:t> </w:t>
      </w:r>
      <w:r>
        <w:rPr/>
        <w:t>(ONU-OCHA,</w:t>
      </w:r>
      <w:r>
        <w:rPr>
          <w:spacing w:val="60"/>
        </w:rPr>
        <w:t> </w:t>
      </w:r>
      <w:r>
        <w:rPr/>
        <w:t>2022),</w:t>
      </w:r>
      <w:r>
        <w:rPr>
          <w:spacing w:val="1"/>
        </w:rPr>
        <w:t> </w:t>
      </w:r>
      <w:r>
        <w:rPr/>
        <w:t>siendo</w:t>
      </w:r>
      <w:r>
        <w:rPr>
          <w:spacing w:val="-1"/>
        </w:rPr>
        <w:t> </w:t>
      </w:r>
      <w:r>
        <w:rPr/>
        <w:t>la pobreza uno</w:t>
      </w:r>
      <w:r>
        <w:rPr>
          <w:spacing w:val="-1"/>
        </w:rPr>
        <w:t> </w:t>
      </w:r>
      <w:r>
        <w:rPr/>
        <w:t>de los motores de</w:t>
      </w:r>
      <w:r>
        <w:rPr>
          <w:spacing w:val="-1"/>
        </w:rPr>
        <w:t> </w:t>
      </w:r>
      <w:r>
        <w:rPr/>
        <w:t>estos hechos.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0"/>
        <w:jc w:val="both"/>
      </w:pPr>
      <w:r>
        <w:rPr/>
        <w:t>Este</w:t>
      </w:r>
      <w:r>
        <w:rPr>
          <w:spacing w:val="56"/>
        </w:rPr>
        <w:t> </w:t>
      </w:r>
      <w:r>
        <w:rPr/>
        <w:t>Acto</w:t>
      </w:r>
      <w:r>
        <w:rPr>
          <w:spacing w:val="56"/>
        </w:rPr>
        <w:t> </w:t>
      </w:r>
      <w:r>
        <w:rPr/>
        <w:t>Legislativo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/>
        <w:t>enmarca</w:t>
      </w:r>
      <w:r>
        <w:rPr>
          <w:spacing w:val="56"/>
        </w:rPr>
        <w:t> </w:t>
      </w:r>
      <w:r>
        <w:rPr/>
        <w:t>en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cumplimiento</w:t>
      </w:r>
      <w:r>
        <w:rPr>
          <w:spacing w:val="56"/>
        </w:rPr>
        <w:t> </w:t>
      </w:r>
      <w:r>
        <w:rPr/>
        <w:t>de</w:t>
      </w:r>
      <w:r>
        <w:rPr>
          <w:spacing w:val="41"/>
        </w:rPr>
        <w:t> </w:t>
      </w:r>
      <w:r>
        <w:rPr/>
        <w:t>los</w:t>
      </w:r>
      <w:r>
        <w:rPr>
          <w:spacing w:val="42"/>
        </w:rPr>
        <w:t> </w:t>
      </w:r>
      <w:r>
        <w:rPr/>
        <w:t>Objetivos</w:t>
      </w:r>
      <w:r>
        <w:rPr>
          <w:spacing w:val="41"/>
        </w:rPr>
        <w:t> </w:t>
      </w:r>
      <w:r>
        <w:rPr/>
        <w:t>del</w:t>
      </w:r>
      <w:r>
        <w:rPr>
          <w:spacing w:val="41"/>
        </w:rPr>
        <w:t> </w:t>
      </w:r>
      <w:r>
        <w:rPr/>
        <w:t>Desarrollo</w:t>
      </w:r>
    </w:p>
    <w:p>
      <w:pPr>
        <w:spacing w:after="0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38"/>
        <w:jc w:val="both"/>
      </w:pPr>
      <w:r>
        <w:rPr/>
        <w:t>Sostenible</w:t>
      </w:r>
      <w:r>
        <w:rPr>
          <w:spacing w:val="1"/>
        </w:rPr>
        <w:t> </w:t>
      </w:r>
      <w:r>
        <w:rPr/>
        <w:t>(ODS)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contribuirá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Amazonía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municipio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Leticia</w:t>
      </w:r>
      <w:r>
        <w:rPr>
          <w:spacing w:val="14"/>
        </w:rPr>
        <w:t> </w:t>
      </w:r>
      <w:r>
        <w:rPr/>
        <w:t>son</w:t>
      </w:r>
      <w:r>
        <w:rPr>
          <w:spacing w:val="14"/>
        </w:rPr>
        <w:t> </w:t>
      </w:r>
      <w:r>
        <w:rPr/>
        <w:t>lugares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importancia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/>
        <w:t>contexto</w:t>
      </w:r>
      <w:r>
        <w:rPr>
          <w:spacing w:val="13"/>
        </w:rPr>
        <w:t> </w:t>
      </w:r>
      <w:r>
        <w:rPr/>
        <w:t>global</w:t>
      </w:r>
      <w:r>
        <w:rPr>
          <w:spacing w:val="14"/>
        </w:rPr>
        <w:t> </w:t>
      </w:r>
      <w:r>
        <w:rPr/>
        <w:t>en</w:t>
      </w:r>
      <w:r>
        <w:rPr>
          <w:spacing w:val="-58"/>
        </w:rPr>
        <w:t> </w:t>
      </w:r>
      <w:r>
        <w:rPr/>
        <w:t>el que el cambio climático y la depredación de los ecosistemas naturales están generando</w:t>
      </w:r>
      <w:r>
        <w:rPr>
          <w:spacing w:val="1"/>
        </w:rPr>
        <w:t> </w:t>
      </w:r>
      <w:r>
        <w:rPr/>
        <w:t>impactos negativos en el medio ambiente y las comunidades que habitan en ellos. En este</w:t>
      </w:r>
      <w:r>
        <w:rPr>
          <w:spacing w:val="-58"/>
        </w:rPr>
        <w:t> </w:t>
      </w:r>
      <w:r>
        <w:rPr/>
        <w:t>sentido,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Leticia</w:t>
      </w:r>
      <w:r>
        <w:rPr>
          <w:spacing w:val="1"/>
        </w:rPr>
        <w:t> </w:t>
      </w:r>
      <w:r>
        <w:rPr/>
        <w:t>permitirá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convertirá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modelo de</w:t>
      </w:r>
      <w:r>
        <w:rPr>
          <w:spacing w:val="1"/>
        </w:rPr>
        <w:t> </w:t>
      </w:r>
      <w:r>
        <w:rPr/>
        <w:t>desarrollo sostenible y protección para otras áreas de interés ambiental y cultural de la</w:t>
      </w:r>
      <w:r>
        <w:rPr>
          <w:spacing w:val="1"/>
        </w:rPr>
        <w:t> </w:t>
      </w:r>
      <w:r>
        <w:rPr/>
        <w:t>Nación.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riqueza</w:t>
      </w:r>
      <w:r>
        <w:rPr>
          <w:spacing w:val="1"/>
        </w:rPr>
        <w:t> </w:t>
      </w:r>
      <w:r>
        <w:rPr/>
        <w:t>biológica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Amazonía,</w:t>
      </w:r>
      <w:r>
        <w:rPr>
          <w:spacing w:val="1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perspectiva</w:t>
      </w:r>
      <w:r>
        <w:rPr>
          <w:spacing w:val="-58"/>
        </w:rPr>
        <w:t> </w:t>
      </w:r>
      <w:r>
        <w:rPr/>
        <w:t>diferente de desarrollo, en el marco de los compromisos ambientales internacionales que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ﬁrmado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Amazonía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 uno de los mayores patrimonios</w:t>
      </w:r>
      <w:r>
        <w:rPr>
          <w:spacing w:val="1"/>
        </w:rPr>
        <w:t> </w:t>
      </w:r>
      <w:r>
        <w:rPr/>
        <w:t>naturales y culturales de la Nación. Colombia es un país de relevancia mundial en materia</w:t>
      </w:r>
      <w:r>
        <w:rPr>
          <w:spacing w:val="-58"/>
        </w:rPr>
        <w:t> </w:t>
      </w:r>
      <w:r>
        <w:rPr/>
        <w:t>de diversidad, pues cuenta con una cobertura en bosques naturales que representan el</w:t>
      </w:r>
      <w:r>
        <w:rPr>
          <w:spacing w:val="1"/>
        </w:rPr>
        <w:t> </w:t>
      </w:r>
      <w:r>
        <w:rPr/>
        <w:t>52% de la superﬁcie continental (IDEAM, 2018). La biodiversidad amazónica cumple un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mundiales,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inﬂuencia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ciclo</w:t>
      </w:r>
      <w:r>
        <w:rPr>
          <w:spacing w:val="1"/>
        </w:rPr>
        <w:t> </w:t>
      </w:r>
      <w:r>
        <w:rPr/>
        <w:t>mundial del carbono y, por consiguiente, del cambio climático, así como de los sistemas</w:t>
      </w:r>
      <w:r>
        <w:rPr>
          <w:spacing w:val="1"/>
        </w:rPr>
        <w:t> </w:t>
      </w:r>
      <w:r>
        <w:rPr/>
        <w:t>hidrológicos</w:t>
      </w:r>
      <w:r>
        <w:rPr>
          <w:spacing w:val="1"/>
        </w:rPr>
        <w:t> </w:t>
      </w:r>
      <w:r>
        <w:rPr/>
        <w:t>hemisféricos,</w:t>
      </w:r>
      <w:r>
        <w:rPr>
          <w:spacing w:val="1"/>
        </w:rPr>
        <w:t> </w:t>
      </w:r>
      <w:r>
        <w:rPr/>
        <w:t>sirviendo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pilar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clima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precipitaciones</w:t>
      </w:r>
      <w:r>
        <w:rPr>
          <w:spacing w:val="-1"/>
        </w:rPr>
        <w:t> </w:t>
      </w:r>
      <w:r>
        <w:rPr/>
        <w:t>en América del</w:t>
      </w:r>
      <w:r>
        <w:rPr>
          <w:spacing w:val="-1"/>
        </w:rPr>
        <w:t> </w:t>
      </w:r>
      <w:r>
        <w:rPr/>
        <w:t>Sur.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39"/>
        <w:jc w:val="both"/>
      </w:pPr>
      <w:r>
        <w:rPr/>
        <w:t>Al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Leticia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potencial</w:t>
      </w:r>
      <w:r>
        <w:rPr>
          <w:spacing w:val="1"/>
        </w:rPr>
        <w:t> </w:t>
      </w:r>
      <w:r>
        <w:rPr/>
        <w:t>turístico,</w:t>
      </w:r>
      <w:r>
        <w:rPr>
          <w:spacing w:val="1"/>
        </w:rPr>
        <w:t> </w:t>
      </w:r>
      <w:r>
        <w:rPr/>
        <w:t>permitirá</w:t>
      </w:r>
      <w:r>
        <w:rPr>
          <w:spacing w:val="-58"/>
        </w:rPr>
        <w:t> </w:t>
      </w:r>
      <w:r>
        <w:rPr/>
        <w:t>consolidar al Amazonas como uno de los principales destinos turísticos del país, en donde</w:t>
      </w:r>
      <w:r>
        <w:rPr>
          <w:spacing w:val="-58"/>
        </w:rPr>
        <w:t> </w:t>
      </w:r>
      <w:r>
        <w:rPr/>
        <w:t>también resultará de manera directa beneﬁciado el municipio de Puerto Nariño, como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destino</w:t>
      </w:r>
      <w:r>
        <w:rPr>
          <w:spacing w:val="1"/>
        </w:rPr>
        <w:t> </w:t>
      </w:r>
      <w:r>
        <w:rPr/>
        <w:t>turístico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Departamento.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fundamental</w:t>
      </w:r>
      <w:r>
        <w:rPr>
          <w:spacing w:val="12"/>
        </w:rPr>
        <w:t> </w:t>
      </w:r>
      <w:r>
        <w:rPr/>
        <w:t>que</w:t>
      </w:r>
      <w:r>
        <w:rPr>
          <w:spacing w:val="56"/>
        </w:rPr>
        <w:t> </w:t>
      </w:r>
      <w:r>
        <w:rPr/>
        <w:t>se</w:t>
      </w:r>
      <w:r>
        <w:rPr>
          <w:spacing w:val="57"/>
        </w:rPr>
        <w:t> </w:t>
      </w:r>
      <w:r>
        <w:rPr/>
        <w:t>avance</w:t>
      </w:r>
      <w:r>
        <w:rPr>
          <w:spacing w:val="57"/>
        </w:rPr>
        <w:t> </w:t>
      </w:r>
      <w:r>
        <w:rPr/>
        <w:t>en</w:t>
      </w:r>
      <w:r>
        <w:rPr>
          <w:spacing w:val="57"/>
        </w:rPr>
        <w:t> </w:t>
      </w:r>
      <w:r>
        <w:rPr/>
        <w:t>este</w:t>
      </w:r>
      <w:r>
        <w:rPr>
          <w:spacing w:val="57"/>
        </w:rPr>
        <w:t> </w:t>
      </w:r>
      <w:r>
        <w:rPr/>
        <w:t>proceso</w:t>
      </w:r>
      <w:r>
        <w:rPr>
          <w:spacing w:val="57"/>
        </w:rPr>
        <w:t> </w:t>
      </w:r>
      <w:r>
        <w:rPr/>
        <w:t>y</w:t>
      </w:r>
      <w:r>
        <w:rPr>
          <w:spacing w:val="57"/>
        </w:rPr>
        <w:t> </w:t>
      </w:r>
      <w:r>
        <w:rPr/>
        <w:t>se</w:t>
      </w:r>
      <w:r>
        <w:rPr>
          <w:spacing w:val="57"/>
        </w:rPr>
        <w:t> </w:t>
      </w:r>
      <w:r>
        <w:rPr/>
        <w:t>otorgue</w:t>
      </w:r>
      <w:r>
        <w:rPr>
          <w:spacing w:val="57"/>
        </w:rPr>
        <w:t> </w:t>
      </w:r>
      <w:r>
        <w:rPr/>
        <w:t>al</w:t>
      </w:r>
      <w:r>
        <w:rPr>
          <w:spacing w:val="57"/>
        </w:rPr>
        <w:t> </w:t>
      </w:r>
      <w:r>
        <w:rPr/>
        <w:t>municipio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Leticia,</w:t>
      </w:r>
      <w:r>
        <w:rPr>
          <w:spacing w:val="57"/>
        </w:rPr>
        <w:t> </w:t>
      </w:r>
      <w:r>
        <w:rPr/>
        <w:t>la</w:t>
      </w:r>
      <w:r>
        <w:rPr>
          <w:spacing w:val="-58"/>
        </w:rPr>
        <w:t> </w:t>
      </w:r>
      <w:r>
        <w:rPr/>
        <w:t>categoría</w:t>
      </w:r>
      <w:r>
        <w:rPr>
          <w:spacing w:val="-1"/>
        </w:rPr>
        <w:t> </w:t>
      </w:r>
      <w:r>
        <w:rPr/>
        <w:t>de Distrito Especial.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4422" w:val="left" w:leader="none"/>
          <w:tab w:pos="4423" w:val="left" w:leader="none"/>
        </w:tabs>
        <w:spacing w:line="240" w:lineRule="auto" w:before="0" w:after="0"/>
        <w:ind w:left="4422" w:right="0" w:hanging="721"/>
        <w:jc w:val="left"/>
      </w:pPr>
      <w:r>
        <w:rPr/>
        <w:t>BENEFICIOS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La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Proyecto</w:t>
      </w:r>
      <w:r>
        <w:rPr>
          <w:spacing w:val="60"/>
        </w:rPr>
        <w:t> </w:t>
      </w:r>
      <w:r>
        <w:rPr/>
        <w:t>de Acto Legislativo, que convertiría a Leticia en un</w:t>
      </w:r>
      <w:r>
        <w:rPr>
          <w:spacing w:val="1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Especial,</w:t>
      </w:r>
      <w:r>
        <w:rPr>
          <w:spacing w:val="-1"/>
        </w:rPr>
        <w:t> </w:t>
      </w:r>
      <w:r>
        <w:rPr/>
        <w:t>traería 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beneﬁcios 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territorio: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39" w:hanging="360"/>
        <w:jc w:val="both"/>
        <w:rPr>
          <w:sz w:val="24"/>
        </w:rPr>
      </w:pPr>
      <w:r>
        <w:rPr>
          <w:sz w:val="24"/>
        </w:rPr>
        <w:t>Tendrá</w:t>
      </w:r>
      <w:r>
        <w:rPr>
          <w:spacing w:val="8"/>
          <w:sz w:val="24"/>
        </w:rPr>
        <w:t> </w:t>
      </w:r>
      <w:r>
        <w:rPr>
          <w:sz w:val="24"/>
        </w:rPr>
        <w:t>mayor</w:t>
      </w:r>
      <w:r>
        <w:rPr>
          <w:spacing w:val="-4"/>
          <w:sz w:val="24"/>
        </w:rPr>
        <w:t> </w:t>
      </w:r>
      <w:r>
        <w:rPr>
          <w:sz w:val="24"/>
        </w:rPr>
        <w:t>presupuesto</w:t>
      </w:r>
      <w:r>
        <w:rPr>
          <w:spacing w:val="-5"/>
          <w:sz w:val="24"/>
        </w:rPr>
        <w:t> </w:t>
      </w:r>
      <w:r>
        <w:rPr>
          <w:sz w:val="24"/>
        </w:rPr>
        <w:t>debido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tendría</w:t>
      </w:r>
      <w:r>
        <w:rPr>
          <w:spacing w:val="-5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participación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directa</w:t>
      </w:r>
      <w:r>
        <w:rPr>
          <w:spacing w:val="-58"/>
          <w:sz w:val="24"/>
        </w:rPr>
        <w:t> </w:t>
      </w:r>
      <w:r>
        <w:rPr>
          <w:sz w:val="24"/>
        </w:rPr>
        <w:t>en</w:t>
      </w:r>
      <w:r>
        <w:rPr>
          <w:spacing w:val="1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Participaciones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Regalías,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58"/>
          <w:sz w:val="24"/>
        </w:rPr>
        <w:t> </w:t>
      </w:r>
      <w:r>
        <w:rPr>
          <w:sz w:val="24"/>
        </w:rPr>
        <w:t>permitirá</w:t>
      </w:r>
      <w:r>
        <w:rPr>
          <w:spacing w:val="-2"/>
          <w:sz w:val="24"/>
        </w:rPr>
        <w:t> </w:t>
      </w:r>
      <w:r>
        <w:rPr>
          <w:sz w:val="24"/>
        </w:rPr>
        <w:t>llevar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cabo</w:t>
      </w:r>
      <w:r>
        <w:rPr>
          <w:spacing w:val="-2"/>
          <w:sz w:val="24"/>
        </w:rPr>
        <w:t> </w:t>
      </w:r>
      <w:r>
        <w:rPr>
          <w:sz w:val="24"/>
        </w:rPr>
        <w:t>proyectos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inversión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mayor</w:t>
      </w:r>
      <w:r>
        <w:rPr>
          <w:spacing w:val="-1"/>
          <w:sz w:val="24"/>
        </w:rPr>
        <w:t> </w:t>
      </w:r>
      <w:r>
        <w:rPr>
          <w:sz w:val="24"/>
        </w:rPr>
        <w:t>autonomía.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52" w:after="0"/>
        <w:ind w:left="820" w:right="141" w:hanging="360"/>
        <w:jc w:val="both"/>
        <w:rPr>
          <w:sz w:val="24"/>
        </w:rPr>
      </w:pPr>
      <w:r>
        <w:rPr>
          <w:sz w:val="24"/>
        </w:rPr>
        <w:t>Para cada vigencia ﬁscal el Gobierno nacional por medio del Presupuesto General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la</w:t>
      </w:r>
      <w:r>
        <w:rPr>
          <w:spacing w:val="57"/>
          <w:sz w:val="24"/>
        </w:rPr>
        <w:t> </w:t>
      </w:r>
      <w:r>
        <w:rPr>
          <w:sz w:val="24"/>
        </w:rPr>
        <w:t>Nación</w:t>
      </w:r>
      <w:r>
        <w:rPr>
          <w:spacing w:val="57"/>
          <w:sz w:val="24"/>
        </w:rPr>
        <w:t> </w:t>
      </w:r>
      <w:r>
        <w:rPr>
          <w:sz w:val="24"/>
        </w:rPr>
        <w:t>tendrá</w:t>
      </w:r>
      <w:r>
        <w:rPr>
          <w:spacing w:val="57"/>
          <w:sz w:val="24"/>
        </w:rPr>
        <w:t> </w:t>
      </w:r>
      <w:r>
        <w:rPr>
          <w:sz w:val="24"/>
        </w:rPr>
        <w:t>la</w:t>
      </w:r>
      <w:r>
        <w:rPr>
          <w:spacing w:val="56"/>
          <w:sz w:val="24"/>
        </w:rPr>
        <w:t> </w:t>
      </w:r>
      <w:r>
        <w:rPr>
          <w:sz w:val="24"/>
        </w:rPr>
        <w:t>obligación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invertir</w:t>
      </w:r>
      <w:r>
        <w:rPr>
          <w:spacing w:val="57"/>
          <w:sz w:val="24"/>
        </w:rPr>
        <w:t> </w:t>
      </w:r>
      <w:r>
        <w:rPr>
          <w:sz w:val="24"/>
        </w:rPr>
        <w:t>en</w:t>
      </w:r>
      <w:r>
        <w:rPr>
          <w:spacing w:val="56"/>
          <w:sz w:val="24"/>
        </w:rPr>
        <w:t> </w:t>
      </w:r>
      <w:r>
        <w:rPr>
          <w:sz w:val="24"/>
        </w:rPr>
        <w:t>vías</w:t>
      </w:r>
      <w:r>
        <w:rPr>
          <w:spacing w:val="57"/>
          <w:sz w:val="24"/>
        </w:rPr>
        <w:t> </w:t>
      </w:r>
      <w:r>
        <w:rPr>
          <w:sz w:val="24"/>
        </w:rPr>
        <w:t>y/o</w:t>
      </w:r>
      <w:r>
        <w:rPr>
          <w:spacing w:val="57"/>
          <w:sz w:val="24"/>
        </w:rPr>
        <w:t> </w:t>
      </w:r>
      <w:r>
        <w:rPr>
          <w:sz w:val="24"/>
        </w:rPr>
        <w:t>rutas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acceso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z w:val="24"/>
        </w:rPr>
        <w:t>permitan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mayor</w:t>
      </w:r>
      <w:r>
        <w:rPr>
          <w:spacing w:val="1"/>
          <w:sz w:val="24"/>
        </w:rPr>
        <w:t> </w:t>
      </w:r>
      <w:r>
        <w:rPr>
          <w:sz w:val="24"/>
        </w:rPr>
        <w:t>conectividad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Leticia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resto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departamento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Amazonas.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0" w:hanging="360"/>
        <w:jc w:val="both"/>
        <w:rPr>
          <w:sz w:val="24"/>
        </w:rPr>
      </w:pPr>
      <w:r>
        <w:rPr>
          <w:sz w:val="24"/>
        </w:rPr>
        <w:t>Tendrá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propia</w:t>
      </w:r>
      <w:r>
        <w:rPr>
          <w:spacing w:val="1"/>
          <w:sz w:val="24"/>
        </w:rPr>
        <w:t> </w:t>
      </w:r>
      <w:r>
        <w:rPr>
          <w:sz w:val="24"/>
        </w:rPr>
        <w:t>Autoridad</w:t>
      </w:r>
      <w:r>
        <w:rPr>
          <w:spacing w:val="1"/>
          <w:sz w:val="24"/>
        </w:rPr>
        <w:t> </w:t>
      </w:r>
      <w:r>
        <w:rPr>
          <w:sz w:val="24"/>
        </w:rPr>
        <w:t>Ambiental,</w:t>
      </w:r>
      <w:r>
        <w:rPr>
          <w:spacing w:val="1"/>
          <w:sz w:val="24"/>
        </w:rPr>
        <w:t> </w:t>
      </w:r>
      <w:r>
        <w:rPr>
          <w:sz w:val="24"/>
        </w:rPr>
        <w:t>que le permita recibir los bienes que</w:t>
      </w:r>
      <w:r>
        <w:rPr>
          <w:spacing w:val="1"/>
          <w:sz w:val="24"/>
        </w:rPr>
        <w:t> </w:t>
      </w:r>
      <w:r>
        <w:rPr>
          <w:sz w:val="24"/>
        </w:rPr>
        <w:t>tengan las corporaciones autónomas, junto con los rendimientos ﬁnancieros que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-1"/>
          <w:sz w:val="24"/>
        </w:rPr>
        <w:t> </w:t>
      </w:r>
      <w:r>
        <w:rPr>
          <w:sz w:val="24"/>
        </w:rPr>
        <w:t>generen.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1" w:after="0"/>
        <w:ind w:left="820" w:right="150" w:hanging="360"/>
        <w:jc w:val="both"/>
        <w:rPr>
          <w:sz w:val="24"/>
        </w:rPr>
      </w:pPr>
      <w:r>
        <w:rPr>
          <w:sz w:val="24"/>
        </w:rPr>
        <w:t>Una parte de los Recursos del Sistema General de Regalías destinados para Ciencia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Tecnología</w:t>
      </w:r>
      <w:r>
        <w:rPr>
          <w:spacing w:val="-1"/>
          <w:sz w:val="24"/>
        </w:rPr>
        <w:t> </w:t>
      </w:r>
      <w:r>
        <w:rPr>
          <w:sz w:val="24"/>
        </w:rPr>
        <w:t>deberán</w:t>
      </w:r>
      <w:r>
        <w:rPr>
          <w:spacing w:val="-1"/>
          <w:sz w:val="24"/>
        </w:rPr>
        <w:t> </w:t>
      </w:r>
      <w:r>
        <w:rPr>
          <w:sz w:val="24"/>
        </w:rPr>
        <w:t>invertirse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Distrito.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0" w:hanging="360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quien</w:t>
      </w:r>
      <w:r>
        <w:rPr>
          <w:spacing w:val="1"/>
          <w:sz w:val="24"/>
        </w:rPr>
        <w:t> </w:t>
      </w:r>
      <w:r>
        <w:rPr>
          <w:sz w:val="24"/>
        </w:rPr>
        <w:t>designe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Alcalde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vacancia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Gobernador.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5" w:hanging="360"/>
        <w:jc w:val="both"/>
        <w:rPr>
          <w:sz w:val="24"/>
        </w:rPr>
      </w:pPr>
      <w:r>
        <w:rPr>
          <w:sz w:val="24"/>
        </w:rPr>
        <w:t>La conversión de Leticia en un Distrito Especial otorgaría mayor autonomía y</w:t>
      </w:r>
      <w:r>
        <w:rPr>
          <w:spacing w:val="1"/>
          <w:sz w:val="24"/>
        </w:rPr>
        <w:t> </w:t>
      </w:r>
      <w:r>
        <w:rPr>
          <w:sz w:val="24"/>
        </w:rPr>
        <w:t>recursos económicos al municipio para desarrollar políticas y proyectos acordes</w:t>
      </w:r>
      <w:r>
        <w:rPr>
          <w:spacing w:val="1"/>
          <w:sz w:val="24"/>
        </w:rPr>
        <w:t> </w:t>
      </w:r>
      <w:r>
        <w:rPr>
          <w:sz w:val="24"/>
        </w:rPr>
        <w:t>con su diversidad cultural, natural y turística. sin que sea necesario la intervención</w:t>
      </w:r>
      <w:r>
        <w:rPr>
          <w:spacing w:val="1"/>
          <w:sz w:val="24"/>
        </w:rPr>
        <w:t> </w:t>
      </w:r>
      <w:r>
        <w:rPr>
          <w:sz w:val="24"/>
        </w:rPr>
        <w:t>o mediación de la Gobernación Departamental.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0" w:hanging="360"/>
        <w:jc w:val="both"/>
        <w:rPr>
          <w:sz w:val="24"/>
        </w:rPr>
      </w:pPr>
      <w:r>
        <w:rPr>
          <w:sz w:val="24"/>
        </w:rPr>
        <w:t>Se podrá realizar un nuevo ordenamiento territorial que comprenda localidades,</w:t>
      </w:r>
      <w:r>
        <w:rPr>
          <w:spacing w:val="1"/>
          <w:sz w:val="24"/>
        </w:rPr>
        <w:t> </w:t>
      </w:r>
      <w:r>
        <w:rPr>
          <w:sz w:val="24"/>
        </w:rPr>
        <w:t>con descentralización administrativa y ﬁscal. La Ley señala que mínimo el 10% del</w:t>
      </w:r>
      <w:r>
        <w:rPr>
          <w:spacing w:val="1"/>
          <w:sz w:val="24"/>
        </w:rPr>
        <w:t> </w:t>
      </w:r>
      <w:r>
        <w:rPr>
          <w:sz w:val="24"/>
        </w:rPr>
        <w:t>Presupuesto</w:t>
      </w:r>
      <w:r>
        <w:rPr>
          <w:spacing w:val="-1"/>
          <w:sz w:val="24"/>
        </w:rPr>
        <w:t> </w:t>
      </w:r>
      <w:r>
        <w:rPr>
          <w:sz w:val="24"/>
        </w:rPr>
        <w:t>del Distrito</w:t>
      </w:r>
      <w:r>
        <w:rPr>
          <w:spacing w:val="-1"/>
          <w:sz w:val="24"/>
        </w:rPr>
        <w:t> </w:t>
      </w:r>
      <w:r>
        <w:rPr>
          <w:sz w:val="24"/>
        </w:rPr>
        <w:t>deberá ser</w:t>
      </w:r>
      <w:r>
        <w:rPr>
          <w:spacing w:val="-1"/>
          <w:sz w:val="24"/>
        </w:rPr>
        <w:t> </w:t>
      </w:r>
      <w:r>
        <w:rPr>
          <w:sz w:val="24"/>
        </w:rPr>
        <w:t>destinado a</w:t>
      </w:r>
      <w:r>
        <w:rPr>
          <w:spacing w:val="-1"/>
          <w:sz w:val="24"/>
        </w:rPr>
        <w:t> </w:t>
      </w:r>
      <w:r>
        <w:rPr>
          <w:sz w:val="24"/>
        </w:rPr>
        <w:t>las localidades.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39" w:hanging="360"/>
        <w:jc w:val="both"/>
        <w:rPr>
          <w:sz w:val="24"/>
        </w:rPr>
      </w:pPr>
      <w:r>
        <w:rPr>
          <w:sz w:val="24"/>
        </w:rPr>
        <w:t>Administrativamente el Distrito tendrá que organizarse con Alcaldes Locales y las</w:t>
      </w:r>
      <w:r>
        <w:rPr>
          <w:spacing w:val="1"/>
          <w:sz w:val="24"/>
        </w:rPr>
        <w:t> </w:t>
      </w:r>
      <w:r>
        <w:rPr>
          <w:sz w:val="24"/>
        </w:rPr>
        <w:t>Juntas</w:t>
      </w:r>
      <w:r>
        <w:rPr>
          <w:spacing w:val="-1"/>
          <w:sz w:val="24"/>
        </w:rPr>
        <w:t> </w:t>
      </w:r>
      <w:r>
        <w:rPr>
          <w:sz w:val="24"/>
        </w:rPr>
        <w:t>de Administradoras Locales -</w:t>
      </w:r>
      <w:r>
        <w:rPr>
          <w:spacing w:val="-1"/>
          <w:sz w:val="24"/>
        </w:rPr>
        <w:t> </w:t>
      </w:r>
      <w:r>
        <w:rPr>
          <w:sz w:val="24"/>
        </w:rPr>
        <w:t>Jal.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9" w:hanging="360"/>
        <w:jc w:val="both"/>
        <w:rPr>
          <w:sz w:val="24"/>
        </w:rPr>
      </w:pPr>
      <w:r>
        <w:rPr>
          <w:sz w:val="24"/>
        </w:rPr>
        <w:t>Le permitiría al municipio fomentar su enorme potencial en ecoturismo, turismo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naturaleza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turismo</w:t>
      </w:r>
      <w:r>
        <w:rPr>
          <w:spacing w:val="1"/>
          <w:sz w:val="24"/>
        </w:rPr>
        <w:t> </w:t>
      </w:r>
      <w:r>
        <w:rPr>
          <w:sz w:val="24"/>
        </w:rPr>
        <w:t>cultural. Esto se traduciría en una mayor aﬂuencia de</w:t>
      </w:r>
      <w:r>
        <w:rPr>
          <w:spacing w:val="1"/>
          <w:sz w:val="24"/>
        </w:rPr>
        <w:t> </w:t>
      </w:r>
      <w:r>
        <w:rPr>
          <w:sz w:val="24"/>
        </w:rPr>
        <w:t>turistas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un mayor</w:t>
      </w:r>
      <w:r>
        <w:rPr>
          <w:spacing w:val="-1"/>
          <w:sz w:val="24"/>
        </w:rPr>
        <w:t> </w:t>
      </w:r>
      <w:r>
        <w:rPr>
          <w:sz w:val="24"/>
        </w:rPr>
        <w:t>impacto económico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la región.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6" w:hanging="36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tendrá</w:t>
      </w:r>
      <w:r>
        <w:rPr>
          <w:spacing w:val="1"/>
          <w:sz w:val="24"/>
        </w:rPr>
        <w:t> </w:t>
      </w:r>
      <w:r>
        <w:rPr>
          <w:sz w:val="24"/>
        </w:rPr>
        <w:t>mayor</w:t>
      </w:r>
      <w:r>
        <w:rPr>
          <w:spacing w:val="1"/>
          <w:sz w:val="24"/>
        </w:rPr>
        <w:t> </w:t>
      </w:r>
      <w:r>
        <w:rPr>
          <w:sz w:val="24"/>
        </w:rPr>
        <w:t>participación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Planes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z w:val="24"/>
        </w:rPr>
        <w:t>sectoriales en esta materia.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1" w:after="0"/>
        <w:ind w:left="820" w:right="144" w:hanging="360"/>
        <w:jc w:val="both"/>
        <w:rPr>
          <w:sz w:val="24"/>
        </w:rPr>
      </w:pPr>
      <w:r>
        <w:rPr>
          <w:sz w:val="24"/>
        </w:rPr>
        <w:t>Al ser una zona forestal y ambiental preservada, el municipio de Leticia tiene la</w:t>
      </w:r>
      <w:r>
        <w:rPr>
          <w:spacing w:val="1"/>
          <w:sz w:val="24"/>
        </w:rPr>
        <w:t> </w:t>
      </w:r>
      <w:r>
        <w:rPr>
          <w:sz w:val="24"/>
        </w:rPr>
        <w:t>capacidad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desarrollar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modelo</w:t>
      </w:r>
      <w:r>
        <w:rPr>
          <w:spacing w:val="1"/>
          <w:sz w:val="24"/>
        </w:rPr>
        <w:t> </w:t>
      </w:r>
      <w:r>
        <w:rPr>
          <w:sz w:val="24"/>
        </w:rPr>
        <w:t>económico</w:t>
      </w:r>
      <w:r>
        <w:rPr>
          <w:spacing w:val="1"/>
          <w:sz w:val="24"/>
        </w:rPr>
        <w:t> </w:t>
      </w:r>
      <w:r>
        <w:rPr>
          <w:sz w:val="24"/>
        </w:rPr>
        <w:t>sostenible</w:t>
      </w:r>
      <w:r>
        <w:rPr>
          <w:spacing w:val="1"/>
          <w:sz w:val="24"/>
        </w:rPr>
        <w:t> </w:t>
      </w:r>
      <w:r>
        <w:rPr>
          <w:sz w:val="24"/>
        </w:rPr>
        <w:t>basado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aprovechamiento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naturales,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medio</w:t>
      </w:r>
      <w:r>
        <w:rPr>
          <w:spacing w:val="1"/>
          <w:sz w:val="24"/>
        </w:rPr>
        <w:t> </w:t>
      </w:r>
      <w:r>
        <w:rPr>
          <w:sz w:val="24"/>
        </w:rPr>
        <w:t>ambiente y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z w:val="24"/>
        </w:rPr>
        <w:t>de proyectos</w:t>
      </w:r>
      <w:r>
        <w:rPr>
          <w:spacing w:val="-1"/>
          <w:sz w:val="24"/>
        </w:rPr>
        <w:t> </w:t>
      </w:r>
      <w:r>
        <w:rPr>
          <w:sz w:val="24"/>
        </w:rPr>
        <w:t>ecoamigables.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52" w:after="0"/>
        <w:ind w:left="820" w:right="0" w:hanging="360"/>
        <w:jc w:val="left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recaudo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concepto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tributos</w:t>
      </w:r>
      <w:r>
        <w:rPr>
          <w:spacing w:val="-4"/>
          <w:sz w:val="24"/>
        </w:rPr>
        <w:t> </w:t>
      </w:r>
      <w:r>
        <w:rPr>
          <w:sz w:val="24"/>
        </w:rPr>
        <w:t>deberá</w:t>
      </w:r>
      <w:r>
        <w:rPr>
          <w:spacing w:val="-4"/>
          <w:sz w:val="24"/>
        </w:rPr>
        <w:t> </w:t>
      </w:r>
      <w:r>
        <w:rPr>
          <w:sz w:val="24"/>
        </w:rPr>
        <w:t>destinarse</w:t>
      </w:r>
      <w:r>
        <w:rPr>
          <w:spacing w:val="-4"/>
          <w:sz w:val="24"/>
        </w:rPr>
        <w:t> </w:t>
      </w:r>
      <w:r>
        <w:rPr>
          <w:sz w:val="24"/>
        </w:rPr>
        <w:t>primordialmente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distrito.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52" w:lineRule="auto" w:before="0" w:after="0"/>
        <w:ind w:left="820" w:right="142" w:hanging="360"/>
        <w:jc w:val="both"/>
        <w:rPr>
          <w:sz w:val="24"/>
        </w:rPr>
      </w:pPr>
      <w:r>
        <w:rPr>
          <w:sz w:val="24"/>
        </w:rPr>
        <w:t>Siendo</w:t>
      </w:r>
      <w:r>
        <w:rPr>
          <w:spacing w:val="-5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zona</w:t>
      </w:r>
      <w:r>
        <w:rPr>
          <w:spacing w:val="-4"/>
          <w:sz w:val="24"/>
        </w:rPr>
        <w:t> </w:t>
      </w:r>
      <w:r>
        <w:rPr>
          <w:sz w:val="24"/>
        </w:rPr>
        <w:t>geográﬁca</w:t>
      </w:r>
      <w:r>
        <w:rPr>
          <w:spacing w:val="-4"/>
          <w:sz w:val="24"/>
        </w:rPr>
        <w:t> </w:t>
      </w:r>
      <w:r>
        <w:rPr>
          <w:sz w:val="24"/>
        </w:rPr>
        <w:t>cercana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río</w:t>
      </w:r>
      <w:r>
        <w:rPr>
          <w:spacing w:val="-4"/>
          <w:sz w:val="24"/>
        </w:rPr>
        <w:t> </w:t>
      </w:r>
      <w:r>
        <w:rPr>
          <w:sz w:val="24"/>
        </w:rPr>
        <w:t>Amazonas,</w:t>
      </w:r>
      <w:r>
        <w:rPr>
          <w:spacing w:val="-4"/>
          <w:sz w:val="24"/>
        </w:rPr>
        <w:t> </w:t>
      </w:r>
      <w:r>
        <w:rPr>
          <w:sz w:val="24"/>
        </w:rPr>
        <w:t>Leticia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Distrito</w:t>
      </w:r>
      <w:r>
        <w:rPr>
          <w:spacing w:val="-4"/>
          <w:sz w:val="24"/>
        </w:rPr>
        <w:t> </w:t>
      </w:r>
      <w:r>
        <w:rPr>
          <w:sz w:val="24"/>
        </w:rPr>
        <w:t>Especial</w:t>
      </w:r>
      <w:r>
        <w:rPr>
          <w:spacing w:val="-58"/>
          <w:sz w:val="24"/>
        </w:rPr>
        <w:t> </w:t>
      </w:r>
      <w:r>
        <w:rPr>
          <w:sz w:val="24"/>
        </w:rPr>
        <w:t>Portuario</w:t>
      </w:r>
      <w:r>
        <w:rPr>
          <w:spacing w:val="1"/>
          <w:sz w:val="24"/>
        </w:rPr>
        <w:t> </w:t>
      </w:r>
      <w:r>
        <w:rPr>
          <w:sz w:val="24"/>
        </w:rPr>
        <w:t>puede</w:t>
      </w:r>
      <w:r>
        <w:rPr>
          <w:spacing w:val="1"/>
          <w:sz w:val="24"/>
        </w:rPr>
        <w:t> </w:t>
      </w:r>
      <w:r>
        <w:rPr>
          <w:sz w:val="24"/>
        </w:rPr>
        <w:t>desarrollar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centro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logística y transporte para recibir y</w:t>
      </w:r>
      <w:r>
        <w:rPr>
          <w:spacing w:val="1"/>
          <w:sz w:val="24"/>
        </w:rPr>
        <w:t> </w:t>
      </w:r>
      <w:r>
        <w:rPr>
          <w:sz w:val="24"/>
        </w:rPr>
        <w:t>exportar</w:t>
      </w:r>
      <w:r>
        <w:rPr>
          <w:spacing w:val="-1"/>
          <w:sz w:val="24"/>
        </w:rPr>
        <w:t> </w:t>
      </w:r>
      <w:r>
        <w:rPr>
          <w:sz w:val="24"/>
        </w:rPr>
        <w:t>productos desde y hacia la</w:t>
      </w:r>
      <w:r>
        <w:rPr>
          <w:spacing w:val="-1"/>
          <w:sz w:val="24"/>
        </w:rPr>
        <w:t> </w:t>
      </w:r>
      <w:r>
        <w:rPr>
          <w:sz w:val="24"/>
        </w:rPr>
        <w:t>región.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tabs>
          <w:tab w:pos="2679" w:val="left" w:leader="none"/>
        </w:tabs>
        <w:ind w:left="1959" w:firstLine="0"/>
      </w:pPr>
      <w:r>
        <w:rPr/>
        <w:t>6.</w:t>
        <w:tab/>
        <w:t>INFORMACIÓN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MUNICIPIO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Leticia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consolidado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punto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Amazonía</w:t>
      </w:r>
      <w:r>
        <w:rPr>
          <w:spacing w:val="-2"/>
        </w:rPr>
        <w:t> </w:t>
      </w:r>
      <w:r>
        <w:rPr/>
        <w:t>Colombiana.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ser</w:t>
      </w:r>
      <w:r>
        <w:rPr>
          <w:spacing w:val="-58"/>
        </w:rPr>
        <w:t> </w:t>
      </w:r>
      <w:r>
        <w:rPr/>
        <w:t>una</w:t>
      </w:r>
      <w:r>
        <w:rPr>
          <w:spacing w:val="11"/>
        </w:rPr>
        <w:t> </w:t>
      </w:r>
      <w:r>
        <w:rPr/>
        <w:t>ciudad</w:t>
      </w:r>
      <w:r>
        <w:rPr>
          <w:spacing w:val="-2"/>
        </w:rPr>
        <w:t> </w:t>
      </w:r>
      <w:r>
        <w:rPr/>
        <w:t>tri-fronteriza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conecta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sur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Colombia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países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Perú,</w:t>
      </w:r>
      <w:r>
        <w:rPr>
          <w:spacing w:val="-3"/>
        </w:rPr>
        <w:t> </w:t>
      </w:r>
      <w:r>
        <w:rPr/>
        <w:t>su</w:t>
      </w:r>
      <w:r>
        <w:rPr>
          <w:spacing w:val="-58"/>
        </w:rPr>
        <w:t> </w:t>
      </w:r>
      <w:r>
        <w:rPr/>
        <w:t>importancia no sólo se debe centrar en la soberanía de la Nación, sino como un punto</w:t>
      </w:r>
      <w:r>
        <w:rPr>
          <w:spacing w:val="1"/>
        </w:rPr>
        <w:t> </w:t>
      </w:r>
      <w:r>
        <w:rPr/>
        <w:t>estratégico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impulsar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comercio</w:t>
      </w:r>
      <w:r>
        <w:rPr>
          <w:spacing w:val="25"/>
        </w:rPr>
        <w:t> </w:t>
      </w:r>
      <w:r>
        <w:rPr/>
        <w:t>fronterizo,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desarrollo</w:t>
      </w:r>
      <w:r>
        <w:rPr>
          <w:spacing w:val="24"/>
        </w:rPr>
        <w:t> </w:t>
      </w:r>
      <w:r>
        <w:rPr/>
        <w:t>sostenible</w:t>
      </w:r>
      <w:r>
        <w:rPr>
          <w:spacing w:val="25"/>
        </w:rPr>
        <w:t> </w:t>
      </w:r>
      <w:r>
        <w:rPr/>
        <w:t>y</w:t>
      </w:r>
      <w:r>
        <w:rPr>
          <w:spacing w:val="10"/>
        </w:rPr>
        <w:t> </w:t>
      </w:r>
      <w:r>
        <w:rPr/>
        <w:t>conservación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y culturales. El 55% de la población total del departamento</w:t>
      </w:r>
      <w:r>
        <w:rPr>
          <w:spacing w:val="1"/>
        </w:rPr>
        <w:t> </w:t>
      </w:r>
      <w:r>
        <w:rPr/>
        <w:t>habita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 predominante población indígena, de las etnias Ticuna,</w:t>
      </w:r>
      <w:r>
        <w:rPr>
          <w:spacing w:val="1"/>
        </w:rPr>
        <w:t> </w:t>
      </w:r>
      <w:r>
        <w:rPr/>
        <w:t>Cocama, Yaguas, Uitotos, Tanimukas, Yucunas, entre otros. Colinda con el municipio</w:t>
      </w:r>
      <w:r>
        <w:rPr>
          <w:spacing w:val="1"/>
        </w:rPr>
        <w:t> </w:t>
      </w:r>
      <w:r>
        <w:rPr/>
        <w:t>brasileño de Tabatinga, en donde ambas ciudades presentan un proceso de conurbación a</w:t>
      </w:r>
      <w:r>
        <w:rPr>
          <w:spacing w:val="-58"/>
        </w:rPr>
        <w:t> </w:t>
      </w:r>
      <w:r>
        <w:rPr/>
        <w:t>orillas</w:t>
      </w:r>
      <w:r>
        <w:rPr>
          <w:spacing w:val="-1"/>
        </w:rPr>
        <w:t> </w:t>
      </w:r>
      <w:r>
        <w:rPr/>
        <w:t>del río Amazonas.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1" w:after="0"/>
        <w:ind w:left="1540" w:right="0" w:hanging="720"/>
        <w:jc w:val="left"/>
      </w:pPr>
      <w:r>
        <w:rPr/>
        <w:t>Reseña</w:t>
      </w:r>
      <w:r>
        <w:rPr>
          <w:spacing w:val="-4"/>
        </w:rPr>
        <w:t> </w:t>
      </w:r>
      <w:r>
        <w:rPr/>
        <w:t>Histórica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/>
        <w:ind w:left="100" w:right="138"/>
        <w:jc w:val="both"/>
      </w:pPr>
      <w:r>
        <w:rPr/>
        <w:t>Leticia fue fundada el 25 de abril de 1867, en tiempos de la bonanza del caucho, como un</w:t>
      </w:r>
      <w:r>
        <w:rPr>
          <w:spacing w:val="1"/>
        </w:rPr>
        <w:t> </w:t>
      </w:r>
      <w:r>
        <w:rPr/>
        <w:t>puerto ﬂuvial, inicialmente conocido como San Antonio por el entonces gobernador de</w:t>
      </w:r>
      <w:r>
        <w:rPr>
          <w:spacing w:val="1"/>
        </w:rPr>
        <w:t> </w:t>
      </w:r>
      <w:r>
        <w:rPr/>
        <w:t>Loreto</w:t>
      </w:r>
      <w:r>
        <w:rPr>
          <w:spacing w:val="1"/>
        </w:rPr>
        <w:t> </w:t>
      </w:r>
      <w:r>
        <w:rPr/>
        <w:t>(Perú),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señor</w:t>
      </w:r>
      <w:r>
        <w:rPr>
          <w:spacing w:val="1"/>
        </w:rPr>
        <w:t> </w:t>
      </w:r>
      <w:r>
        <w:rPr/>
        <w:t>Benigno</w:t>
      </w:r>
      <w:r>
        <w:rPr>
          <w:spacing w:val="1"/>
        </w:rPr>
        <w:t> </w:t>
      </w:r>
      <w:r>
        <w:rPr/>
        <w:t>Bustamante.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ﬁnales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ciudad</w:t>
      </w:r>
      <w:r>
        <w:rPr>
          <w:spacing w:val="-58"/>
        </w:rPr>
        <w:t> </w:t>
      </w:r>
      <w:r>
        <w:rPr/>
        <w:t>cambió de nombre, en honor a Leticia Smith, una joven residente de la ciudad peruana de</w:t>
      </w:r>
      <w:r>
        <w:rPr>
          <w:spacing w:val="-58"/>
        </w:rPr>
        <w:t> </w:t>
      </w:r>
      <w:r>
        <w:rPr/>
        <w:t>Iquitos, gracias al ingeniero Manuel Charón. El puerto de Leticia creció sustancialmente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Siglo XX,</w:t>
      </w:r>
      <w:r>
        <w:rPr>
          <w:spacing w:val="-1"/>
        </w:rPr>
        <w:t> </w:t>
      </w:r>
      <w:r>
        <w:rPr/>
        <w:t>facilitando el comercio ﬂuvial</w:t>
      </w:r>
      <w:r>
        <w:rPr>
          <w:spacing w:val="-1"/>
        </w:rPr>
        <w:t> </w:t>
      </w:r>
      <w:r>
        <w:rPr/>
        <w:t>en la región.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00" w:right="143"/>
        <w:jc w:val="both"/>
      </w:pPr>
      <w:r>
        <w:rPr/>
        <w:t>Con el Tratado Salomón-Lozano, Leticia es entregada oﬁcialmente a Colombia, gracias 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deﬁnición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frontera.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1933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invadida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insurgentes</w:t>
      </w:r>
      <w:r>
        <w:rPr>
          <w:spacing w:val="-1"/>
        </w:rPr>
        <w:t> </w:t>
      </w:r>
      <w:r>
        <w:rPr/>
        <w:t>peruanos y</w:t>
      </w:r>
      <w:r>
        <w:rPr>
          <w:spacing w:val="-1"/>
        </w:rPr>
        <w:t> </w:t>
      </w:r>
      <w:r>
        <w:rPr/>
        <w:t>devuelta a Colombia</w:t>
      </w:r>
      <w:r>
        <w:rPr>
          <w:spacing w:val="-1"/>
        </w:rPr>
        <w:t> </w:t>
      </w:r>
      <w:r>
        <w:rPr/>
        <w:t>un año después.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Geografía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Topografía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0"/>
        <w:jc w:val="both"/>
      </w:pPr>
      <w:r>
        <w:rPr/>
        <w:t>Leticia se encuentra ubicada en el margen izquierdo del río Amazonas, ofreciendo a los</w:t>
      </w:r>
      <w:r>
        <w:rPr>
          <w:spacing w:val="1"/>
        </w:rPr>
        <w:t> </w:t>
      </w:r>
      <w:r>
        <w:rPr/>
        <w:t>visitantes</w:t>
      </w:r>
      <w:r>
        <w:rPr>
          <w:spacing w:val="55"/>
        </w:rPr>
        <w:t> </w:t>
      </w:r>
      <w:r>
        <w:rPr/>
        <w:t>una</w:t>
      </w:r>
      <w:r>
        <w:rPr>
          <w:spacing w:val="56"/>
        </w:rPr>
        <w:t> </w:t>
      </w:r>
      <w:r>
        <w:rPr/>
        <w:t>gran</w:t>
      </w:r>
      <w:r>
        <w:rPr>
          <w:spacing w:val="41"/>
        </w:rPr>
        <w:t> </w:t>
      </w:r>
      <w:r>
        <w:rPr/>
        <w:t>variedad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sitios</w:t>
      </w:r>
      <w:r>
        <w:rPr>
          <w:spacing w:val="41"/>
        </w:rPr>
        <w:t> </w:t>
      </w:r>
      <w:r>
        <w:rPr/>
        <w:t>turísticos,</w:t>
      </w:r>
      <w:r>
        <w:rPr>
          <w:spacing w:val="41"/>
        </w:rPr>
        <w:t> </w:t>
      </w:r>
      <w:r>
        <w:rPr/>
        <w:t>la</w:t>
      </w:r>
      <w:r>
        <w:rPr>
          <w:spacing w:val="42"/>
        </w:rPr>
        <w:t> </w:t>
      </w:r>
      <w:r>
        <w:rPr/>
        <w:t>mayoría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ellos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orden</w:t>
      </w:r>
      <w:r>
        <w:rPr>
          <w:spacing w:val="41"/>
        </w:rPr>
        <w:t> </w:t>
      </w:r>
      <w:r>
        <w:rPr/>
        <w:t>natural,</w:t>
      </w:r>
    </w:p>
    <w:p>
      <w:pPr>
        <w:spacing w:after="0" w:line="252" w:lineRule="auto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44"/>
        <w:jc w:val="both"/>
      </w:pPr>
      <w:r>
        <w:rPr/>
        <w:t>ideales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ecoturismo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turismo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aventura.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alrededores</w:t>
      </w:r>
      <w:r>
        <w:rPr>
          <w:spacing w:val="10"/>
        </w:rPr>
        <w:t> </w:t>
      </w:r>
      <w:r>
        <w:rPr/>
        <w:t>se</w:t>
      </w:r>
      <w:r>
        <w:rPr>
          <w:spacing w:val="-4"/>
        </w:rPr>
        <w:t> </w:t>
      </w:r>
      <w:r>
        <w:rPr/>
        <w:t>encuentra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Isla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micos,</w:t>
      </w:r>
      <w:r>
        <w:rPr>
          <w:spacing w:val="-4"/>
        </w:rPr>
        <w:t> </w:t>
      </w:r>
      <w:r>
        <w:rPr/>
        <w:t>reconocida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hábitat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estos</w:t>
      </w:r>
      <w:r>
        <w:rPr>
          <w:spacing w:val="-4"/>
        </w:rPr>
        <w:t> </w:t>
      </w:r>
      <w:r>
        <w:rPr/>
        <w:t>primates,</w:t>
      </w:r>
      <w:r>
        <w:rPr>
          <w:spacing w:val="-58"/>
        </w:rPr>
        <w:t> </w:t>
      </w:r>
      <w:r>
        <w:rPr/>
        <w:t>quienes viven en completa libertad y comparten con los turistas que visitan este lugar; y</w:t>
      </w:r>
      <w:r>
        <w:rPr>
          <w:spacing w:val="1"/>
        </w:rPr>
        <w:t> </w:t>
      </w:r>
      <w:r>
        <w:rPr/>
        <w:t>poblaciones</w:t>
      </w:r>
      <w:r>
        <w:rPr>
          <w:spacing w:val="-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Huitotos,</w:t>
      </w:r>
      <w:r>
        <w:rPr>
          <w:spacing w:val="-1"/>
        </w:rPr>
        <w:t> </w:t>
      </w:r>
      <w:r>
        <w:rPr/>
        <w:t>Ticunas,</w:t>
      </w:r>
      <w:r>
        <w:rPr>
          <w:spacing w:val="-1"/>
        </w:rPr>
        <w:t> </w:t>
      </w:r>
      <w:r>
        <w:rPr/>
        <w:t>Yaguas,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1"/>
        <w:jc w:val="both"/>
      </w:pPr>
      <w:r>
        <w:rPr/>
        <w:t>A través de los numerosos aﬂuentes del río Amazonas, se realizan desplazamientos para</w:t>
      </w:r>
      <w:r>
        <w:rPr>
          <w:spacing w:val="1"/>
        </w:rPr>
        <w:t> </w:t>
      </w:r>
      <w:r>
        <w:rPr/>
        <w:t>recorrer las diversas poblaciones indígenas, resguardos, reservas y parques de la región.</w:t>
      </w:r>
      <w:r>
        <w:rPr>
          <w:spacing w:val="1"/>
        </w:rPr>
        <w:t> </w:t>
      </w:r>
      <w:r>
        <w:rPr/>
        <w:t>Entre los ecosistemas que se destacan en Amazonas, se encuentra la selva inundable, las</w:t>
      </w:r>
      <w:r>
        <w:rPr>
          <w:spacing w:val="1"/>
        </w:rPr>
        <w:t> </w:t>
      </w:r>
      <w:r>
        <w:rPr/>
        <w:t>ciénagas</w:t>
      </w:r>
      <w:r>
        <w:rPr>
          <w:spacing w:val="-1"/>
        </w:rPr>
        <w:t> </w:t>
      </w:r>
      <w:r>
        <w:rPr/>
        <w:t>y los pantanos.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1" w:after="0"/>
        <w:ind w:left="1540" w:right="0" w:hanging="720"/>
        <w:jc w:val="left"/>
      </w:pPr>
      <w:r>
        <w:rPr/>
        <w:t>Fauna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Flora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Este</w:t>
      </w:r>
      <w:r>
        <w:rPr>
          <w:spacing w:val="1"/>
        </w:rPr>
        <w:t> </w:t>
      </w:r>
      <w:r>
        <w:rPr/>
        <w:t>paraíso</w:t>
      </w:r>
      <w:r>
        <w:rPr>
          <w:spacing w:val="1"/>
        </w:rPr>
        <w:t> </w:t>
      </w:r>
      <w:r>
        <w:rPr/>
        <w:t>congrega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variadas</w:t>
      </w:r>
      <w:r>
        <w:rPr>
          <w:spacing w:val="1"/>
        </w:rPr>
        <w:t> </w:t>
      </w:r>
      <w:r>
        <w:rPr/>
        <w:t>ofertas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ﬂora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fauna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mundo,</w:t>
      </w:r>
      <w:r>
        <w:rPr>
          <w:spacing w:val="1"/>
        </w:rPr>
        <w:t> </w:t>
      </w:r>
      <w:r>
        <w:rPr/>
        <w:t>consolidándose como uno de los sitios más biodiversos de la tierra, en donde gracias a su</w:t>
      </w:r>
      <w:r>
        <w:rPr>
          <w:spacing w:val="1"/>
        </w:rPr>
        <w:t> </w:t>
      </w:r>
      <w:r>
        <w:rPr/>
        <w:t>ecosistema de selva húmeda tropical y bosque inundable, es posible encontrar especies</w:t>
      </w:r>
      <w:r>
        <w:rPr>
          <w:spacing w:val="1"/>
        </w:rPr>
        <w:t> </w:t>
      </w:r>
      <w:r>
        <w:rPr/>
        <w:t>como el delfín rosado, el puma, el oso hormiguero, la huangana, el venado, el sajino,</w:t>
      </w:r>
      <w:r>
        <w:rPr>
          <w:spacing w:val="1"/>
        </w:rPr>
        <w:t> </w:t>
      </w:r>
      <w:r>
        <w:rPr/>
        <w:t>guacamayas,</w:t>
      </w:r>
      <w:r>
        <w:rPr>
          <w:spacing w:val="-1"/>
        </w:rPr>
        <w:t> </w:t>
      </w:r>
      <w:r>
        <w:rPr/>
        <w:t>monos,</w:t>
      </w:r>
      <w:r>
        <w:rPr>
          <w:spacing w:val="-1"/>
        </w:rPr>
        <w:t> </w:t>
      </w:r>
      <w:r>
        <w:rPr/>
        <w:t>caimanes, insectos,</w:t>
      </w:r>
      <w:r>
        <w:rPr>
          <w:spacing w:val="-1"/>
        </w:rPr>
        <w:t> </w:t>
      </w:r>
      <w:r>
        <w:rPr/>
        <w:t>oﬁdios,</w:t>
      </w:r>
      <w:r>
        <w:rPr>
          <w:spacing w:val="-1"/>
        </w:rPr>
        <w:t> </w:t>
      </w:r>
      <w:r>
        <w:rPr/>
        <w:t>peces, etc.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00" w:right="141"/>
        <w:jc w:val="both"/>
      </w:pPr>
      <w:r>
        <w:rPr/>
        <w:t>En cuanto a especies ﬂorísticas, destacan caobos, quinilla, pomas, cedros, caoba y victoria</w:t>
      </w:r>
      <w:r>
        <w:rPr>
          <w:spacing w:val="1"/>
        </w:rPr>
        <w:t> </w:t>
      </w:r>
      <w:r>
        <w:rPr/>
        <w:t>regia, que son lotos de aproximadamente 3 m de diámetro, que soportan pesos de 40 kg</w:t>
      </w:r>
      <w:r>
        <w:rPr>
          <w:spacing w:val="1"/>
        </w:rPr>
        <w:t> </w:t>
      </w:r>
      <w:r>
        <w:rPr/>
        <w:t>aproximadamente.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9"/>
        <w:jc w:val="both"/>
      </w:pPr>
      <w:r>
        <w:rPr/>
        <w:t>Algunas especies de ﬂora y fauna se pueden observar con mayor facilidad dado el número</w:t>
      </w:r>
      <w:r>
        <w:rPr>
          <w:spacing w:val="-58"/>
        </w:rPr>
        <w:t> </w:t>
      </w:r>
      <w:r>
        <w:rPr/>
        <w:t>de miembros de la misma especie, aun cuando la regla general de Amazonas</w:t>
      </w:r>
      <w:r>
        <w:rPr>
          <w:spacing w:val="1"/>
        </w:rPr>
        <w:t> </w:t>
      </w:r>
      <w:r>
        <w:rPr/>
        <w:t>es tener</w:t>
      </w:r>
      <w:r>
        <w:rPr>
          <w:spacing w:val="1"/>
        </w:rPr>
        <w:t> </w:t>
      </w:r>
      <w:r>
        <w:rPr/>
        <w:t>numerosas</w:t>
      </w:r>
      <w:r>
        <w:rPr>
          <w:spacing w:val="-1"/>
        </w:rPr>
        <w:t> </w:t>
      </w:r>
      <w:r>
        <w:rPr/>
        <w:t>especies, pero con poca población.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Hidrografía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Amazonas</w:t>
      </w:r>
      <w:r>
        <w:rPr>
          <w:spacing w:val="-3"/>
        </w:rPr>
        <w:t> </w:t>
      </w:r>
      <w:r>
        <w:rPr/>
        <w:t>colombiano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 w:before="1"/>
        <w:ind w:left="100" w:right="138"/>
        <w:jc w:val="both"/>
      </w:pPr>
      <w:r>
        <w:rPr/>
        <w:t>Por la Amazonía corre el segundo río más largo y caudaloso del planeta, el Rio Amazonas.</w:t>
      </w:r>
      <w:r>
        <w:rPr>
          <w:spacing w:val="-58"/>
        </w:rPr>
        <w:t> </w:t>
      </w:r>
      <w:r>
        <w:rPr/>
        <w:t>El cual, contiene más agua que el Nilo, el Yangtsé y el Misisipi juntos. Este rio también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cuenca</w:t>
      </w:r>
      <w:r>
        <w:rPr>
          <w:spacing w:val="1"/>
        </w:rPr>
        <w:t> </w:t>
      </w:r>
      <w:r>
        <w:rPr/>
        <w:t>hidrográﬁca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mundo, alrededor de 7.05 millones de</w:t>
      </w:r>
      <w:r>
        <w:rPr>
          <w:spacing w:val="1"/>
        </w:rPr>
        <w:t> </w:t>
      </w:r>
      <w:r>
        <w:rPr/>
        <w:t>kilómetros cuadrados, siendo la quinta parte del caudal ﬂuvial del planeta. Las cuencas</w:t>
      </w:r>
      <w:r>
        <w:rPr>
          <w:spacing w:val="1"/>
        </w:rPr>
        <w:t> </w:t>
      </w:r>
      <w:r>
        <w:rPr/>
        <w:t>ubicadas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Colombia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drenan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río</w:t>
      </w:r>
      <w:r>
        <w:rPr>
          <w:spacing w:val="1"/>
        </w:rPr>
        <w:t> </w:t>
      </w:r>
      <w:r>
        <w:rPr/>
        <w:t>Amazonas,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ríos</w:t>
      </w:r>
      <w:r>
        <w:rPr>
          <w:spacing w:val="1"/>
        </w:rPr>
        <w:t> </w:t>
      </w:r>
      <w:r>
        <w:rPr/>
        <w:t>Caquetá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Putumayo.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ríos más importantes se encuentra el Guaviare, el</w:t>
      </w:r>
      <w:r>
        <w:rPr>
          <w:spacing w:val="1"/>
        </w:rPr>
        <w:t> </w:t>
      </w:r>
      <w:r>
        <w:rPr/>
        <w:t>Apaporis</w:t>
      </w:r>
      <w:r>
        <w:rPr>
          <w:spacing w:val="-1"/>
        </w:rPr>
        <w:t> </w:t>
      </w:r>
      <w:r>
        <w:rPr/>
        <w:t>y el Vaupés.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Actividad</w:t>
      </w:r>
      <w:r>
        <w:rPr>
          <w:spacing w:val="-5"/>
        </w:rPr>
        <w:t> </w:t>
      </w:r>
      <w:r>
        <w:rPr/>
        <w:t>Económica</w:t>
      </w:r>
    </w:p>
    <w:p>
      <w:pPr>
        <w:spacing w:after="0" w:line="240" w:lineRule="auto"/>
        <w:jc w:val="left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pStyle w:val="BodyText"/>
        <w:spacing w:line="252" w:lineRule="auto" w:before="52"/>
        <w:ind w:left="100" w:right="138"/>
        <w:jc w:val="both"/>
      </w:pPr>
      <w:r>
        <w:rPr/>
        <w:t>Las</w:t>
      </w:r>
      <w:r>
        <w:rPr>
          <w:spacing w:val="1"/>
        </w:rPr>
        <w:t> </w:t>
      </w:r>
      <w:r>
        <w:rPr/>
        <w:t>principales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económicas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Amazonía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extracción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comercialización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caucho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maderas,</w:t>
      </w:r>
      <w:r>
        <w:rPr>
          <w:spacing w:val="-3"/>
        </w:rPr>
        <w:t> </w:t>
      </w:r>
      <w:r>
        <w:rPr/>
        <w:t>pesca</w:t>
      </w:r>
      <w:r>
        <w:rPr>
          <w:spacing w:val="-3"/>
        </w:rPr>
        <w:t> </w:t>
      </w:r>
      <w:r>
        <w:rPr/>
        <w:t>artesanal,</w:t>
      </w:r>
      <w:r>
        <w:rPr>
          <w:spacing w:val="-3"/>
        </w:rPr>
        <w:t> </w:t>
      </w:r>
      <w:r>
        <w:rPr/>
        <w:t>turismo,</w:t>
      </w:r>
      <w:r>
        <w:rPr>
          <w:spacing w:val="-3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agricultura.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Grupos</w:t>
      </w:r>
      <w:r>
        <w:rPr>
          <w:spacing w:val="-3"/>
        </w:rPr>
        <w:t> </w:t>
      </w:r>
      <w:r>
        <w:rPr/>
        <w:t>étnicos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9"/>
        <w:jc w:val="both"/>
      </w:pPr>
      <w:r>
        <w:rPr/>
        <w:t>En la zona sur de Colombia se encuentran varias comunidades indígenas entre las que se</w:t>
      </w:r>
      <w:r>
        <w:rPr>
          <w:spacing w:val="1"/>
        </w:rPr>
        <w:t> </w:t>
      </w:r>
      <w:r>
        <w:rPr/>
        <w:t>destacan: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Ticunas,</w:t>
      </w:r>
      <w:r>
        <w:rPr>
          <w:spacing w:val="-8"/>
        </w:rPr>
        <w:t> </w:t>
      </w:r>
      <w:r>
        <w:rPr/>
        <w:t>Cocamas,</w:t>
      </w:r>
      <w:r>
        <w:rPr>
          <w:spacing w:val="-9"/>
        </w:rPr>
        <w:t> </w:t>
      </w:r>
      <w:r>
        <w:rPr/>
        <w:t>Yaguas,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Uitotos,</w:t>
      </w:r>
      <w:r>
        <w:rPr>
          <w:spacing w:val="-9"/>
        </w:rPr>
        <w:t> </w:t>
      </w:r>
      <w:r>
        <w:rPr/>
        <w:t>Yucunas,</w:t>
      </w:r>
      <w:r>
        <w:rPr>
          <w:spacing w:val="-8"/>
        </w:rPr>
        <w:t> </w:t>
      </w:r>
      <w:r>
        <w:rPr/>
        <w:t>Macunas,</w:t>
      </w:r>
      <w:r>
        <w:rPr>
          <w:spacing w:val="-8"/>
        </w:rPr>
        <w:t> </w:t>
      </w:r>
      <w:r>
        <w:rPr/>
        <w:t>Tanimukas,</w:t>
      </w:r>
      <w:r>
        <w:rPr>
          <w:spacing w:val="-8"/>
        </w:rPr>
        <w:t> </w:t>
      </w:r>
      <w:r>
        <w:rPr/>
        <w:t>entre</w:t>
      </w:r>
      <w:r>
        <w:rPr>
          <w:spacing w:val="-58"/>
        </w:rPr>
        <w:t> </w:t>
      </w:r>
      <w:r>
        <w:rPr/>
        <w:t>otros.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Folklore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1"/>
        <w:jc w:val="both"/>
      </w:pPr>
      <w:r>
        <w:rPr/>
        <w:t>Si bien en Leticia se encuentran arraigadas las costumbres del trapecio amazónico, con la</w:t>
      </w:r>
      <w:r>
        <w:rPr>
          <w:spacing w:val="1"/>
        </w:rPr>
        <w:t> </w:t>
      </w:r>
      <w:r>
        <w:rPr/>
        <w:t>llegada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colonos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viajeros,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mezclado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tradiciones</w:t>
      </w:r>
      <w:r>
        <w:rPr>
          <w:spacing w:val="1"/>
        </w:rPr>
        <w:t> </w:t>
      </w:r>
      <w:r>
        <w:rPr/>
        <w:t>autóctonas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foráneas;</w:t>
      </w:r>
      <w:r>
        <w:rPr>
          <w:spacing w:val="1"/>
        </w:rPr>
        <w:t> </w:t>
      </w:r>
      <w:r>
        <w:rPr/>
        <w:t>generando</w:t>
      </w:r>
      <w:r>
        <w:rPr>
          <w:spacing w:val="1"/>
        </w:rPr>
        <w:t> </w:t>
      </w:r>
      <w:r>
        <w:rPr/>
        <w:t>así una mezcla de conocimientos, creencias,</w:t>
      </w:r>
      <w:r>
        <w:rPr>
          <w:spacing w:val="1"/>
        </w:rPr>
        <w:t> </w:t>
      </w:r>
      <w:r>
        <w:rPr/>
        <w:t>tradiciones,</w:t>
      </w:r>
      <w:r>
        <w:rPr>
          <w:spacing w:val="-1"/>
        </w:rPr>
        <w:t> </w:t>
      </w:r>
      <w:r>
        <w:rPr/>
        <w:t>hábitos,</w:t>
      </w:r>
      <w:r>
        <w:rPr>
          <w:spacing w:val="-1"/>
        </w:rPr>
        <w:t> </w:t>
      </w:r>
      <w:r>
        <w:rPr/>
        <w:t>gastronomía, música,</w:t>
      </w:r>
      <w:r>
        <w:rPr>
          <w:spacing w:val="-1"/>
        </w:rPr>
        <w:t> </w:t>
      </w:r>
      <w:r>
        <w:rPr/>
        <w:t>celebraciones,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Gastronomía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 w:before="1"/>
        <w:ind w:left="100" w:right="144"/>
        <w:jc w:val="both"/>
      </w:pPr>
      <w:r>
        <w:rPr/>
        <w:t>Leticia cuenta con una variada oferta gastronómica, inﬂuenciada por diversos pescados</w:t>
      </w:r>
      <w:r>
        <w:rPr>
          <w:spacing w:val="1"/>
        </w:rPr>
        <w:t> </w:t>
      </w:r>
      <w:r>
        <w:rPr/>
        <w:t>obtenidos del río Amazonas y sus aﬂuentes. Platos como bolitas de pirarucú, gamitana</w:t>
      </w:r>
      <w:r>
        <w:rPr>
          <w:spacing w:val="1"/>
        </w:rPr>
        <w:t> </w:t>
      </w:r>
      <w:r>
        <w:rPr/>
        <w:t>rellena, el tucunaré, el dorado, la patarasca (pescado preparado en hojas de plátano) el</w:t>
      </w:r>
      <w:r>
        <w:rPr>
          <w:spacing w:val="1"/>
        </w:rPr>
        <w:t> </w:t>
      </w:r>
      <w:r>
        <w:rPr/>
        <w:t>pescado ahumado, el mojojoy, gusano que se obtiene de las palmas y se consume frito,</w:t>
      </w:r>
      <w:r>
        <w:rPr>
          <w:spacing w:val="1"/>
        </w:rPr>
        <w:t> </w:t>
      </w:r>
      <w:r>
        <w:rPr/>
        <w:t>crudo o relleno, etc. El casabe, especie de arepa elaborada con yuca brava es otra de las</w:t>
      </w:r>
      <w:r>
        <w:rPr>
          <w:spacing w:val="1"/>
        </w:rPr>
        <w:t> </w:t>
      </w:r>
      <w:r>
        <w:rPr/>
        <w:t>preparaciones típicas de la región. En cuanto a frutas exóticas, en Leticia se consume el</w:t>
      </w:r>
      <w:r>
        <w:rPr>
          <w:spacing w:val="1"/>
        </w:rPr>
        <w:t> </w:t>
      </w:r>
      <w:r>
        <w:rPr/>
        <w:t>anón</w:t>
      </w:r>
      <w:r>
        <w:rPr>
          <w:spacing w:val="-1"/>
        </w:rPr>
        <w:t> </w:t>
      </w:r>
      <w:r>
        <w:rPr/>
        <w:t>amazónico,</w:t>
      </w:r>
      <w:r>
        <w:rPr>
          <w:spacing w:val="-1"/>
        </w:rPr>
        <w:t> </w:t>
      </w:r>
      <w:r>
        <w:rPr/>
        <w:t>el arazá,</w:t>
      </w:r>
      <w:r>
        <w:rPr>
          <w:spacing w:val="-1"/>
        </w:rPr>
        <w:t> </w:t>
      </w:r>
      <w:r>
        <w:rPr/>
        <w:t>la piña,</w:t>
      </w:r>
      <w:r>
        <w:rPr>
          <w:spacing w:val="-1"/>
        </w:rPr>
        <w:t> </w:t>
      </w:r>
      <w:r>
        <w:rPr/>
        <w:t>el copoazú,</w:t>
      </w:r>
      <w:r>
        <w:rPr>
          <w:spacing w:val="-1"/>
        </w:rPr>
        <w:t> </w:t>
      </w:r>
      <w:r>
        <w:rPr/>
        <w:t>entre otras.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9"/>
        <w:jc w:val="both"/>
      </w:pPr>
      <w:r>
        <w:rPr/>
        <w:t>En Leticia se encuentran restaurantes que ofrecen platos de la cocina típica de la región,</w:t>
      </w:r>
      <w:r>
        <w:rPr>
          <w:spacing w:val="1"/>
        </w:rPr>
        <w:t> </w:t>
      </w:r>
      <w:r>
        <w:rPr/>
        <w:t>comidas</w:t>
      </w:r>
      <w:r>
        <w:rPr>
          <w:spacing w:val="-1"/>
        </w:rPr>
        <w:t> </w:t>
      </w:r>
      <w:r>
        <w:rPr/>
        <w:t>rápidas</w:t>
      </w:r>
      <w:r>
        <w:rPr>
          <w:spacing w:val="-1"/>
        </w:rPr>
        <w:t> </w:t>
      </w:r>
      <w:r>
        <w:rPr/>
        <w:t>y restaurantes</w:t>
      </w:r>
      <w:r>
        <w:rPr>
          <w:spacing w:val="-1"/>
        </w:rPr>
        <w:t> </w:t>
      </w:r>
      <w:r>
        <w:rPr/>
        <w:t>de comida</w:t>
      </w:r>
      <w:r>
        <w:rPr>
          <w:spacing w:val="-1"/>
        </w:rPr>
        <w:t> </w:t>
      </w:r>
      <w:r>
        <w:rPr/>
        <w:t>brasileña</w:t>
      </w:r>
      <w:r>
        <w:rPr>
          <w:spacing w:val="-1"/>
        </w:rPr>
        <w:t> </w:t>
      </w:r>
      <w:r>
        <w:rPr/>
        <w:t>y peruana.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Artesanías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38"/>
        <w:jc w:val="both"/>
      </w:pPr>
      <w:r>
        <w:rPr/>
        <w:t>Las artesanías son hechas en su mayoría por los indígenas de las diferentes etnias que se</w:t>
      </w:r>
      <w:r>
        <w:rPr>
          <w:spacing w:val="1"/>
        </w:rPr>
        <w:t> </w:t>
      </w:r>
      <w:r>
        <w:rPr/>
        <w:t>encuentran presentes en la región: Yaguas, Huitoto y Ticuna, usando materiales naturales</w:t>
      </w:r>
      <w:r>
        <w:rPr>
          <w:spacing w:val="-58"/>
        </w:rPr>
        <w:t> </w:t>
      </w:r>
      <w:r>
        <w:rPr/>
        <w:t>como tinturas vegetales, cortezas, arcilla, ﬁbras, cortezas, semillas, plumas y maderas,</w:t>
      </w:r>
      <w:r>
        <w:rPr>
          <w:spacing w:val="1"/>
        </w:rPr>
        <w:t> </w:t>
      </w:r>
      <w:r>
        <w:rPr/>
        <w:t>conservando las tradiciones y modos de elaboración ancestrales. En los últimos años, se</w:t>
      </w:r>
      <w:r>
        <w:rPr>
          <w:spacing w:val="1"/>
        </w:rPr>
        <w:t> </w:t>
      </w:r>
      <w:r>
        <w:rPr/>
        <w:t>han</w:t>
      </w:r>
      <w:r>
        <w:rPr>
          <w:spacing w:val="-1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en una</w:t>
      </w:r>
      <w:r>
        <w:rPr>
          <w:spacing w:val="-1"/>
        </w:rPr>
        <w:t> </w:t>
      </w:r>
      <w:r>
        <w:rPr/>
        <w:t>fuente de</w:t>
      </w:r>
      <w:r>
        <w:rPr>
          <w:spacing w:val="-1"/>
        </w:rPr>
        <w:t> </w:t>
      </w:r>
      <w:r>
        <w:rPr/>
        <w:t>ingresos para</w:t>
      </w:r>
      <w:r>
        <w:rPr>
          <w:spacing w:val="-1"/>
        </w:rPr>
        <w:t> </w:t>
      </w:r>
      <w:r>
        <w:rPr/>
        <w:t>estas comunidades.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  <w:jc w:val="both"/>
      </w:pPr>
      <w:r>
        <w:rPr/>
        <w:t>Se</w:t>
      </w:r>
      <w:r>
        <w:rPr>
          <w:spacing w:val="57"/>
        </w:rPr>
        <w:t> </w:t>
      </w:r>
      <w:r>
        <w:rPr/>
        <w:t>destacan</w:t>
      </w:r>
      <w:r>
        <w:rPr>
          <w:spacing w:val="57"/>
        </w:rPr>
        <w:t> </w:t>
      </w:r>
      <w:r>
        <w:rPr/>
        <w:t>artesanías</w:t>
      </w:r>
      <w:r>
        <w:rPr>
          <w:spacing w:val="57"/>
        </w:rPr>
        <w:t> </w:t>
      </w:r>
      <w:r>
        <w:rPr/>
        <w:t>elaboradas</w:t>
      </w:r>
      <w:r>
        <w:rPr>
          <w:spacing w:val="57"/>
        </w:rPr>
        <w:t> </w:t>
      </w:r>
      <w:r>
        <w:rPr/>
        <w:t>con</w:t>
      </w:r>
      <w:r>
        <w:rPr>
          <w:spacing w:val="57"/>
        </w:rPr>
        <w:t> </w:t>
      </w:r>
      <w:r>
        <w:rPr/>
        <w:t>palo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sangre,</w:t>
      </w:r>
      <w:r>
        <w:rPr>
          <w:spacing w:val="57"/>
        </w:rPr>
        <w:t> </w:t>
      </w:r>
      <w:r>
        <w:rPr/>
        <w:t>o</w:t>
      </w:r>
      <w:r>
        <w:rPr>
          <w:spacing w:val="57"/>
        </w:rPr>
        <w:t> </w:t>
      </w:r>
      <w:r>
        <w:rPr/>
        <w:t>madera</w:t>
      </w:r>
      <w:r>
        <w:rPr>
          <w:spacing w:val="57"/>
        </w:rPr>
        <w:t> </w:t>
      </w:r>
      <w:r>
        <w:rPr/>
        <w:t>balso</w:t>
      </w:r>
      <w:r>
        <w:rPr>
          <w:spacing w:val="57"/>
        </w:rPr>
        <w:t> </w:t>
      </w:r>
      <w:r>
        <w:rPr/>
        <w:t>como</w:t>
      </w:r>
      <w:r>
        <w:rPr>
          <w:spacing w:val="58"/>
        </w:rPr>
        <w:t> </w:t>
      </w:r>
      <w:r>
        <w:rPr/>
        <w:t>tallas</w:t>
      </w:r>
      <w:r>
        <w:rPr>
          <w:spacing w:val="42"/>
        </w:rPr>
        <w:t> </w:t>
      </w:r>
      <w:r>
        <w:rPr/>
        <w:t>y</w:t>
      </w:r>
    </w:p>
    <w:p>
      <w:pPr>
        <w:spacing w:after="0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43"/>
        <w:jc w:val="both"/>
      </w:pPr>
      <w:r>
        <w:rPr/>
        <w:t>esculturas, vasijas y tinajas hechas en cerámica, trajes típicos elaborados con yanchama o</w:t>
      </w:r>
      <w:r>
        <w:rPr>
          <w:spacing w:val="1"/>
        </w:rPr>
        <w:t> </w:t>
      </w:r>
      <w:r>
        <w:rPr/>
        <w:t>tela de corteza, así como abanicos, manillas, pulseras, aretes, collares, esteras, máscaras,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 textiles, se destacan las hamacas, brazaletes, sonajeros,</w:t>
      </w:r>
      <w:r>
        <w:rPr>
          <w:spacing w:val="1"/>
        </w:rPr>
        <w:t> </w:t>
      </w:r>
      <w:r>
        <w:rPr/>
        <w:t>mochilas, bolsos, etc. La mayoría de estos elementos y accesorios cuentan con un gran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simbólico para los</w:t>
      </w:r>
      <w:r>
        <w:rPr>
          <w:spacing w:val="-1"/>
        </w:rPr>
        <w:t> </w:t>
      </w:r>
      <w:r>
        <w:rPr/>
        <w:t>indígenas.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Rutas</w:t>
      </w:r>
      <w:r>
        <w:rPr>
          <w:spacing w:val="-3"/>
        </w:rPr>
        <w:t> </w:t>
      </w:r>
      <w:r>
        <w:rPr/>
        <w:t>Fluviales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38"/>
        <w:jc w:val="both"/>
      </w:pPr>
      <w:r>
        <w:rPr/>
        <w:t>Se cuenta con información con base en operativos de inspección llevados a cabo por la</w:t>
      </w:r>
      <w:r>
        <w:rPr>
          <w:spacing w:val="1"/>
        </w:rPr>
        <w:t> </w:t>
      </w:r>
      <w:r>
        <w:rPr/>
        <w:t>Dirección de Promoción y Prevención de la Delegatura de Puertos de la Superintendencia</w:t>
      </w:r>
      <w:r>
        <w:rPr>
          <w:spacing w:val="-58"/>
        </w:rPr>
        <w:t> </w:t>
      </w:r>
      <w:r>
        <w:rPr/>
        <w:t>de Transporte en los municipios del departamento de Amazonas, entre octubre de 2020 y</w:t>
      </w:r>
      <w:r>
        <w:rPr>
          <w:spacing w:val="1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2022, en</w:t>
      </w:r>
      <w:r>
        <w:rPr>
          <w:spacing w:val="-1"/>
        </w:rPr>
        <w:t> </w:t>
      </w:r>
      <w:r>
        <w:rPr/>
        <w:t>materia de</w:t>
      </w:r>
      <w:r>
        <w:rPr>
          <w:spacing w:val="-1"/>
        </w:rPr>
        <w:t> </w:t>
      </w:r>
      <w:r>
        <w:rPr/>
        <w:t>infraestructura y</w:t>
      </w:r>
      <w:r>
        <w:rPr>
          <w:spacing w:val="-1"/>
        </w:rPr>
        <w:t> </w:t>
      </w:r>
      <w:r>
        <w:rPr/>
        <w:t>transporte ﬂuvial.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0"/>
        <w:jc w:val="both"/>
      </w:pPr>
      <w:r>
        <w:rPr/>
        <w:t>A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fueron</w:t>
      </w:r>
      <w:r>
        <w:rPr>
          <w:spacing w:val="-2"/>
        </w:rPr>
        <w:t> </w:t>
      </w:r>
      <w:r>
        <w:rPr/>
        <w:t>realizados</w:t>
      </w:r>
      <w:r>
        <w:rPr>
          <w:spacing w:val="-3"/>
        </w:rPr>
        <w:t> </w:t>
      </w:r>
      <w:r>
        <w:rPr/>
        <w:t>189</w:t>
      </w:r>
      <w:r>
        <w:rPr>
          <w:spacing w:val="-3"/>
        </w:rPr>
        <w:t> </w:t>
      </w:r>
      <w:r>
        <w:rPr/>
        <w:t>operativos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inspección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ubicados</w:t>
      </w:r>
      <w:r>
        <w:rPr>
          <w:spacing w:val="-3"/>
        </w:rPr>
        <w:t> </w:t>
      </w:r>
      <w:r>
        <w:rPr/>
        <w:t>en</w:t>
      </w:r>
    </w:p>
    <w:p>
      <w:pPr>
        <w:pStyle w:val="BodyText"/>
        <w:spacing w:line="252" w:lineRule="auto" w:before="15"/>
        <w:ind w:left="100" w:right="142"/>
        <w:jc w:val="both"/>
      </w:pPr>
      <w:r>
        <w:rPr/>
        <w:t>30</w:t>
      </w:r>
      <w:r>
        <w:rPr>
          <w:spacing w:val="1"/>
        </w:rPr>
        <w:t> </w:t>
      </w:r>
      <w:r>
        <w:rPr/>
        <w:t>departamentos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tuvieron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“Levantar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 del</w:t>
      </w:r>
      <w:r>
        <w:rPr>
          <w:spacing w:val="-58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4"/>
        </w:rPr>
        <w:t> </w:t>
      </w:r>
      <w:r>
        <w:rPr/>
        <w:t>ﬂuvial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pasajeros,</w:t>
      </w:r>
      <w:r>
        <w:rPr>
          <w:spacing w:val="-4"/>
        </w:rPr>
        <w:t> </w:t>
      </w:r>
      <w:r>
        <w:rPr/>
        <w:t>turístico,</w:t>
      </w:r>
      <w:r>
        <w:rPr>
          <w:spacing w:val="-4"/>
        </w:rPr>
        <w:t> </w:t>
      </w:r>
      <w:r>
        <w:rPr/>
        <w:t>escolar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carga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municipio”.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3"/>
        <w:jc w:val="both"/>
      </w:pPr>
      <w:r>
        <w:rPr/>
        <w:t>Para la programación de los operativos de inspección y levantamiento de información se</w:t>
      </w:r>
      <w:r>
        <w:rPr>
          <w:spacing w:val="1"/>
        </w:rPr>
        <w:t> </w:t>
      </w:r>
      <w:r>
        <w:rPr/>
        <w:t>tuvo como base el listado inicial de muelles y embarcaderos levantado por la Dirección de</w:t>
      </w:r>
      <w:r>
        <w:rPr>
          <w:spacing w:val="-58"/>
        </w:rPr>
        <w:t> </w:t>
      </w:r>
      <w:r>
        <w:rPr/>
        <w:t>Promoción y Prevención de la Delegatura de Puertos de manera documental, esto es, con</w:t>
      </w:r>
      <w:r>
        <w:rPr>
          <w:spacing w:val="1"/>
        </w:rPr>
        <w:t> </w:t>
      </w:r>
      <w:r>
        <w:rPr/>
        <w:t>la solicitud de información a las entidades del sector y la búsqueda realizada a través de la</w:t>
      </w:r>
      <w:r>
        <w:rPr>
          <w:spacing w:val="-58"/>
        </w:rPr>
        <w:t> </w:t>
      </w:r>
      <w:r>
        <w:rPr/>
        <w:t>web.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4"/>
        </w:rPr>
        <w:t> </w:t>
      </w:r>
      <w:r>
        <w:rPr/>
        <w:t>realización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operativos</w:t>
      </w:r>
      <w:r>
        <w:rPr>
          <w:spacing w:val="-4"/>
        </w:rPr>
        <w:t> </w:t>
      </w:r>
      <w:r>
        <w:rPr/>
        <w:t>contó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tres</w:t>
      </w:r>
      <w:r>
        <w:rPr>
          <w:spacing w:val="-3"/>
        </w:rPr>
        <w:t> </w:t>
      </w:r>
      <w:r>
        <w:rPr/>
        <w:t>momentos: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Georreferenciación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muelles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embarcaderos</w:t>
      </w:r>
      <w:r>
        <w:rPr>
          <w:spacing w:val="-3"/>
          <w:sz w:val="24"/>
        </w:rPr>
        <w:t> </w:t>
      </w:r>
      <w:r>
        <w:rPr>
          <w:sz w:val="24"/>
        </w:rPr>
        <w:t>identiﬁcados.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14" w:after="0"/>
        <w:ind w:left="820" w:right="0" w:hanging="360"/>
        <w:jc w:val="left"/>
        <w:rPr>
          <w:sz w:val="24"/>
        </w:rPr>
      </w:pPr>
      <w:r>
        <w:rPr>
          <w:sz w:val="24"/>
        </w:rPr>
        <w:t>Caracterización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muelles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embarcaderos.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52" w:lineRule="auto" w:before="15" w:after="0"/>
        <w:ind w:left="820" w:right="149" w:hanging="360"/>
        <w:jc w:val="left"/>
        <w:rPr>
          <w:sz w:val="24"/>
        </w:rPr>
      </w:pPr>
      <w:r>
        <w:rPr>
          <w:sz w:val="24"/>
        </w:rPr>
        <w:t>Levantamiento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información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12"/>
          <w:sz w:val="24"/>
        </w:rPr>
        <w:t> </w:t>
      </w:r>
      <w:r>
        <w:rPr>
          <w:sz w:val="24"/>
        </w:rPr>
        <w:t>operación</w:t>
      </w:r>
      <w:r>
        <w:rPr>
          <w:spacing w:val="12"/>
          <w:sz w:val="24"/>
        </w:rPr>
        <w:t> </w:t>
      </w:r>
      <w:r>
        <w:rPr>
          <w:sz w:val="24"/>
        </w:rPr>
        <w:t>portuaria</w:t>
      </w:r>
      <w:r>
        <w:rPr>
          <w:spacing w:val="13"/>
          <w:sz w:val="24"/>
        </w:rPr>
        <w:t> </w:t>
      </w:r>
      <w:r>
        <w:rPr>
          <w:sz w:val="24"/>
        </w:rPr>
        <w:t>y</w:t>
      </w:r>
      <w:r>
        <w:rPr>
          <w:spacing w:val="12"/>
          <w:sz w:val="24"/>
        </w:rPr>
        <w:t> </w:t>
      </w:r>
      <w:r>
        <w:rPr>
          <w:sz w:val="24"/>
        </w:rPr>
        <w:t>la</w:t>
      </w:r>
      <w:r>
        <w:rPr>
          <w:spacing w:val="12"/>
          <w:sz w:val="24"/>
        </w:rPr>
        <w:t> </w:t>
      </w:r>
      <w:r>
        <w:rPr>
          <w:sz w:val="24"/>
        </w:rPr>
        <w:t>operación</w:t>
      </w:r>
      <w:r>
        <w:rPr>
          <w:spacing w:val="13"/>
          <w:sz w:val="24"/>
        </w:rPr>
        <w:t> </w:t>
      </w:r>
      <w:r>
        <w:rPr>
          <w:sz w:val="24"/>
        </w:rPr>
        <w:t>ﬂuvial</w:t>
      </w:r>
      <w:r>
        <w:rPr>
          <w:spacing w:val="12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municipio.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38"/>
        <w:jc w:val="both"/>
      </w:pPr>
      <w:r>
        <w:rPr/>
        <w:t>El ejercicio de georreferenciación y caracterización de muelles y embarcaderos han sido</w:t>
      </w:r>
      <w:r>
        <w:rPr>
          <w:spacing w:val="1"/>
        </w:rPr>
        <w:t> </w:t>
      </w:r>
      <w:r>
        <w:rPr/>
        <w:t>consolidados en el visor marítimo y ﬂuvial, para el que se ha utilizado la plataforma de</w:t>
      </w:r>
      <w:r>
        <w:rPr>
          <w:spacing w:val="1"/>
        </w:rPr>
        <w:t> </w:t>
      </w:r>
      <w:r>
        <w:rPr/>
        <w:t>información geográﬁca ArcGis y se ha dispuesto para consulta en la página web de la</w:t>
      </w:r>
      <w:r>
        <w:rPr>
          <w:spacing w:val="1"/>
        </w:rPr>
        <w:t> </w:t>
      </w:r>
      <w:r>
        <w:rPr/>
        <w:t>Superintendencia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Transporte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vertAlign w:val="baseline"/>
        </w:rPr>
        <w:t>información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que</w:t>
      </w:r>
      <w:r>
        <w:rPr>
          <w:spacing w:val="-4"/>
          <w:vertAlign w:val="baseline"/>
        </w:rPr>
        <w:t> </w:t>
      </w:r>
      <w:r>
        <w:rPr>
          <w:vertAlign w:val="baseline"/>
        </w:rPr>
        <w:t>espera</w:t>
      </w:r>
      <w:r>
        <w:rPr>
          <w:spacing w:val="-5"/>
          <w:vertAlign w:val="baseline"/>
        </w:rPr>
        <w:t> </w:t>
      </w:r>
      <w:r>
        <w:rPr>
          <w:vertAlign w:val="baseline"/>
        </w:rPr>
        <w:t>servir</w:t>
      </w:r>
      <w:r>
        <w:rPr>
          <w:spacing w:val="-4"/>
          <w:vertAlign w:val="baseline"/>
        </w:rPr>
        <w:t> </w:t>
      </w:r>
      <w:r>
        <w:rPr>
          <w:vertAlign w:val="baseline"/>
        </w:rPr>
        <w:t>como</w:t>
      </w:r>
      <w:r>
        <w:rPr>
          <w:spacing w:val="-4"/>
          <w:vertAlign w:val="baseline"/>
        </w:rPr>
        <w:t> </w:t>
      </w:r>
      <w:r>
        <w:rPr>
          <w:vertAlign w:val="baseline"/>
        </w:rPr>
        <w:t>insumo</w:t>
      </w:r>
      <w:r>
        <w:rPr>
          <w:spacing w:val="-5"/>
          <w:vertAlign w:val="baseline"/>
        </w:rPr>
        <w:t> </w:t>
      </w:r>
      <w:r>
        <w:rPr>
          <w:vertAlign w:val="baseline"/>
        </w:rPr>
        <w:t>para</w:t>
      </w:r>
      <w:r>
        <w:rPr>
          <w:spacing w:val="-4"/>
          <w:vertAlign w:val="baseline"/>
        </w:rPr>
        <w:t> </w:t>
      </w:r>
      <w:r>
        <w:rPr>
          <w:vertAlign w:val="baseline"/>
        </w:rPr>
        <w:t>que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72pt;margin-top:11.345312pt;width:144pt;height:.1pt;mso-position-horizontal-relative:page;mso-position-vertical-relative:paragraph;z-index:-15727616;mso-wrap-distance-left:0;mso-wrap-distance-right:0" coordorigin="1440,227" coordsize="2880,0" path="m1440,227l4320,22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4479" w:val="left" w:leader="none"/>
          <w:tab w:pos="9242" w:val="left" w:leader="none"/>
        </w:tabs>
        <w:spacing w:before="85"/>
        <w:ind w:left="100" w:right="143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Superintendencia de Transporte. </w:t>
      </w:r>
      <w:r>
        <w:rPr>
          <w:i/>
          <w:sz w:val="20"/>
          <w:vertAlign w:val="baseline"/>
        </w:rPr>
        <w:t>Visor de Infraestructura Concesionada y No Concesionada Marítima y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Fluvial.</w:t>
        <w:tab/>
      </w:r>
      <w:r>
        <w:rPr>
          <w:sz w:val="20"/>
          <w:vertAlign w:val="baseline"/>
        </w:rPr>
        <w:t>Recuperado</w:t>
        <w:tab/>
      </w:r>
      <w:r>
        <w:rPr>
          <w:spacing w:val="-1"/>
          <w:sz w:val="20"/>
          <w:vertAlign w:val="baseline"/>
        </w:rPr>
        <w:t>de</w:t>
      </w:r>
    </w:p>
    <w:p>
      <w:pPr>
        <w:spacing w:after="0"/>
        <w:jc w:val="both"/>
        <w:rPr>
          <w:sz w:val="20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40"/>
        <w:jc w:val="both"/>
      </w:pPr>
      <w:r>
        <w:rPr/>
        <w:t>manera conjunta con las entidades del sector transporte, las empresas, los gremios, los</w:t>
      </w:r>
      <w:r>
        <w:rPr>
          <w:spacing w:val="1"/>
        </w:rPr>
        <w:t> </w:t>
      </w:r>
      <w:r>
        <w:rPr/>
        <w:t>usuarios y la comunidad en general se establezcan los planes que permitan trascender 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viene prestando el servicio de</w:t>
      </w:r>
      <w:r>
        <w:rPr>
          <w:spacing w:val="1"/>
        </w:rPr>
        <w:t> </w:t>
      </w:r>
      <w:r>
        <w:rPr/>
        <w:t>transporte</w:t>
      </w:r>
      <w:r>
        <w:rPr>
          <w:spacing w:val="-1"/>
        </w:rPr>
        <w:t> </w:t>
      </w:r>
      <w:r>
        <w:rPr/>
        <w:t>ﬂuvial en Colombia.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8"/>
        <w:jc w:val="both"/>
      </w:pPr>
      <w:r>
        <w:rPr/>
        <w:t>El levantamiento de información de la operación portuaria y la operación ﬂuvial se realizó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profesionales relacionaron la información</w:t>
      </w:r>
      <w:r>
        <w:rPr>
          <w:spacing w:val="1"/>
        </w:rPr>
        <w:t> </w:t>
      </w:r>
      <w:r>
        <w:rPr/>
        <w:t>obtenida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reuniones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con autoridades municipales, transportadoras y</w:t>
      </w:r>
      <w:r>
        <w:rPr>
          <w:spacing w:val="1"/>
        </w:rPr>
        <w:t> </w:t>
      </w:r>
      <w:r>
        <w:rPr/>
        <w:t>usuarios,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observación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puntos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identiﬁcados.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41"/>
        <w:jc w:val="both"/>
      </w:pPr>
      <w:r>
        <w:rPr/>
        <w:t>El ejercicio de caracterización ﬂuvial se consolidó en 30 documentos por departamento, 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permitimos presentar la información obtenida del Departamento de</w:t>
      </w:r>
      <w:r>
        <w:rPr>
          <w:spacing w:val="1"/>
        </w:rPr>
        <w:t> </w:t>
      </w:r>
      <w:r>
        <w:rPr/>
        <w:t>Amazonas: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ind w:left="375" w:right="414" w:firstLine="0"/>
        <w:jc w:val="center"/>
      </w:pPr>
      <w:r>
        <w:rPr/>
        <w:t>Tabla</w:t>
      </w:r>
      <w:r>
        <w:rPr>
          <w:spacing w:val="-5"/>
        </w:rPr>
        <w:t> </w:t>
      </w:r>
      <w:r>
        <w:rPr/>
        <w:t>1.</w:t>
      </w:r>
      <w:r>
        <w:rPr>
          <w:spacing w:val="-5"/>
        </w:rPr>
        <w:t> </w:t>
      </w:r>
      <w:r>
        <w:rPr/>
        <w:t>Características</w:t>
      </w:r>
      <w:r>
        <w:rPr>
          <w:spacing w:val="-5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Leticia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4420"/>
      </w:tblGrid>
      <w:tr>
        <w:trPr>
          <w:trHeight w:val="549" w:hRule="atLeast"/>
        </w:trPr>
        <w:tc>
          <w:tcPr>
            <w:tcW w:w="8840" w:type="dxa"/>
            <w:gridSpan w:val="2"/>
            <w:shd w:val="clear" w:color="auto" w:fill="ACAAAA"/>
          </w:tcPr>
          <w:p>
            <w:pPr>
              <w:pStyle w:val="TableParagraph"/>
              <w:spacing w:before="13"/>
              <w:ind w:left="3356" w:right="3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Resumen</w:t>
            </w:r>
          </w:p>
        </w:tc>
      </w:tr>
      <w:tr>
        <w:trPr>
          <w:trHeight w:val="490" w:hRule="atLeast"/>
        </w:trPr>
        <w:tc>
          <w:tcPr>
            <w:tcW w:w="4420" w:type="dxa"/>
          </w:tcPr>
          <w:p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ríos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cuerpos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acuáticos</w:t>
            </w:r>
          </w:p>
          <w:p>
            <w:pPr>
              <w:pStyle w:val="TableParagraph"/>
              <w:spacing w:line="211" w:lineRule="exact" w:before="1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identiﬁcados:</w:t>
            </w:r>
          </w:p>
        </w:tc>
        <w:tc>
          <w:tcPr>
            <w:tcW w:w="4420" w:type="dxa"/>
          </w:tcPr>
          <w:p>
            <w:pPr>
              <w:pStyle w:val="TableParagraph"/>
              <w:spacing w:before="2"/>
              <w:ind w:left="0" w:right="1560"/>
              <w:jc w:val="right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Amazonas</w:t>
            </w:r>
          </w:p>
        </w:tc>
      </w:tr>
      <w:tr>
        <w:trPr>
          <w:trHeight w:val="510" w:hRule="atLeast"/>
        </w:trPr>
        <w:tc>
          <w:tcPr>
            <w:tcW w:w="4420" w:type="dxa"/>
          </w:tcPr>
          <w:p>
            <w:pPr>
              <w:pStyle w:val="TableParagraph"/>
              <w:tabs>
                <w:tab w:pos="739" w:val="left" w:leader="none"/>
                <w:tab w:pos="1294" w:val="left" w:leader="none"/>
                <w:tab w:pos="3077" w:val="left" w:leader="none"/>
              </w:tabs>
              <w:spacing w:before="10"/>
              <w:ind w:left="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  <w:tab/>
              <w:t>de</w:t>
              <w:tab/>
            </w:r>
            <w:r>
              <w:rPr>
                <w:b/>
                <w:spacing w:val="-2"/>
                <w:sz w:val="20"/>
              </w:rPr>
              <w:t>Muelles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y/o</w:t>
              <w:tab/>
              <w:t>embarcaderos</w:t>
            </w:r>
          </w:p>
          <w:p>
            <w:pPr>
              <w:pStyle w:val="TableParagraph"/>
              <w:spacing w:line="224" w:lineRule="exact" w:before="1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Identiﬁcados.</w:t>
            </w:r>
          </w:p>
        </w:tc>
        <w:tc>
          <w:tcPr>
            <w:tcW w:w="4420" w:type="dxa"/>
          </w:tcPr>
          <w:p>
            <w:pPr>
              <w:pStyle w:val="TableParagraph"/>
              <w:spacing w:before="10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490" w:hRule="atLeast"/>
        </w:trPr>
        <w:tc>
          <w:tcPr>
            <w:tcW w:w="4420" w:type="dxa"/>
          </w:tcPr>
          <w:p>
            <w:pPr>
              <w:pStyle w:val="TableParagraph"/>
              <w:tabs>
                <w:tab w:pos="679" w:val="left" w:leader="none"/>
                <w:tab w:pos="1804" w:val="left" w:leader="none"/>
                <w:tab w:pos="3019" w:val="left" w:leader="none"/>
              </w:tabs>
              <w:spacing w:line="242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¿Se</w:t>
              <w:tab/>
              <w:t>evidenció</w:t>
              <w:tab/>
              <w:t>prestación</w:t>
              <w:tab/>
              <w:t>informal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line="216" w:lineRule="exact" w:before="1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Transporte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Fluvial?</w:t>
            </w:r>
          </w:p>
        </w:tc>
        <w:tc>
          <w:tcPr>
            <w:tcW w:w="4420" w:type="dxa"/>
          </w:tcPr>
          <w:p>
            <w:pPr>
              <w:pStyle w:val="TableParagraph"/>
              <w:spacing w:line="242" w:lineRule="exact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</w:tr>
      <w:tr>
        <w:trPr>
          <w:trHeight w:val="1009" w:hRule="atLeast"/>
        </w:trPr>
        <w:tc>
          <w:tcPr>
            <w:tcW w:w="4420" w:type="dxa"/>
          </w:tcPr>
          <w:p>
            <w:pPr>
              <w:pStyle w:val="TableParagraph"/>
              <w:spacing w:line="252" w:lineRule="auto" w:before="5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¿Se evidenció prestación del servicio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Transporte Fluvial por parte de empresas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debidamente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habilitadas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Ministerio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  <w:p>
            <w:pPr>
              <w:pStyle w:val="TableParagraph"/>
              <w:spacing w:line="21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Transporte?</w:t>
            </w:r>
          </w:p>
        </w:tc>
        <w:tc>
          <w:tcPr>
            <w:tcW w:w="4420" w:type="dxa"/>
          </w:tcPr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</w:tr>
      <w:tr>
        <w:trPr>
          <w:trHeight w:val="490" w:hRule="atLeast"/>
        </w:trPr>
        <w:tc>
          <w:tcPr>
            <w:tcW w:w="4420" w:type="dxa"/>
          </w:tcPr>
          <w:p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¿Se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evidenció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realización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operaciones</w:t>
            </w:r>
          </w:p>
          <w:p>
            <w:pPr>
              <w:pStyle w:val="TableParagraph"/>
              <w:spacing w:line="208" w:lineRule="exact" w:before="1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portuarias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municipio?</w:t>
            </w:r>
          </w:p>
        </w:tc>
        <w:tc>
          <w:tcPr>
            <w:tcW w:w="4420" w:type="dxa"/>
          </w:tcPr>
          <w:p>
            <w:pPr>
              <w:pStyle w:val="TableParagraph"/>
              <w:spacing w:before="5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</w:tr>
      <w:tr>
        <w:trPr>
          <w:trHeight w:val="509" w:hRule="atLeast"/>
        </w:trPr>
        <w:tc>
          <w:tcPr>
            <w:tcW w:w="4420" w:type="dxa"/>
          </w:tcPr>
          <w:p>
            <w:pPr>
              <w:pStyle w:val="TableParagraph"/>
              <w:spacing w:line="250" w:lineRule="atLeast"/>
              <w:ind w:left="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¿Las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operaciones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portuarias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identiﬁcadas,</w:t>
            </w:r>
            <w:r>
              <w:rPr>
                <w:b/>
                <w:spacing w:val="-45"/>
                <w:sz w:val="20"/>
              </w:rPr>
              <w:t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realizan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condiciones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seguridad?</w:t>
            </w:r>
          </w:p>
        </w:tc>
        <w:tc>
          <w:tcPr>
            <w:tcW w:w="4420" w:type="dxa"/>
          </w:tcPr>
          <w:p>
            <w:pPr>
              <w:pStyle w:val="TableParagraph"/>
              <w:spacing w:before="13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490" w:hRule="atLeast"/>
        </w:trPr>
        <w:tc>
          <w:tcPr>
            <w:tcW w:w="4420" w:type="dxa"/>
          </w:tcPr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Promedio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pasajeros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movilizados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</w:p>
          <w:p>
            <w:pPr>
              <w:pStyle w:val="TableParagraph"/>
              <w:spacing w:line="213" w:lineRule="exact" w:before="1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día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municipio.</w:t>
            </w:r>
          </w:p>
        </w:tc>
        <w:tc>
          <w:tcPr>
            <w:tcW w:w="4420" w:type="dxa"/>
          </w:tcPr>
          <w:p>
            <w:pPr>
              <w:pStyle w:val="TableParagraph"/>
              <w:spacing w:before="1"/>
              <w:ind w:left="0" w:right="1487"/>
              <w:jc w:val="right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información</w:t>
            </w:r>
          </w:p>
        </w:tc>
      </w:tr>
      <w:tr>
        <w:trPr>
          <w:trHeight w:val="510" w:hRule="atLeast"/>
        </w:trPr>
        <w:tc>
          <w:tcPr>
            <w:tcW w:w="4420" w:type="dxa"/>
          </w:tcPr>
          <w:p>
            <w:pPr>
              <w:pStyle w:val="TableParagraph"/>
              <w:spacing w:before="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Promedio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carga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movilizada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día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</w:p>
          <w:p>
            <w:pPr>
              <w:pStyle w:val="TableParagraph"/>
              <w:spacing w:line="225" w:lineRule="exact" w:before="1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municipio.</w:t>
            </w:r>
          </w:p>
        </w:tc>
        <w:tc>
          <w:tcPr>
            <w:tcW w:w="4420" w:type="dxa"/>
          </w:tcPr>
          <w:p>
            <w:pPr>
              <w:pStyle w:val="TableParagraph"/>
              <w:spacing w:before="8"/>
              <w:ind w:left="0" w:right="1487"/>
              <w:jc w:val="right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información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  <w:r>
        <w:rPr/>
        <w:pict>
          <v:shape style="position:absolute;margin-left:72pt;margin-top:13.846749pt;width:144pt;height:.1pt;mso-position-horizontal-relative:page;mso-position-vertical-relative:paragraph;z-index:-15727104;mso-wrap-distance-left:0;mso-wrap-distance-right:0" coordorigin="1440,277" coordsize="2880,0" path="m1440,277l4320,27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77"/>
        <w:ind w:left="100" w:right="220" w:firstLine="0"/>
        <w:jc w:val="left"/>
        <w:rPr>
          <w:sz w:val="20"/>
        </w:rPr>
      </w:pPr>
      <w:hyperlink r:id="rId9">
        <w:r>
          <w:rPr>
            <w:color w:val="1154CC"/>
            <w:spacing w:val="-1"/>
            <w:sz w:val="20"/>
            <w:u w:val="thick" w:color="1154CC"/>
          </w:rPr>
          <w:t>https://www.supertransporte.gov.co/index.php/superintendencia-delegada-de-puertos/visor-del-mapa-de-i</w:t>
        </w:r>
      </w:hyperlink>
      <w:r>
        <w:rPr>
          <w:color w:val="1154CC"/>
          <w:sz w:val="20"/>
        </w:rPr>
        <w:t> </w:t>
      </w:r>
      <w:hyperlink r:id="rId9">
        <w:r>
          <w:rPr>
            <w:color w:val="1154CC"/>
            <w:sz w:val="20"/>
            <w:u w:val="thick" w:color="1154CC"/>
          </w:rPr>
          <w:t>nfraestructura-no-concesionada/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6" w:after="1"/>
        <w:rPr>
          <w:sz w:val="15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4420"/>
      </w:tblGrid>
      <w:tr>
        <w:trPr>
          <w:trHeight w:val="749" w:hRule="atLeast"/>
        </w:trPr>
        <w:tc>
          <w:tcPr>
            <w:tcW w:w="4420" w:type="dxa"/>
          </w:tcPr>
          <w:p>
            <w:pPr>
              <w:pStyle w:val="TableParagraph"/>
              <w:tabs>
                <w:tab w:pos="919" w:val="left" w:leader="none"/>
                <w:tab w:pos="2599" w:val="left" w:leader="none"/>
                <w:tab w:pos="4069" w:val="left" w:leader="none"/>
              </w:tabs>
              <w:spacing w:line="252" w:lineRule="auto" w:before="1"/>
              <w:ind w:left="4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¿Se</w:t>
              <w:tab/>
              <w:t>implementan</w:t>
              <w:tab/>
              <w:t>protocolos</w:t>
              <w:tab/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bioseguridad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(COVID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19)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operación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y/o</w:t>
            </w:r>
          </w:p>
          <w:p>
            <w:pPr>
              <w:pStyle w:val="TableParagraph"/>
              <w:spacing w:line="21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prestación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servicio?</w:t>
            </w:r>
          </w:p>
        </w:tc>
        <w:tc>
          <w:tcPr>
            <w:tcW w:w="4420" w:type="dxa"/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490" w:hRule="atLeast"/>
        </w:trPr>
        <w:tc>
          <w:tcPr>
            <w:tcW w:w="4420" w:type="dxa"/>
          </w:tcPr>
          <w:p>
            <w:pPr>
              <w:pStyle w:val="TableParagraph"/>
              <w:tabs>
                <w:tab w:pos="2074" w:val="left" w:leader="none"/>
                <w:tab w:pos="3444" w:val="left" w:leader="none"/>
              </w:tabs>
              <w:spacing w:before="5"/>
              <w:ind w:left="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Autoridades</w:t>
              <w:tab/>
              <w:t>que</w:t>
              <w:tab/>
            </w:r>
            <w:r>
              <w:rPr>
                <w:b/>
                <w:spacing w:val="-1"/>
                <w:sz w:val="20"/>
              </w:rPr>
              <w:t>realizaron</w:t>
            </w:r>
          </w:p>
          <w:p>
            <w:pPr>
              <w:pStyle w:val="TableParagraph"/>
              <w:spacing w:line="208" w:lineRule="exact" w:before="1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acompañamiento:</w:t>
            </w:r>
          </w:p>
        </w:tc>
        <w:tc>
          <w:tcPr>
            <w:tcW w:w="4420" w:type="dxa"/>
          </w:tcPr>
          <w:p>
            <w:pPr>
              <w:pStyle w:val="TableParagraph"/>
              <w:spacing w:before="5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Ninguna</w:t>
            </w:r>
          </w:p>
        </w:tc>
      </w:tr>
    </w:tbl>
    <w:p>
      <w:pPr>
        <w:pStyle w:val="BodyText"/>
        <w:spacing w:before="8"/>
        <w:rPr>
          <w:sz w:val="13"/>
        </w:rPr>
      </w:pPr>
    </w:p>
    <w:p>
      <w:pPr>
        <w:spacing w:line="252" w:lineRule="auto" w:before="52"/>
        <w:ind w:left="800" w:right="838" w:firstLine="0"/>
        <w:jc w:val="center"/>
        <w:rPr>
          <w:i/>
          <w:sz w:val="24"/>
        </w:rPr>
      </w:pPr>
      <w:r>
        <w:rPr>
          <w:b/>
          <w:i/>
          <w:sz w:val="24"/>
        </w:rPr>
        <w:t>Fuente:</w:t>
      </w:r>
      <w:r>
        <w:rPr>
          <w:b/>
          <w:i/>
          <w:spacing w:val="-4"/>
          <w:sz w:val="24"/>
        </w:rPr>
        <w:t> </w:t>
      </w:r>
      <w:r>
        <w:rPr>
          <w:i/>
          <w:sz w:val="24"/>
        </w:rPr>
        <w:t>Delegatura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Puertos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Dirección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Promoción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Prevención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54"/>
          <w:sz w:val="24"/>
        </w:rPr>
        <w:t> </w:t>
      </w:r>
      <w:r>
        <w:rPr>
          <w:i/>
          <w:sz w:val="24"/>
        </w:rPr>
        <w:t>Ministerio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Transporte.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1" w:after="0"/>
        <w:ind w:left="1540" w:right="0" w:hanging="720"/>
        <w:jc w:val="left"/>
      </w:pPr>
      <w:r>
        <w:rPr/>
        <w:t>Rutas</w:t>
      </w:r>
      <w:r>
        <w:rPr>
          <w:spacing w:val="-4"/>
        </w:rPr>
        <w:t> </w:t>
      </w:r>
      <w:r>
        <w:rPr/>
        <w:t>ﬂuviales</w:t>
      </w:r>
      <w:r>
        <w:rPr>
          <w:spacing w:val="-3"/>
        </w:rPr>
        <w:t> </w:t>
      </w:r>
      <w:r>
        <w:rPr/>
        <w:t>autorizadas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/>
        <w:ind w:left="100" w:right="146"/>
        <w:jc w:val="both"/>
      </w:pPr>
      <w:r>
        <w:rPr/>
        <w:t>De acuerdo con la información de los actos administrativos de permisos de operación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 empresas de transporte ﬂuvial, las rutas</w:t>
      </w:r>
      <w:r>
        <w:rPr>
          <w:spacing w:val="1"/>
        </w:rPr>
        <w:t> </w:t>
      </w:r>
      <w:r>
        <w:rPr/>
        <w:t>autorizadas</w:t>
      </w:r>
      <w:r>
        <w:rPr>
          <w:spacing w:val="-1"/>
        </w:rPr>
        <w:t> </w:t>
      </w:r>
      <w:r>
        <w:rPr/>
        <w:t>desde el municipio de Leticia son las siguientes: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left="800" w:right="837" w:firstLine="0"/>
        <w:jc w:val="center"/>
      </w:pPr>
      <w:r>
        <w:rPr/>
        <w:t>Tabla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Rutas</w:t>
      </w:r>
      <w:r>
        <w:rPr>
          <w:spacing w:val="-4"/>
        </w:rPr>
        <w:t> </w:t>
      </w:r>
      <w:r>
        <w:rPr/>
        <w:t>Fluviales</w:t>
      </w:r>
      <w:r>
        <w:rPr>
          <w:spacing w:val="-5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Leticia</w:t>
      </w:r>
      <w:r>
        <w:rPr>
          <w:vertAlign w:val="superscript"/>
        </w:rPr>
        <w:t>3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700"/>
        <w:gridCol w:w="2120"/>
        <w:gridCol w:w="3460"/>
      </w:tblGrid>
      <w:tr>
        <w:trPr>
          <w:trHeight w:val="330" w:hRule="atLeast"/>
        </w:trPr>
        <w:tc>
          <w:tcPr>
            <w:tcW w:w="3260" w:type="dxa"/>
            <w:gridSpan w:val="2"/>
            <w:shd w:val="clear" w:color="auto" w:fill="ACAAAA"/>
          </w:tcPr>
          <w:p>
            <w:pPr>
              <w:pStyle w:val="TableParagraph"/>
              <w:spacing w:line="297" w:lineRule="exact" w:before="13"/>
              <w:ind w:left="623"/>
              <w:rPr>
                <w:b/>
                <w:sz w:val="26"/>
              </w:rPr>
            </w:pPr>
            <w:r>
              <w:rPr>
                <w:b/>
                <w:sz w:val="26"/>
              </w:rPr>
              <w:t>Ruta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Autorizada</w:t>
            </w:r>
          </w:p>
        </w:tc>
        <w:tc>
          <w:tcPr>
            <w:tcW w:w="2120" w:type="dxa"/>
            <w:vMerge w:val="restart"/>
            <w:shd w:val="clear" w:color="auto" w:fill="ACAAAA"/>
          </w:tcPr>
          <w:p>
            <w:pPr>
              <w:pStyle w:val="TableParagraph"/>
              <w:spacing w:before="13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Embarcaciones</w:t>
            </w:r>
          </w:p>
        </w:tc>
        <w:tc>
          <w:tcPr>
            <w:tcW w:w="3460" w:type="dxa"/>
            <w:vMerge w:val="restart"/>
            <w:shd w:val="clear" w:color="auto" w:fill="ACAAAA"/>
          </w:tcPr>
          <w:p>
            <w:pPr>
              <w:pStyle w:val="TableParagraph"/>
              <w:spacing w:before="13"/>
              <w:ind w:left="500"/>
              <w:rPr>
                <w:b/>
                <w:sz w:val="26"/>
              </w:rPr>
            </w:pPr>
            <w:r>
              <w:rPr>
                <w:b/>
                <w:sz w:val="26"/>
              </w:rPr>
              <w:t>Zonas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Operación</w:t>
            </w:r>
          </w:p>
        </w:tc>
      </w:tr>
      <w:tr>
        <w:trPr>
          <w:trHeight w:val="270" w:hRule="atLeast"/>
        </w:trPr>
        <w:tc>
          <w:tcPr>
            <w:tcW w:w="1560" w:type="dxa"/>
            <w:shd w:val="clear" w:color="auto" w:fill="ACAAAA"/>
          </w:tcPr>
          <w:p>
            <w:pPr>
              <w:pStyle w:val="TableParagraph"/>
              <w:spacing w:line="249" w:lineRule="exact" w:before="1"/>
              <w:ind w:left="390" w:right="3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700" w:type="dxa"/>
            <w:shd w:val="clear" w:color="auto" w:fill="ACAAAA"/>
          </w:tcPr>
          <w:p>
            <w:pPr>
              <w:pStyle w:val="TableParagraph"/>
              <w:spacing w:line="249" w:lineRule="exact" w:before="1"/>
              <w:ind w:left="2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CAAA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vMerge/>
            <w:tcBorders>
              <w:top w:val="nil"/>
            </w:tcBorders>
            <w:shd w:val="clear" w:color="auto" w:fill="ACAAA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1560" w:type="dxa"/>
          </w:tcPr>
          <w:p>
            <w:pPr>
              <w:pStyle w:val="TableParagraph"/>
              <w:spacing w:line="242" w:lineRule="exact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42" w:lineRule="exact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Isla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Micos</w:t>
            </w:r>
          </w:p>
        </w:tc>
        <w:tc>
          <w:tcPr>
            <w:tcW w:w="2120" w:type="dxa"/>
          </w:tcPr>
          <w:p>
            <w:pPr>
              <w:pStyle w:val="TableParagraph"/>
              <w:spacing w:line="242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66" w:lineRule="exact"/>
              <w:ind w:left="9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Amazonas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aﬂuentes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0" w:lineRule="exact" w:before="13"/>
              <w:ind w:left="9"/>
              <w:rPr>
                <w:sz w:val="22"/>
              </w:rPr>
            </w:pPr>
            <w:r>
              <w:rPr>
                <w:sz w:val="22"/>
              </w:rPr>
              <w:t>puertos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colombianos.</w:t>
            </w:r>
          </w:p>
        </w:tc>
      </w:tr>
      <w:tr>
        <w:trPr>
          <w:trHeight w:val="550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65" w:lineRule="exact"/>
              <w:ind w:left="4"/>
              <w:rPr>
                <w:sz w:val="22"/>
              </w:rPr>
            </w:pPr>
            <w:r>
              <w:rPr>
                <w:sz w:val="22"/>
              </w:rPr>
              <w:t>Lago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1" w:lineRule="exact" w:before="13"/>
              <w:ind w:left="4"/>
              <w:rPr>
                <w:sz w:val="22"/>
              </w:rPr>
            </w:pPr>
            <w:r>
              <w:rPr>
                <w:sz w:val="22"/>
              </w:rPr>
              <w:t>Tarapoto</w:t>
            </w:r>
          </w:p>
        </w:tc>
        <w:tc>
          <w:tcPr>
            <w:tcW w:w="2120" w:type="dxa"/>
          </w:tcPr>
          <w:p>
            <w:pPr>
              <w:pStyle w:val="TableParagraph"/>
              <w:spacing w:line="240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65" w:lineRule="exact"/>
              <w:ind w:left="9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Amazonas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aﬂuentes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1" w:lineRule="exact" w:before="13"/>
              <w:ind w:left="9"/>
              <w:rPr>
                <w:sz w:val="22"/>
              </w:rPr>
            </w:pPr>
            <w:r>
              <w:rPr>
                <w:sz w:val="22"/>
              </w:rPr>
              <w:t>puertos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colombianos.</w:t>
            </w:r>
          </w:p>
        </w:tc>
      </w:tr>
      <w:tr>
        <w:trPr>
          <w:trHeight w:val="549" w:hRule="atLeast"/>
        </w:trPr>
        <w:tc>
          <w:tcPr>
            <w:tcW w:w="1560" w:type="dxa"/>
          </w:tcPr>
          <w:p>
            <w:pPr>
              <w:pStyle w:val="TableParagraph"/>
              <w:spacing w:line="239" w:lineRule="exact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/>
              <w:ind w:left="4"/>
              <w:rPr>
                <w:sz w:val="22"/>
              </w:rPr>
            </w:pPr>
            <w:r>
              <w:rPr>
                <w:sz w:val="22"/>
              </w:rPr>
              <w:t>Lagos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13"/>
              <w:ind w:left="4"/>
              <w:rPr>
                <w:sz w:val="22"/>
              </w:rPr>
            </w:pPr>
            <w:r>
              <w:rPr>
                <w:sz w:val="22"/>
              </w:rPr>
              <w:t>Boiauazu</w:t>
            </w:r>
          </w:p>
        </w:tc>
        <w:tc>
          <w:tcPr>
            <w:tcW w:w="2120" w:type="dxa"/>
          </w:tcPr>
          <w:p>
            <w:pPr>
              <w:pStyle w:val="TableParagraph"/>
              <w:spacing w:line="239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64" w:lineRule="exact"/>
              <w:ind w:left="9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Amazonas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aﬂuentes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13"/>
              <w:ind w:left="9"/>
              <w:rPr>
                <w:sz w:val="22"/>
              </w:rPr>
            </w:pPr>
            <w:r>
              <w:rPr>
                <w:sz w:val="22"/>
              </w:rPr>
              <w:t>puertos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colombianos.</w:t>
            </w:r>
          </w:p>
        </w:tc>
      </w:tr>
      <w:tr>
        <w:trPr>
          <w:trHeight w:val="250" w:hRule="atLeast"/>
        </w:trPr>
        <w:tc>
          <w:tcPr>
            <w:tcW w:w="1560" w:type="dxa"/>
          </w:tcPr>
          <w:p>
            <w:pPr>
              <w:pStyle w:val="TableParagraph"/>
              <w:spacing w:line="230" w:lineRule="exact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30" w:lineRule="exact"/>
              <w:ind w:left="21" w:right="1"/>
              <w:jc w:val="center"/>
              <w:rPr>
                <w:sz w:val="22"/>
              </w:rPr>
            </w:pPr>
            <w:r>
              <w:rPr>
                <w:sz w:val="22"/>
              </w:rPr>
              <w:t>Puerto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Nariño</w:t>
            </w:r>
          </w:p>
        </w:tc>
        <w:tc>
          <w:tcPr>
            <w:tcW w:w="2120" w:type="dxa"/>
          </w:tcPr>
          <w:p>
            <w:pPr>
              <w:pStyle w:val="TableParagraph"/>
              <w:spacing w:line="230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Amazonas</w:t>
            </w:r>
          </w:p>
        </w:tc>
      </w:tr>
      <w:tr>
        <w:trPr>
          <w:trHeight w:val="510" w:hRule="atLeast"/>
        </w:trPr>
        <w:tc>
          <w:tcPr>
            <w:tcW w:w="1560" w:type="dxa"/>
          </w:tcPr>
          <w:p>
            <w:pPr>
              <w:pStyle w:val="TableParagraph"/>
              <w:spacing w:before="11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"/>
              <w:ind w:left="4"/>
              <w:rPr>
                <w:sz w:val="20"/>
              </w:rPr>
            </w:pPr>
            <w:r>
              <w:rPr>
                <w:sz w:val="20"/>
              </w:rPr>
              <w:t>Lago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Tarapoto-</w:t>
            </w:r>
          </w:p>
          <w:p>
            <w:pPr>
              <w:pStyle w:val="TableParagraph"/>
              <w:spacing w:line="222" w:lineRule="exact" w:before="12"/>
              <w:ind w:left="4"/>
              <w:rPr>
                <w:sz w:val="20"/>
              </w:rPr>
            </w:pPr>
            <w:r>
              <w:rPr>
                <w:sz w:val="20"/>
              </w:rPr>
              <w:t>Puerto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Nariño</w:t>
            </w:r>
          </w:p>
        </w:tc>
        <w:tc>
          <w:tcPr>
            <w:tcW w:w="2120" w:type="dxa"/>
          </w:tcPr>
          <w:p>
            <w:pPr>
              <w:pStyle w:val="TableParagraph"/>
              <w:spacing w:before="11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before="11"/>
              <w:ind w:left="9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Amazonas</w:t>
            </w:r>
          </w:p>
        </w:tc>
      </w:tr>
      <w:tr>
        <w:trPr>
          <w:trHeight w:val="489" w:hRule="atLeast"/>
        </w:trPr>
        <w:tc>
          <w:tcPr>
            <w:tcW w:w="1560" w:type="dxa"/>
          </w:tcPr>
          <w:p>
            <w:pPr>
              <w:pStyle w:val="TableParagraph"/>
              <w:spacing w:line="243" w:lineRule="exact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Lagos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15" w:lineRule="exact" w:before="12"/>
              <w:ind w:left="4"/>
              <w:rPr>
                <w:sz w:val="20"/>
              </w:rPr>
            </w:pPr>
            <w:r>
              <w:rPr>
                <w:sz w:val="20"/>
              </w:rPr>
              <w:t>Yahuarcaca</w:t>
            </w:r>
          </w:p>
        </w:tc>
        <w:tc>
          <w:tcPr>
            <w:tcW w:w="2120" w:type="dxa"/>
          </w:tcPr>
          <w:p>
            <w:pPr>
              <w:pStyle w:val="TableParagraph"/>
              <w:spacing w:line="243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Amazonas</w:t>
            </w:r>
          </w:p>
        </w:tc>
      </w:tr>
      <w:tr>
        <w:trPr>
          <w:trHeight w:val="510" w:hRule="atLeast"/>
        </w:trPr>
        <w:tc>
          <w:tcPr>
            <w:tcW w:w="1560" w:type="dxa"/>
          </w:tcPr>
          <w:p>
            <w:pPr>
              <w:pStyle w:val="TableParagraph"/>
              <w:spacing w:before="6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6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</w:p>
        </w:tc>
        <w:tc>
          <w:tcPr>
            <w:tcW w:w="2120" w:type="dxa"/>
          </w:tcPr>
          <w:p>
            <w:pPr>
              <w:pStyle w:val="TableParagraph"/>
              <w:spacing w:before="6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tabs>
                <w:tab w:pos="774" w:val="left" w:leader="none"/>
                <w:tab w:pos="2079" w:val="left" w:leader="none"/>
                <w:tab w:pos="2649" w:val="left" w:leader="none"/>
              </w:tabs>
              <w:spacing w:before="6"/>
              <w:ind w:left="9"/>
              <w:rPr>
                <w:sz w:val="20"/>
              </w:rPr>
            </w:pPr>
            <w:r>
              <w:rPr>
                <w:sz w:val="20"/>
              </w:rPr>
              <w:t>Río</w:t>
              <w:tab/>
              <w:t>Amazonas</w:t>
              <w:tab/>
              <w:t>en</w:t>
              <w:tab/>
              <w:t>Puertos</w:t>
            </w:r>
          </w:p>
          <w:p>
            <w:pPr>
              <w:pStyle w:val="TableParagraph"/>
              <w:spacing w:line="227" w:lineRule="exact" w:before="13"/>
              <w:ind w:left="9"/>
              <w:rPr>
                <w:sz w:val="20"/>
              </w:rPr>
            </w:pPr>
            <w:r>
              <w:rPr>
                <w:sz w:val="20"/>
              </w:rPr>
              <w:t>Colombianos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9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700"/>
        <w:gridCol w:w="2120"/>
        <w:gridCol w:w="3460"/>
      </w:tblGrid>
      <w:tr>
        <w:trPr>
          <w:trHeight w:val="269" w:hRule="atLeast"/>
        </w:trPr>
        <w:tc>
          <w:tcPr>
            <w:tcW w:w="3260" w:type="dxa"/>
            <w:gridSpan w:val="2"/>
            <w:shd w:val="clear" w:color="auto" w:fill="ACAAAA"/>
          </w:tcPr>
          <w:p>
            <w:pPr>
              <w:pStyle w:val="TableParagraph"/>
              <w:spacing w:line="240" w:lineRule="exact" w:before="9"/>
              <w:ind w:left="777"/>
              <w:rPr>
                <w:b/>
                <w:sz w:val="22"/>
              </w:rPr>
            </w:pPr>
            <w:r>
              <w:rPr>
                <w:b/>
                <w:sz w:val="22"/>
              </w:rPr>
              <w:t>Ruta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Autorizada</w:t>
            </w:r>
          </w:p>
        </w:tc>
        <w:tc>
          <w:tcPr>
            <w:tcW w:w="2120" w:type="dxa"/>
            <w:vMerge w:val="restart"/>
            <w:shd w:val="clear" w:color="auto" w:fill="ACAAAA"/>
          </w:tcPr>
          <w:p>
            <w:pPr>
              <w:pStyle w:val="TableParagraph"/>
              <w:spacing w:before="9"/>
              <w:ind w:left="269"/>
              <w:rPr>
                <w:b/>
                <w:sz w:val="22"/>
              </w:rPr>
            </w:pPr>
            <w:r>
              <w:rPr>
                <w:b/>
                <w:sz w:val="22"/>
              </w:rPr>
              <w:t>Embarcaciones</w:t>
            </w:r>
          </w:p>
        </w:tc>
        <w:tc>
          <w:tcPr>
            <w:tcW w:w="3460" w:type="dxa"/>
            <w:vMerge w:val="restart"/>
            <w:shd w:val="clear" w:color="auto" w:fill="ACAAAA"/>
          </w:tcPr>
          <w:p>
            <w:pPr>
              <w:pStyle w:val="TableParagraph"/>
              <w:spacing w:before="9"/>
              <w:ind w:left="689"/>
              <w:rPr>
                <w:b/>
                <w:sz w:val="22"/>
              </w:rPr>
            </w:pPr>
            <w:r>
              <w:rPr>
                <w:b/>
                <w:sz w:val="22"/>
              </w:rPr>
              <w:t>Zonas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Operación</w:t>
            </w:r>
          </w:p>
        </w:tc>
      </w:tr>
      <w:tr>
        <w:trPr>
          <w:trHeight w:val="269" w:hRule="atLeast"/>
        </w:trPr>
        <w:tc>
          <w:tcPr>
            <w:tcW w:w="1560" w:type="dxa"/>
            <w:shd w:val="clear" w:color="auto" w:fill="ACAAAA"/>
          </w:tcPr>
          <w:p>
            <w:pPr>
              <w:pStyle w:val="TableParagraph"/>
              <w:spacing w:line="243" w:lineRule="exact" w:before="6"/>
              <w:ind w:left="390" w:right="3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700" w:type="dxa"/>
            <w:shd w:val="clear" w:color="auto" w:fill="ACAAAA"/>
          </w:tcPr>
          <w:p>
            <w:pPr>
              <w:pStyle w:val="TableParagraph"/>
              <w:spacing w:line="243" w:lineRule="exact" w:before="6"/>
              <w:ind w:left="2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CAAA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vMerge/>
            <w:tcBorders>
              <w:top w:val="nil"/>
            </w:tcBorders>
            <w:shd w:val="clear" w:color="auto" w:fill="ACAAA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1560" w:type="dxa"/>
          </w:tcPr>
          <w:p>
            <w:pPr>
              <w:pStyle w:val="TableParagraph"/>
              <w:spacing w:before="3"/>
              <w:ind w:left="390" w:right="365"/>
              <w:jc w:val="center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3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Isla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Rosa</w:t>
            </w:r>
          </w:p>
        </w:tc>
        <w:tc>
          <w:tcPr>
            <w:tcW w:w="2120" w:type="dxa"/>
          </w:tcPr>
          <w:p>
            <w:pPr>
              <w:pStyle w:val="TableParagraph"/>
              <w:spacing w:before="3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tabs>
                <w:tab w:pos="774" w:val="left" w:leader="none"/>
                <w:tab w:pos="2079" w:val="left" w:leader="none"/>
                <w:tab w:pos="2649" w:val="left" w:leader="none"/>
              </w:tabs>
              <w:spacing w:before="3"/>
              <w:ind w:left="9"/>
              <w:rPr>
                <w:sz w:val="20"/>
              </w:rPr>
            </w:pPr>
            <w:r>
              <w:rPr>
                <w:sz w:val="20"/>
              </w:rPr>
              <w:t>Río</w:t>
              <w:tab/>
              <w:t>Amazonas</w:t>
              <w:tab/>
              <w:t>en</w:t>
              <w:tab/>
              <w:t>Puertos</w:t>
            </w:r>
          </w:p>
          <w:p>
            <w:pPr>
              <w:pStyle w:val="TableParagraph"/>
              <w:spacing w:line="210" w:lineRule="exact" w:before="12"/>
              <w:ind w:left="9"/>
              <w:rPr>
                <w:sz w:val="20"/>
              </w:rPr>
            </w:pPr>
            <w:r>
              <w:rPr>
                <w:sz w:val="20"/>
              </w:rPr>
              <w:t>Colombianos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72pt;margin-top:9.304032pt;width:144pt;height:.1pt;mso-position-horizontal-relative:page;mso-position-vertical-relative:paragraph;z-index:-15726592;mso-wrap-distance-left:0;mso-wrap-distance-right:0" coordorigin="1440,186" coordsize="2880,0" path="m1440,186l4320,18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85"/>
        <w:ind w:left="100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Tomado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los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actos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administrativos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permisos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operación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emitidos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por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Ministerio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Transporte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empresas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transporte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ﬂuvial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pasajeros,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diciembre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2021.</w:t>
      </w:r>
    </w:p>
    <w:p>
      <w:pPr>
        <w:spacing w:after="0"/>
        <w:jc w:val="left"/>
        <w:rPr>
          <w:sz w:val="20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6" w:after="1"/>
        <w:rPr>
          <w:sz w:val="15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700"/>
        <w:gridCol w:w="2120"/>
        <w:gridCol w:w="3460"/>
      </w:tblGrid>
      <w:tr>
        <w:trPr>
          <w:trHeight w:val="890" w:hRule="atLeast"/>
        </w:trPr>
        <w:tc>
          <w:tcPr>
            <w:tcW w:w="1560" w:type="dxa"/>
          </w:tcPr>
          <w:p>
            <w:pPr>
              <w:pStyle w:val="TableParagraph"/>
              <w:spacing w:before="6"/>
              <w:ind w:left="0"/>
              <w:rPr>
                <w:sz w:val="29"/>
              </w:rPr>
            </w:pPr>
          </w:p>
          <w:p>
            <w:pPr>
              <w:pStyle w:val="TableParagraph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52" w:lineRule="auto" w:before="1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Lago Yagahuarca-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Lagos</w:t>
            </w:r>
          </w:p>
        </w:tc>
        <w:tc>
          <w:tcPr>
            <w:tcW w:w="2120" w:type="dxa"/>
          </w:tcPr>
          <w:p>
            <w:pPr>
              <w:pStyle w:val="TableParagraph"/>
              <w:spacing w:before="6"/>
              <w:ind w:left="0"/>
              <w:rPr>
                <w:sz w:val="29"/>
              </w:rPr>
            </w:pPr>
          </w:p>
          <w:p>
            <w:pPr>
              <w:pStyle w:val="TableParagraph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tabs>
                <w:tab w:pos="774" w:val="left" w:leader="none"/>
                <w:tab w:pos="2079" w:val="left" w:leader="none"/>
                <w:tab w:pos="2649" w:val="left" w:leader="none"/>
              </w:tabs>
              <w:spacing w:line="252" w:lineRule="auto"/>
              <w:ind w:left="9" w:right="118"/>
              <w:rPr>
                <w:sz w:val="20"/>
              </w:rPr>
            </w:pPr>
            <w:r>
              <w:rPr>
                <w:sz w:val="20"/>
              </w:rPr>
              <w:t>Río</w:t>
              <w:tab/>
              <w:t>Amazonas</w:t>
              <w:tab/>
              <w:t>en</w:t>
              <w:tab/>
            </w:r>
            <w:r>
              <w:rPr>
                <w:spacing w:val="-1"/>
                <w:sz w:val="20"/>
              </w:rPr>
              <w:t>Puertos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Colombianos</w:t>
            </w:r>
          </w:p>
        </w:tc>
      </w:tr>
      <w:tr>
        <w:trPr>
          <w:trHeight w:val="909" w:hRule="atLeast"/>
        </w:trPr>
        <w:tc>
          <w:tcPr>
            <w:tcW w:w="15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26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52" w:lineRule="auto" w:before="11"/>
              <w:ind w:left="126" w:right="104" w:firstLine="340"/>
              <w:rPr>
                <w:sz w:val="20"/>
              </w:rPr>
            </w:pPr>
            <w:r>
              <w:rPr>
                <w:sz w:val="20"/>
              </w:rPr>
              <w:t>Lagos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Boiauazu-CI San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Juan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Atacuarí</w:t>
            </w: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26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tabs>
                <w:tab w:pos="774" w:val="left" w:leader="none"/>
                <w:tab w:pos="2079" w:val="left" w:leader="none"/>
                <w:tab w:pos="2649" w:val="left" w:leader="none"/>
              </w:tabs>
              <w:spacing w:line="252" w:lineRule="auto"/>
              <w:ind w:left="9" w:right="118"/>
              <w:rPr>
                <w:sz w:val="20"/>
              </w:rPr>
            </w:pPr>
            <w:r>
              <w:rPr>
                <w:sz w:val="20"/>
              </w:rPr>
              <w:t>Río</w:t>
              <w:tab/>
              <w:t>Amazonas</w:t>
              <w:tab/>
              <w:t>en</w:t>
              <w:tab/>
            </w:r>
            <w:r>
              <w:rPr>
                <w:spacing w:val="-1"/>
                <w:sz w:val="20"/>
              </w:rPr>
              <w:t>Puertos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Colombianos</w:t>
            </w:r>
          </w:p>
        </w:tc>
      </w:tr>
      <w:tr>
        <w:trPr>
          <w:trHeight w:val="890" w:hRule="atLeast"/>
        </w:trPr>
        <w:tc>
          <w:tcPr>
            <w:tcW w:w="1560" w:type="dxa"/>
          </w:tcPr>
          <w:p>
            <w:pPr>
              <w:pStyle w:val="TableParagraph"/>
              <w:spacing w:before="6"/>
              <w:ind w:left="0"/>
              <w:rPr>
                <w:sz w:val="29"/>
              </w:rPr>
            </w:pPr>
          </w:p>
          <w:p>
            <w:pPr>
              <w:pStyle w:val="TableParagraph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52" w:lineRule="auto" w:before="1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Lago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Boiauazu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San</w:t>
            </w:r>
          </w:p>
          <w:p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Atacuarí</w:t>
            </w:r>
          </w:p>
        </w:tc>
        <w:tc>
          <w:tcPr>
            <w:tcW w:w="2120" w:type="dxa"/>
          </w:tcPr>
          <w:p>
            <w:pPr>
              <w:pStyle w:val="TableParagraph"/>
              <w:spacing w:before="6"/>
              <w:ind w:left="0"/>
              <w:rPr>
                <w:sz w:val="29"/>
              </w:rPr>
            </w:pPr>
          </w:p>
          <w:p>
            <w:pPr>
              <w:pStyle w:val="TableParagraph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ind w:left="0"/>
              <w:rPr>
                <w:sz w:val="19"/>
              </w:rPr>
            </w:pPr>
          </w:p>
          <w:p>
            <w:pPr>
              <w:pStyle w:val="TableParagraph"/>
              <w:spacing w:line="252" w:lineRule="auto"/>
              <w:ind w:left="9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aﬂuentes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territorio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Colombiano</w:t>
            </w:r>
          </w:p>
        </w:tc>
      </w:tr>
      <w:tr>
        <w:trPr>
          <w:trHeight w:val="510" w:hRule="atLeast"/>
        </w:trPr>
        <w:tc>
          <w:tcPr>
            <w:tcW w:w="1560" w:type="dxa"/>
          </w:tcPr>
          <w:p>
            <w:pPr>
              <w:pStyle w:val="TableParagraph"/>
              <w:spacing w:before="11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"/>
              <w:ind w:left="452"/>
              <w:rPr>
                <w:sz w:val="20"/>
              </w:rPr>
            </w:pPr>
            <w:r>
              <w:rPr>
                <w:sz w:val="20"/>
              </w:rPr>
              <w:t>Sacambu</w:t>
            </w:r>
          </w:p>
        </w:tc>
        <w:tc>
          <w:tcPr>
            <w:tcW w:w="2120" w:type="dxa"/>
          </w:tcPr>
          <w:p>
            <w:pPr>
              <w:pStyle w:val="TableParagraph"/>
              <w:spacing w:before="11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tabs>
                <w:tab w:pos="774" w:val="left" w:leader="none"/>
                <w:tab w:pos="2079" w:val="left" w:leader="none"/>
                <w:tab w:pos="2649" w:val="left" w:leader="none"/>
              </w:tabs>
              <w:spacing w:before="11"/>
              <w:ind w:left="9"/>
              <w:rPr>
                <w:sz w:val="20"/>
              </w:rPr>
            </w:pPr>
            <w:r>
              <w:rPr>
                <w:sz w:val="20"/>
              </w:rPr>
              <w:t>Río</w:t>
              <w:tab/>
              <w:t>Amazonas</w:t>
              <w:tab/>
              <w:t>en</w:t>
              <w:tab/>
              <w:t>Puertos</w:t>
            </w:r>
          </w:p>
          <w:p>
            <w:pPr>
              <w:pStyle w:val="TableParagraph"/>
              <w:spacing w:line="222" w:lineRule="exact" w:before="13"/>
              <w:ind w:left="9"/>
              <w:rPr>
                <w:sz w:val="20"/>
              </w:rPr>
            </w:pPr>
            <w:r>
              <w:rPr>
                <w:sz w:val="20"/>
              </w:rPr>
              <w:t>Colombianos</w:t>
            </w:r>
          </w:p>
        </w:tc>
      </w:tr>
      <w:tr>
        <w:trPr>
          <w:trHeight w:val="489" w:hRule="atLeast"/>
        </w:trPr>
        <w:tc>
          <w:tcPr>
            <w:tcW w:w="1560" w:type="dxa"/>
          </w:tcPr>
          <w:p>
            <w:pPr>
              <w:pStyle w:val="TableParagraph"/>
              <w:spacing w:line="243" w:lineRule="exact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43" w:lineRule="exact"/>
              <w:ind w:left="231"/>
              <w:rPr>
                <w:sz w:val="20"/>
              </w:rPr>
            </w:pPr>
            <w:r>
              <w:rPr>
                <w:sz w:val="20"/>
              </w:rPr>
              <w:t>Puerto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Nariño</w:t>
            </w:r>
          </w:p>
        </w:tc>
        <w:tc>
          <w:tcPr>
            <w:tcW w:w="2120" w:type="dxa"/>
          </w:tcPr>
          <w:p>
            <w:pPr>
              <w:pStyle w:val="TableParagraph"/>
              <w:spacing w:line="243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43" w:lineRule="exact"/>
              <w:ind w:left="9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aﬂuentes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</w:p>
          <w:p>
            <w:pPr>
              <w:pStyle w:val="TableParagraph"/>
              <w:spacing w:line="214" w:lineRule="exact" w:before="12"/>
              <w:ind w:left="9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Colombiano</w:t>
            </w:r>
          </w:p>
        </w:tc>
      </w:tr>
      <w:tr>
        <w:trPr>
          <w:trHeight w:val="510" w:hRule="atLeast"/>
        </w:trPr>
        <w:tc>
          <w:tcPr>
            <w:tcW w:w="1560" w:type="dxa"/>
          </w:tcPr>
          <w:p>
            <w:pPr>
              <w:pStyle w:val="TableParagraph"/>
              <w:spacing w:before="7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7"/>
              <w:ind w:left="135"/>
              <w:rPr>
                <w:sz w:val="20"/>
              </w:rPr>
            </w:pPr>
            <w:r>
              <w:rPr>
                <w:sz w:val="20"/>
              </w:rPr>
              <w:t>Isla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Micos</w:t>
            </w:r>
          </w:p>
        </w:tc>
        <w:tc>
          <w:tcPr>
            <w:tcW w:w="2120" w:type="dxa"/>
          </w:tcPr>
          <w:p>
            <w:pPr>
              <w:pStyle w:val="TableParagraph"/>
              <w:spacing w:before="7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aﬂuentes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</w:p>
          <w:p>
            <w:pPr>
              <w:pStyle w:val="TableParagraph"/>
              <w:spacing w:line="227" w:lineRule="exact" w:before="12"/>
              <w:ind w:left="9"/>
              <w:rPr>
                <w:sz w:val="20"/>
              </w:rPr>
            </w:pPr>
            <w:r>
              <w:rPr>
                <w:spacing w:val="-1"/>
                <w:sz w:val="20"/>
              </w:rPr>
              <w:t>territorio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Colombiano.</w:t>
            </w:r>
          </w:p>
        </w:tc>
      </w:tr>
      <w:tr>
        <w:trPr>
          <w:trHeight w:val="490" w:hRule="atLeast"/>
        </w:trPr>
        <w:tc>
          <w:tcPr>
            <w:tcW w:w="1560" w:type="dxa"/>
          </w:tcPr>
          <w:p>
            <w:pPr>
              <w:pStyle w:val="TableParagraph"/>
              <w:spacing w:line="239" w:lineRule="exact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line="239" w:lineRule="exact"/>
              <w:ind w:left="4"/>
              <w:rPr>
                <w:sz w:val="20"/>
              </w:rPr>
            </w:pPr>
            <w:r>
              <w:rPr>
                <w:sz w:val="20"/>
              </w:rPr>
              <w:t>Lago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Tarapoto</w:t>
            </w:r>
          </w:p>
        </w:tc>
        <w:tc>
          <w:tcPr>
            <w:tcW w:w="2120" w:type="dxa"/>
          </w:tcPr>
          <w:p>
            <w:pPr>
              <w:pStyle w:val="TableParagraph"/>
              <w:spacing w:line="239" w:lineRule="exact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line="239" w:lineRule="exact"/>
              <w:ind w:left="9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aﬂuentes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</w:p>
          <w:p>
            <w:pPr>
              <w:pStyle w:val="TableParagraph"/>
              <w:spacing w:line="219" w:lineRule="exact" w:before="12"/>
              <w:ind w:left="9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Colombiano</w:t>
            </w:r>
          </w:p>
        </w:tc>
      </w:tr>
      <w:tr>
        <w:trPr>
          <w:trHeight w:val="489" w:hRule="atLeast"/>
        </w:trPr>
        <w:tc>
          <w:tcPr>
            <w:tcW w:w="1560" w:type="dxa"/>
          </w:tcPr>
          <w:p>
            <w:pPr>
              <w:pStyle w:val="TableParagraph"/>
              <w:spacing w:before="2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</w:p>
          <w:p>
            <w:pPr>
              <w:pStyle w:val="TableParagraph"/>
              <w:spacing w:line="211" w:lineRule="exact" w:before="12"/>
              <w:ind w:left="4"/>
              <w:rPr>
                <w:sz w:val="20"/>
              </w:rPr>
            </w:pPr>
            <w:r>
              <w:rPr>
                <w:sz w:val="20"/>
              </w:rPr>
              <w:t>Lagos</w:t>
            </w:r>
          </w:p>
        </w:tc>
        <w:tc>
          <w:tcPr>
            <w:tcW w:w="2120" w:type="dxa"/>
          </w:tcPr>
          <w:p>
            <w:pPr>
              <w:pStyle w:val="TableParagraph"/>
              <w:spacing w:before="2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before="2"/>
              <w:ind w:left="9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aﬂuentes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</w:p>
          <w:p>
            <w:pPr>
              <w:pStyle w:val="TableParagraph"/>
              <w:spacing w:line="211" w:lineRule="exact" w:before="12"/>
              <w:ind w:left="9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Colombiano</w:t>
            </w:r>
          </w:p>
        </w:tc>
      </w:tr>
      <w:tr>
        <w:trPr>
          <w:trHeight w:val="510" w:hRule="atLeast"/>
        </w:trPr>
        <w:tc>
          <w:tcPr>
            <w:tcW w:w="1560" w:type="dxa"/>
          </w:tcPr>
          <w:p>
            <w:pPr>
              <w:pStyle w:val="TableParagraph"/>
              <w:spacing w:before="10"/>
              <w:ind w:left="0" w:right="459"/>
              <w:jc w:val="right"/>
              <w:rPr>
                <w:sz w:val="20"/>
              </w:rPr>
            </w:pPr>
            <w:r>
              <w:rPr>
                <w:sz w:val="20"/>
              </w:rPr>
              <w:t>Leticia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Lagos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Boiauazu</w:t>
            </w:r>
          </w:p>
        </w:tc>
        <w:tc>
          <w:tcPr>
            <w:tcW w:w="2120" w:type="dxa"/>
          </w:tcPr>
          <w:p>
            <w:pPr>
              <w:pStyle w:val="TableParagraph"/>
              <w:spacing w:before="10"/>
              <w:ind w:left="657"/>
              <w:rPr>
                <w:sz w:val="20"/>
              </w:rPr>
            </w:pPr>
            <w:r>
              <w:rPr>
                <w:sz w:val="20"/>
              </w:rPr>
              <w:t>Chalupas</w:t>
            </w:r>
          </w:p>
        </w:tc>
        <w:tc>
          <w:tcPr>
            <w:tcW w:w="3460" w:type="dxa"/>
          </w:tcPr>
          <w:p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z w:val="20"/>
              </w:rPr>
              <w:t>Río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Amazonas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aﬂuentes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</w:p>
          <w:p>
            <w:pPr>
              <w:pStyle w:val="TableParagraph"/>
              <w:spacing w:line="224" w:lineRule="exact" w:before="12"/>
              <w:ind w:left="9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Colombiano</w:t>
            </w:r>
          </w:p>
        </w:tc>
      </w:tr>
    </w:tbl>
    <w:p>
      <w:pPr>
        <w:pStyle w:val="BodyText"/>
        <w:spacing w:before="5"/>
        <w:rPr>
          <w:sz w:val="12"/>
        </w:rPr>
      </w:pPr>
    </w:p>
    <w:p>
      <w:pPr>
        <w:spacing w:line="252" w:lineRule="auto" w:before="52"/>
        <w:ind w:left="3496" w:right="989" w:hanging="2543"/>
        <w:jc w:val="left"/>
        <w:rPr>
          <w:i/>
          <w:sz w:val="24"/>
        </w:rPr>
      </w:pPr>
      <w:r>
        <w:rPr>
          <w:b/>
          <w:i/>
          <w:sz w:val="24"/>
        </w:rPr>
        <w:t>Fuente:</w:t>
      </w:r>
      <w:r>
        <w:rPr>
          <w:b/>
          <w:i/>
          <w:spacing w:val="-5"/>
          <w:sz w:val="24"/>
        </w:rPr>
        <w:t> </w:t>
      </w:r>
      <w:r>
        <w:rPr>
          <w:i/>
          <w:sz w:val="24"/>
        </w:rPr>
        <w:t>Delegatura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Puertos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Dirección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Promoción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Prevención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54"/>
          <w:sz w:val="24"/>
        </w:rPr>
        <w:t> </w:t>
      </w:r>
      <w:r>
        <w:rPr>
          <w:i/>
          <w:sz w:val="24"/>
        </w:rPr>
        <w:t>Ministerio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Transporte.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6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1" w:after="0"/>
        <w:ind w:left="1540" w:right="0" w:hanging="720"/>
        <w:jc w:val="left"/>
      </w:pPr>
      <w:r>
        <w:rPr/>
        <w:t>Operación</w:t>
      </w:r>
      <w:r>
        <w:rPr>
          <w:spacing w:val="-2"/>
        </w:rPr>
        <w:t> </w:t>
      </w:r>
      <w:r>
        <w:rPr/>
        <w:t>ﬂuvial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 w:before="1"/>
        <w:ind w:left="100" w:right="139"/>
        <w:jc w:val="both"/>
      </w:pPr>
      <w:r>
        <w:rPr/>
        <w:t>Durante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ejercicio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caracterización</w:t>
      </w:r>
      <w:r>
        <w:rPr>
          <w:spacing w:val="56"/>
        </w:rPr>
        <w:t> </w:t>
      </w:r>
      <w:r>
        <w:rPr/>
        <w:t>ﬂuvial</w:t>
      </w:r>
      <w:r>
        <w:rPr>
          <w:spacing w:val="57"/>
        </w:rPr>
        <w:t> </w:t>
      </w:r>
      <w:r>
        <w:rPr/>
        <w:t>adelantado</w:t>
      </w:r>
      <w:r>
        <w:rPr>
          <w:spacing w:val="56"/>
        </w:rPr>
        <w:t> </w:t>
      </w:r>
      <w:r>
        <w:rPr/>
        <w:t>por</w:t>
      </w:r>
      <w:r>
        <w:rPr>
          <w:spacing w:val="57"/>
        </w:rPr>
        <w:t> </w:t>
      </w:r>
      <w:r>
        <w:rPr/>
        <w:t>la</w:t>
      </w:r>
      <w:r>
        <w:rPr>
          <w:spacing w:val="56"/>
        </w:rPr>
        <w:t> </w:t>
      </w:r>
      <w:r>
        <w:rPr/>
        <w:t>Superintendencia</w:t>
      </w:r>
      <w:r>
        <w:rPr>
          <w:spacing w:val="56"/>
        </w:rPr>
        <w:t> </w:t>
      </w:r>
      <w:r>
        <w:rPr/>
        <w:t>de</w:t>
      </w:r>
      <w:r>
        <w:rPr>
          <w:spacing w:val="-57"/>
        </w:rPr>
        <w:t> </w:t>
      </w:r>
      <w:r>
        <w:rPr/>
        <w:t>Transporte en el municipio de Leticia, se identiﬁcaron dos (2) muelles y/o embarcaderos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desarrollan</w:t>
      </w:r>
      <w:r>
        <w:rPr>
          <w:spacing w:val="-2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ﬂuvial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modalidades.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2"/>
        <w:jc w:val="both"/>
      </w:pPr>
      <w:r>
        <w:rPr/>
        <w:t>Es necesario precisar que debido a la ubicación de los municipios de Leticia y Puerto</w:t>
      </w:r>
      <w:r>
        <w:rPr>
          <w:spacing w:val="1"/>
        </w:rPr>
        <w:t> </w:t>
      </w:r>
      <w:r>
        <w:rPr/>
        <w:t>Nariño, estos no cuentan con vías terrestres de acceso desde otros municipios, por tanto,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mercancías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depende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medida del transporte</w:t>
      </w:r>
      <w:r>
        <w:rPr>
          <w:spacing w:val="1"/>
        </w:rPr>
        <w:t> </w:t>
      </w:r>
      <w:r>
        <w:rPr/>
        <w:t>ﬂuvial,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pobladores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-58"/>
        </w:rPr>
        <w:t> </w:t>
      </w:r>
      <w:r>
        <w:rPr/>
        <w:t>mencionados.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1"/>
        <w:jc w:val="both"/>
      </w:pPr>
      <w:r>
        <w:rPr/>
        <w:t>De</w:t>
      </w:r>
      <w:r>
        <w:rPr>
          <w:spacing w:val="9"/>
        </w:rPr>
        <w:t> </w:t>
      </w:r>
      <w:r>
        <w:rPr/>
        <w:t>acuerdo</w:t>
      </w:r>
      <w:r>
        <w:rPr>
          <w:spacing w:val="9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diagnóstico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muelle</w:t>
      </w:r>
      <w:r>
        <w:rPr>
          <w:spacing w:val="-5"/>
        </w:rPr>
        <w:t> </w:t>
      </w:r>
      <w:r>
        <w:rPr/>
        <w:t>internacional</w:t>
      </w:r>
      <w:r>
        <w:rPr>
          <w:spacing w:val="-5"/>
        </w:rPr>
        <w:t> </w:t>
      </w:r>
      <w:r>
        <w:rPr/>
        <w:t>Victoria</w:t>
      </w:r>
      <w:r>
        <w:rPr>
          <w:spacing w:val="-4"/>
        </w:rPr>
        <w:t> </w:t>
      </w:r>
      <w:r>
        <w:rPr/>
        <w:t>Regia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Malecón</w:t>
      </w:r>
      <w:r>
        <w:rPr>
          <w:spacing w:val="-4"/>
        </w:rPr>
        <w:t> </w:t>
      </w:r>
      <w:r>
        <w:rPr/>
        <w:t>Turístico</w:t>
      </w:r>
      <w:r>
        <w:rPr>
          <w:spacing w:val="-58"/>
        </w:rPr>
        <w:t> </w:t>
      </w:r>
      <w:r>
        <w:rPr/>
        <w:t>de</w:t>
      </w:r>
      <w:r>
        <w:rPr>
          <w:spacing w:val="13"/>
        </w:rPr>
        <w:t> </w:t>
      </w:r>
      <w:r>
        <w:rPr/>
        <w:t>Leticia,</w:t>
      </w:r>
      <w:r>
        <w:rPr>
          <w:spacing w:val="13"/>
        </w:rPr>
        <w:t> </w:t>
      </w:r>
      <w:r>
        <w:rPr/>
        <w:t>adelantado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capitanía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puerto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58"/>
        </w:rPr>
        <w:t> </w:t>
      </w:r>
      <w:r>
        <w:rPr/>
        <w:t>Dirección</w:t>
      </w:r>
      <w:r>
        <w:rPr>
          <w:spacing w:val="58"/>
        </w:rPr>
        <w:t> </w:t>
      </w:r>
      <w:r>
        <w:rPr/>
        <w:t>General</w:t>
      </w:r>
      <w:r>
        <w:rPr>
          <w:spacing w:val="58"/>
        </w:rPr>
        <w:t> </w:t>
      </w:r>
      <w:r>
        <w:rPr/>
        <w:t>Marítima</w:t>
      </w:r>
    </w:p>
    <w:p>
      <w:pPr>
        <w:spacing w:after="0" w:line="252" w:lineRule="auto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100" w:right="139"/>
        <w:jc w:val="both"/>
      </w:pPr>
      <w:r>
        <w:rPr/>
        <w:t>(DIMAR), “En la actualidad la ciudad de Leticia en el Amazonas cuenta con el Muelle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“Victoria</w:t>
      </w:r>
      <w:r>
        <w:rPr>
          <w:spacing w:val="1"/>
        </w:rPr>
        <w:t> </w:t>
      </w:r>
      <w:r>
        <w:rPr/>
        <w:t>Regia”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llegan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embarcaciones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nacionales,</w:t>
      </w:r>
      <w:r>
        <w:rPr>
          <w:spacing w:val="1"/>
        </w:rPr>
        <w:t> </w:t>
      </w:r>
      <w:r>
        <w:rPr/>
        <w:t>provenientes de Puerto Asís, como internacionales provenientes principalmente de Brasil</w:t>
      </w:r>
      <w:r>
        <w:rPr>
          <w:spacing w:val="1"/>
        </w:rPr>
        <w:t> </w:t>
      </w:r>
      <w:r>
        <w:rPr/>
        <w:t>y Perú. Dicho muelle presta los servicios de recepción de embarcaciones que transportan</w:t>
      </w:r>
      <w:r>
        <w:rPr>
          <w:spacing w:val="1"/>
        </w:rPr>
        <w:t> </w:t>
      </w:r>
      <w:r>
        <w:rPr/>
        <w:t>carga general (víveres, materiales de construcción, maquinaria pesada etc.) y descarga de</w:t>
      </w:r>
      <w:r>
        <w:rPr>
          <w:spacing w:val="1"/>
        </w:rPr>
        <w:t> </w:t>
      </w:r>
      <w:r>
        <w:rPr/>
        <w:t>hidrocarburos</w:t>
      </w:r>
      <w:r>
        <w:rPr>
          <w:spacing w:val="-3"/>
        </w:rPr>
        <w:t> </w:t>
      </w:r>
      <w:r>
        <w:rPr/>
        <w:t>(Gasolina,</w:t>
      </w:r>
      <w:r>
        <w:rPr>
          <w:spacing w:val="-3"/>
        </w:rPr>
        <w:t> </w:t>
      </w:r>
      <w:r>
        <w:rPr/>
        <w:t>Diesel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Fuel</w:t>
      </w:r>
      <w:r>
        <w:rPr>
          <w:spacing w:val="-2"/>
        </w:rPr>
        <w:t> </w:t>
      </w:r>
      <w:r>
        <w:rPr/>
        <w:t>Oil)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sostenimiento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región</w:t>
      </w:r>
      <w:r>
        <w:rPr>
          <w:spacing w:val="-3"/>
        </w:rPr>
        <w:t> </w:t>
      </w:r>
      <w:r>
        <w:rPr/>
        <w:t>Amazónica.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40"/>
        <w:jc w:val="both"/>
      </w:pPr>
      <w:r>
        <w:rPr/>
        <w:t>Por</w:t>
      </w:r>
      <w:r>
        <w:rPr>
          <w:spacing w:val="10"/>
        </w:rPr>
        <w:t> </w:t>
      </w:r>
      <w:r>
        <w:rPr/>
        <w:t>otro</w:t>
      </w:r>
      <w:r>
        <w:rPr>
          <w:spacing w:val="10"/>
        </w:rPr>
        <w:t> </w:t>
      </w:r>
      <w:r>
        <w:rPr/>
        <w:t>lado,</w:t>
      </w:r>
      <w:r>
        <w:rPr>
          <w:spacing w:val="11"/>
        </w:rPr>
        <w:t> </w:t>
      </w:r>
      <w:r>
        <w:rPr/>
        <w:t>el</w:t>
      </w:r>
      <w:r>
        <w:rPr>
          <w:spacing w:val="-4"/>
        </w:rPr>
        <w:t> </w:t>
      </w:r>
      <w:r>
        <w:rPr/>
        <w:t>Malecón</w:t>
      </w:r>
      <w:r>
        <w:rPr>
          <w:spacing w:val="-3"/>
        </w:rPr>
        <w:t> </w:t>
      </w:r>
      <w:r>
        <w:rPr/>
        <w:t>Turístico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Leticia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lugar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embarque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desembarque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pasajeros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turistas</w:t>
      </w:r>
      <w:r>
        <w:rPr>
          <w:spacing w:val="1"/>
        </w:rPr>
        <w:t> </w:t>
      </w:r>
      <w:r>
        <w:rPr/>
        <w:t>visitantes,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desplazan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embarcaciones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generalmente a las comunidades aledañas a los municipios de Leticia o Puerto Nariño u</w:t>
      </w:r>
      <w:r>
        <w:rPr>
          <w:spacing w:val="1"/>
        </w:rPr>
        <w:t> </w:t>
      </w:r>
      <w:r>
        <w:rPr/>
        <w:t>otros sitios turísticos de la región del Amazonas, incluyendo destinos internacionales en</w:t>
      </w:r>
      <w:r>
        <w:rPr>
          <w:spacing w:val="1"/>
        </w:rPr>
        <w:t> </w:t>
      </w:r>
      <w:r>
        <w:rPr/>
        <w:t>Brasil</w:t>
      </w:r>
      <w:r>
        <w:rPr>
          <w:spacing w:val="-1"/>
        </w:rPr>
        <w:t> </w:t>
      </w:r>
      <w:r>
        <w:rPr/>
        <w:t>y Perú.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39"/>
        <w:jc w:val="both"/>
      </w:pPr>
      <w:r>
        <w:rPr/>
        <w:t>Debido al bajo nivel del caudal, durante una temporada del año las embarcaciones no</w:t>
      </w:r>
      <w:r>
        <w:rPr>
          <w:spacing w:val="1"/>
        </w:rPr>
        <w:t> </w:t>
      </w:r>
      <w:r>
        <w:rPr/>
        <w:t>alcanzan a llegar a las zonas seguras para realizar el descenso de mercancías y de los</w:t>
      </w:r>
      <w:r>
        <w:rPr>
          <w:spacing w:val="1"/>
        </w:rPr>
        <w:t> </w:t>
      </w:r>
      <w:r>
        <w:rPr/>
        <w:t>usuarios que utilizan este servicio, razón por la cual, algunas personas se desplazan con</w:t>
      </w:r>
      <w:r>
        <w:rPr>
          <w:spacing w:val="1"/>
        </w:rPr>
        <w:t> </w:t>
      </w:r>
      <w:r>
        <w:rPr/>
        <w:t>canoas o como la llaman los locales “peque peque”, para llegar a las embarcaciones que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autorizadas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transporte.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llegar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8"/>
        </w:rPr>
        <w:t> </w:t>
      </w:r>
      <w:r>
        <w:rPr/>
        <w:t>embarcación se deben trasladar por una isla llamada la isla de la fantasía, la cual aparece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 caudal del río está bajando.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Deforestación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9"/>
        <w:jc w:val="both"/>
      </w:pPr>
      <w:r>
        <w:rPr/>
        <w:t>Del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deforestación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Amazonía</w:t>
      </w:r>
      <w:r>
        <w:rPr>
          <w:spacing w:val="1"/>
        </w:rPr>
        <w:t> </w:t>
      </w:r>
      <w:r>
        <w:rPr/>
        <w:t>participa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81%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esta,</w:t>
      </w:r>
      <w:r>
        <w:rPr>
          <w:spacing w:val="1"/>
        </w:rPr>
        <w:t> </w:t>
      </w:r>
      <w:r>
        <w:rPr/>
        <w:t>convirtiéndose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ecosistema</w:t>
      </w:r>
      <w:r>
        <w:rPr>
          <w:spacing w:val="1"/>
        </w:rPr>
        <w:t> </w:t>
      </w:r>
      <w:r>
        <w:rPr/>
        <w:t>más afectado por la destrucción de bosques y selvas,</w:t>
      </w:r>
      <w:r>
        <w:rPr>
          <w:spacing w:val="1"/>
        </w:rPr>
        <w:t> </w:t>
      </w:r>
      <w:r>
        <w:rPr/>
        <w:t>producto</w:t>
      </w:r>
      <w:r>
        <w:rPr>
          <w:spacing w:val="-1"/>
        </w:rPr>
        <w:t> </w:t>
      </w:r>
      <w:r>
        <w:rPr/>
        <w:t>de las actividades humanas.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afectación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deforestación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bioma</w:t>
      </w:r>
      <w:r>
        <w:rPr>
          <w:spacing w:val="-2"/>
        </w:rPr>
        <w:t> </w:t>
      </w:r>
      <w:r>
        <w:rPr/>
        <w:t>Amazónico</w:t>
      </w:r>
      <w:r>
        <w:rPr>
          <w:spacing w:val="-1"/>
        </w:rPr>
        <w:t> </w:t>
      </w:r>
      <w:r>
        <w:rPr/>
        <w:t>colombiano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discrimina</w:t>
      </w:r>
      <w:r>
        <w:rPr>
          <w:spacing w:val="-2"/>
        </w:rPr>
        <w:t> </w:t>
      </w:r>
      <w:r>
        <w:rPr/>
        <w:t>así: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1390" w:val="left" w:leader="none"/>
        </w:tabs>
        <w:spacing w:line="252" w:lineRule="auto" w:before="0" w:after="0"/>
        <w:ind w:left="670" w:right="664" w:firstLine="0"/>
        <w:jc w:val="both"/>
        <w:rPr>
          <w:sz w:val="24"/>
        </w:rPr>
      </w:pPr>
      <w:r>
        <w:rPr>
          <w:sz w:val="24"/>
        </w:rPr>
        <w:t>“Sabanas del Yarí - Bajo Caguán (17,1%): El núcleo abarca desde la parte</w:t>
      </w:r>
      <w:r>
        <w:rPr>
          <w:spacing w:val="1"/>
          <w:sz w:val="24"/>
        </w:rPr>
        <w:t> </w:t>
      </w:r>
      <w:r>
        <w:rPr>
          <w:sz w:val="24"/>
        </w:rPr>
        <w:t>sur</w:t>
      </w:r>
      <w:r>
        <w:rPr>
          <w:spacing w:val="1"/>
          <w:sz w:val="24"/>
        </w:rPr>
        <w:t> </w:t>
      </w:r>
      <w:r>
        <w:rPr>
          <w:sz w:val="24"/>
        </w:rPr>
        <w:t>del municipio de La Macarena (Meta), en las Sabanas del Yarí, hasta la</w:t>
      </w:r>
      <w:r>
        <w:rPr>
          <w:spacing w:val="1"/>
          <w:sz w:val="24"/>
        </w:rPr>
        <w:t> </w:t>
      </w:r>
      <w:r>
        <w:rPr>
          <w:sz w:val="24"/>
        </w:rPr>
        <w:t>cuenca</w:t>
      </w:r>
      <w:r>
        <w:rPr>
          <w:spacing w:val="58"/>
          <w:sz w:val="24"/>
        </w:rPr>
        <w:t> </w:t>
      </w:r>
      <w:r>
        <w:rPr>
          <w:sz w:val="24"/>
        </w:rPr>
        <w:t>baja</w:t>
      </w:r>
      <w:r>
        <w:rPr>
          <w:spacing w:val="58"/>
          <w:sz w:val="24"/>
        </w:rPr>
        <w:t> </w:t>
      </w:r>
      <w:r>
        <w:rPr>
          <w:sz w:val="24"/>
        </w:rPr>
        <w:t>del</w:t>
      </w:r>
      <w:r>
        <w:rPr>
          <w:spacing w:val="58"/>
          <w:sz w:val="24"/>
        </w:rPr>
        <w:t> </w:t>
      </w:r>
      <w:r>
        <w:rPr>
          <w:sz w:val="24"/>
        </w:rPr>
        <w:t>río</w:t>
      </w:r>
      <w:r>
        <w:rPr>
          <w:spacing w:val="58"/>
          <w:sz w:val="24"/>
        </w:rPr>
        <w:t> </w:t>
      </w:r>
      <w:r>
        <w:rPr>
          <w:sz w:val="24"/>
        </w:rPr>
        <w:t>Caguán</w:t>
      </w:r>
      <w:r>
        <w:rPr>
          <w:spacing w:val="58"/>
          <w:sz w:val="24"/>
        </w:rPr>
        <w:t> </w:t>
      </w:r>
      <w:r>
        <w:rPr>
          <w:sz w:val="24"/>
        </w:rPr>
        <w:t>en</w:t>
      </w:r>
      <w:r>
        <w:rPr>
          <w:spacing w:val="58"/>
          <w:sz w:val="24"/>
        </w:rPr>
        <w:t> </w:t>
      </w:r>
      <w:r>
        <w:rPr>
          <w:sz w:val="24"/>
        </w:rPr>
        <w:t>Cartagena</w:t>
      </w:r>
      <w:r>
        <w:rPr>
          <w:spacing w:val="58"/>
          <w:sz w:val="24"/>
        </w:rPr>
        <w:t> </w:t>
      </w:r>
      <w:r>
        <w:rPr>
          <w:sz w:val="24"/>
        </w:rPr>
        <w:t>del</w:t>
      </w:r>
      <w:r>
        <w:rPr>
          <w:spacing w:val="58"/>
          <w:sz w:val="24"/>
        </w:rPr>
        <w:t> </w:t>
      </w:r>
      <w:r>
        <w:rPr>
          <w:sz w:val="24"/>
        </w:rPr>
        <w:t>Chairá,</w:t>
      </w:r>
      <w:r>
        <w:rPr>
          <w:spacing w:val="58"/>
          <w:sz w:val="24"/>
        </w:rPr>
        <w:t> </w:t>
      </w:r>
      <w:r>
        <w:rPr>
          <w:sz w:val="24"/>
        </w:rPr>
        <w:t>sobre</w:t>
      </w:r>
      <w:r>
        <w:rPr>
          <w:spacing w:val="58"/>
          <w:sz w:val="24"/>
        </w:rPr>
        <w:t> </w:t>
      </w:r>
      <w:r>
        <w:rPr>
          <w:sz w:val="24"/>
        </w:rPr>
        <w:t>el</w:t>
      </w:r>
      <w:r>
        <w:rPr>
          <w:spacing w:val="58"/>
          <w:sz w:val="24"/>
        </w:rPr>
        <w:t> </w:t>
      </w:r>
      <w:r>
        <w:rPr>
          <w:sz w:val="24"/>
        </w:rPr>
        <w:t>límite</w:t>
      </w:r>
      <w:r>
        <w:rPr>
          <w:spacing w:val="-58"/>
          <w:sz w:val="24"/>
        </w:rPr>
        <w:t> </w:t>
      </w:r>
      <w:r>
        <w:rPr>
          <w:sz w:val="24"/>
        </w:rPr>
        <w:t>suroccidental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PNN</w:t>
      </w:r>
      <w:r>
        <w:rPr>
          <w:spacing w:val="1"/>
          <w:sz w:val="24"/>
        </w:rPr>
        <w:t> </w:t>
      </w:r>
      <w:r>
        <w:rPr>
          <w:sz w:val="24"/>
        </w:rPr>
        <w:t>Serranía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Chiribiquete.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departamento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Caquetá incluye áreas de los municipios de San Vicente del Caguán, Cartagena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0"/>
          <w:sz w:val="24"/>
        </w:rPr>
        <w:t> </w:t>
      </w:r>
      <w:r>
        <w:rPr>
          <w:sz w:val="24"/>
        </w:rPr>
        <w:t>Chairá,</w:t>
      </w:r>
      <w:r>
        <w:rPr>
          <w:spacing w:val="-3"/>
          <w:sz w:val="24"/>
        </w:rPr>
        <w:t> </w:t>
      </w:r>
      <w:r>
        <w:rPr>
          <w:sz w:val="24"/>
        </w:rPr>
        <w:t>Montañita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Solano,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ríos</w:t>
      </w:r>
      <w:r>
        <w:rPr>
          <w:spacing w:val="-3"/>
          <w:sz w:val="24"/>
        </w:rPr>
        <w:t> </w:t>
      </w:r>
      <w:r>
        <w:rPr>
          <w:sz w:val="24"/>
        </w:rPr>
        <w:t>Yarí,</w:t>
      </w:r>
      <w:r>
        <w:rPr>
          <w:spacing w:val="-4"/>
          <w:sz w:val="24"/>
        </w:rPr>
        <w:t> </w:t>
      </w:r>
      <w:r>
        <w:rPr>
          <w:sz w:val="24"/>
        </w:rPr>
        <w:t>Cuemaní,</w:t>
      </w:r>
      <w:r>
        <w:rPr>
          <w:spacing w:val="-3"/>
          <w:sz w:val="24"/>
        </w:rPr>
        <w:t> </w:t>
      </w:r>
      <w:r>
        <w:rPr>
          <w:sz w:val="24"/>
        </w:rPr>
        <w:t>Caguán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Suncilla.</w:t>
      </w:r>
      <w:r>
        <w:rPr>
          <w:spacing w:val="-58"/>
          <w:sz w:val="24"/>
        </w:rPr>
        <w:t> </w:t>
      </w:r>
      <w:r>
        <w:rPr>
          <w:sz w:val="24"/>
        </w:rPr>
        <w:t>El extremo oriental del núcleo se encuentra dentro del PNN Chiribiquete. La</w:t>
      </w:r>
      <w:r>
        <w:rPr>
          <w:spacing w:val="1"/>
          <w:sz w:val="24"/>
        </w:rPr>
        <w:t> </w:t>
      </w:r>
      <w:r>
        <w:rPr>
          <w:sz w:val="24"/>
        </w:rPr>
        <w:t>deforestación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causada</w:t>
      </w:r>
      <w:r>
        <w:rPr>
          <w:spacing w:val="1"/>
          <w:sz w:val="24"/>
        </w:rPr>
        <w:t> </w:t>
      </w:r>
      <w:r>
        <w:rPr>
          <w:sz w:val="24"/>
        </w:rPr>
        <w:t>principalmente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praderización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acaparamiento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tierras</w:t>
      </w:r>
      <w:r>
        <w:rPr>
          <w:spacing w:val="11"/>
          <w:sz w:val="24"/>
        </w:rPr>
        <w:t> </w:t>
      </w:r>
      <w:r>
        <w:rPr>
          <w:sz w:val="24"/>
        </w:rPr>
        <w:t>y/o</w:t>
      </w:r>
      <w:r>
        <w:rPr>
          <w:spacing w:val="11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expansión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prácticas</w:t>
      </w:r>
      <w:r>
        <w:rPr>
          <w:spacing w:val="56"/>
          <w:sz w:val="24"/>
        </w:rPr>
        <w:t> </w:t>
      </w:r>
      <w:r>
        <w:rPr>
          <w:sz w:val="24"/>
        </w:rPr>
        <w:t>ganaderas</w:t>
      </w:r>
      <w:r>
        <w:rPr>
          <w:spacing w:val="57"/>
          <w:sz w:val="24"/>
        </w:rPr>
        <w:t> </w:t>
      </w:r>
      <w:r>
        <w:rPr>
          <w:sz w:val="24"/>
        </w:rPr>
        <w:t>no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670" w:right="667"/>
        <w:jc w:val="both"/>
      </w:pPr>
      <w:r>
        <w:rPr/>
        <w:t>sostenibles.</w:t>
      </w:r>
      <w:r>
        <w:rPr>
          <w:spacing w:val="1"/>
        </w:rPr>
        <w:t> </w:t>
      </w:r>
      <w:r>
        <w:rPr/>
        <w:t>Este proceso de transformación está fuertemente asociado a la</w:t>
      </w:r>
      <w:r>
        <w:rPr>
          <w:spacing w:val="1"/>
        </w:rPr>
        <w:t> </w:t>
      </w:r>
      <w:r>
        <w:rPr/>
        <w:t>realización de quemas. Adicionalmente, se identiﬁcan otros factores como la</w:t>
      </w:r>
      <w:r>
        <w:rPr>
          <w:spacing w:val="1"/>
        </w:rPr>
        <w:t> </w:t>
      </w:r>
      <w:r>
        <w:rPr/>
        <w:t>extracción</w:t>
      </w:r>
      <w:r>
        <w:rPr>
          <w:spacing w:val="-5"/>
        </w:rPr>
        <w:t> </w:t>
      </w:r>
      <w:r>
        <w:rPr/>
        <w:t>informal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madera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ﬁnes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autoconsumo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pequeña</w:t>
      </w:r>
      <w:r>
        <w:rPr>
          <w:spacing w:val="-58"/>
        </w:rPr>
        <w:t> </w:t>
      </w:r>
      <w:r>
        <w:rPr/>
        <w:t>escala.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90" w:val="left" w:leader="none"/>
        </w:tabs>
        <w:spacing w:line="252" w:lineRule="auto" w:before="0" w:after="0"/>
        <w:ind w:left="670" w:right="663" w:firstLine="0"/>
        <w:jc w:val="both"/>
        <w:rPr>
          <w:sz w:val="24"/>
        </w:rPr>
      </w:pPr>
      <w:r>
        <w:rPr>
          <w:sz w:val="24"/>
        </w:rPr>
        <w:t>Guaviare (Marginal de la selva) (15,0%): La mayor parte del núcleo se</w:t>
      </w:r>
      <w:r>
        <w:rPr>
          <w:spacing w:val="1"/>
          <w:sz w:val="24"/>
        </w:rPr>
        <w:t> </w:t>
      </w:r>
      <w:r>
        <w:rPr>
          <w:sz w:val="24"/>
        </w:rPr>
        <w:t>ubica</w:t>
      </w:r>
      <w:r>
        <w:rPr>
          <w:spacing w:val="1"/>
          <w:sz w:val="24"/>
        </w:rPr>
        <w:t> </w:t>
      </w:r>
      <w:r>
        <w:rPr>
          <w:sz w:val="24"/>
        </w:rPr>
        <w:t>en los cuatro municipios del departamento de Guaviare (San José del</w:t>
      </w:r>
      <w:r>
        <w:rPr>
          <w:spacing w:val="1"/>
          <w:sz w:val="24"/>
        </w:rPr>
        <w:t> </w:t>
      </w:r>
      <w:r>
        <w:rPr>
          <w:sz w:val="24"/>
        </w:rPr>
        <w:t>Guaviare, El Retorno, Calamar y Miraﬂores), con un área más reducida en La</w:t>
      </w:r>
      <w:r>
        <w:rPr>
          <w:spacing w:val="1"/>
          <w:sz w:val="24"/>
        </w:rPr>
        <w:t> </w:t>
      </w:r>
      <w:r>
        <w:rPr>
          <w:sz w:val="24"/>
        </w:rPr>
        <w:t>Macarena, Vistahermosa y Puerto Rico (Meta). La expansión y consolidación de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infraestructura</w:t>
      </w:r>
      <w:r>
        <w:rPr>
          <w:spacing w:val="1"/>
          <w:sz w:val="24"/>
        </w:rPr>
        <w:t> </w:t>
      </w:r>
      <w:r>
        <w:rPr>
          <w:sz w:val="24"/>
        </w:rPr>
        <w:t>vial</w:t>
      </w:r>
      <w:r>
        <w:rPr>
          <w:spacing w:val="1"/>
          <w:sz w:val="24"/>
        </w:rPr>
        <w:t> </w:t>
      </w:r>
      <w:r>
        <w:rPr>
          <w:sz w:val="24"/>
        </w:rPr>
        <w:t>informal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factor</w:t>
      </w:r>
      <w:r>
        <w:rPr>
          <w:spacing w:val="1"/>
          <w:sz w:val="24"/>
        </w:rPr>
        <w:t> </w:t>
      </w:r>
      <w:r>
        <w:rPr>
          <w:sz w:val="24"/>
        </w:rPr>
        <w:t>dinamizador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deforestación, con especial relevancia del carreteable Calamar-Miraﬂores, y en</w:t>
      </w:r>
      <w:r>
        <w:rPr>
          <w:spacing w:val="1"/>
          <w:sz w:val="24"/>
        </w:rPr>
        <w:t> </w:t>
      </w:r>
      <w:r>
        <w:rPr>
          <w:sz w:val="24"/>
        </w:rPr>
        <w:t>particular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vía</w:t>
      </w:r>
      <w:r>
        <w:rPr>
          <w:spacing w:val="1"/>
          <w:sz w:val="24"/>
        </w:rPr>
        <w:t> </w:t>
      </w:r>
      <w:r>
        <w:rPr>
          <w:sz w:val="24"/>
        </w:rPr>
        <w:t>Marginal</w:t>
      </w:r>
      <w:r>
        <w:rPr>
          <w:spacing w:val="1"/>
          <w:sz w:val="24"/>
        </w:rPr>
        <w:t> </w:t>
      </w:r>
      <w:r>
        <w:rPr>
          <w:sz w:val="24"/>
        </w:rPr>
        <w:t>de la selva y sus conexiones hacia el sur, que</w:t>
      </w:r>
      <w:r>
        <w:rPr>
          <w:spacing w:val="1"/>
          <w:sz w:val="24"/>
        </w:rPr>
        <w:t> </w:t>
      </w:r>
      <w:r>
        <w:rPr>
          <w:sz w:val="24"/>
        </w:rPr>
        <w:t>incluyen los carreteables que se internan en el extremo noroccidental del PNN</w:t>
      </w:r>
      <w:r>
        <w:rPr>
          <w:spacing w:val="1"/>
          <w:sz w:val="24"/>
        </w:rPr>
        <w:t> </w:t>
      </w:r>
      <w:r>
        <w:rPr>
          <w:sz w:val="24"/>
        </w:rPr>
        <w:t>Chiribiquete y atraviesan el resguardo Llanos del Yarí-Yaguará II. Estos accesos</w:t>
      </w:r>
      <w:r>
        <w:rPr>
          <w:spacing w:val="1"/>
          <w:sz w:val="24"/>
        </w:rPr>
        <w:t> </w:t>
      </w:r>
      <w:r>
        <w:rPr>
          <w:sz w:val="24"/>
        </w:rPr>
        <w:t>facilitan la conversión de los bosques hacia pastizales para acaparar tierras 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ganadería</w:t>
      </w:r>
      <w:r>
        <w:rPr>
          <w:spacing w:val="-1"/>
          <w:sz w:val="24"/>
        </w:rPr>
        <w:t> </w:t>
      </w:r>
      <w:r>
        <w:rPr>
          <w:sz w:val="24"/>
        </w:rPr>
        <w:t>no sostenible,</w:t>
      </w:r>
      <w:r>
        <w:rPr>
          <w:spacing w:val="-1"/>
          <w:sz w:val="24"/>
        </w:rPr>
        <w:t> </w:t>
      </w:r>
      <w:r>
        <w:rPr>
          <w:sz w:val="24"/>
        </w:rPr>
        <w:t>y para</w:t>
      </w:r>
      <w:r>
        <w:rPr>
          <w:spacing w:val="-1"/>
          <w:sz w:val="24"/>
        </w:rPr>
        <w:t> </w:t>
      </w:r>
      <w:r>
        <w:rPr>
          <w:sz w:val="24"/>
        </w:rPr>
        <w:t>el cultivo</w:t>
      </w:r>
      <w:r>
        <w:rPr>
          <w:spacing w:val="-1"/>
          <w:sz w:val="24"/>
        </w:rPr>
        <w:t> </w:t>
      </w:r>
      <w:r>
        <w:rPr>
          <w:sz w:val="24"/>
        </w:rPr>
        <w:t>de coca.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90" w:val="left" w:leader="none"/>
        </w:tabs>
        <w:spacing w:line="252" w:lineRule="auto" w:before="1" w:after="0"/>
        <w:ind w:left="670" w:right="665" w:firstLine="0"/>
        <w:jc w:val="both"/>
        <w:rPr>
          <w:sz w:val="24"/>
        </w:rPr>
      </w:pPr>
      <w:r>
        <w:rPr>
          <w:sz w:val="24"/>
        </w:rPr>
        <w:t>Sur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Meta</w:t>
      </w:r>
      <w:r>
        <w:rPr>
          <w:spacing w:val="60"/>
          <w:sz w:val="24"/>
        </w:rPr>
        <w:t> </w:t>
      </w:r>
      <w:r>
        <w:rPr>
          <w:sz w:val="24"/>
        </w:rPr>
        <w:t>(9,0%): El núcleo está conformado por dos grandes focos;</w:t>
      </w:r>
      <w:r>
        <w:rPr>
          <w:spacing w:val="-58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primero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sur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Uribe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Mesetas</w:t>
      </w:r>
      <w:r>
        <w:rPr>
          <w:spacing w:val="1"/>
          <w:sz w:val="24"/>
        </w:rPr>
        <w:t> </w:t>
      </w:r>
      <w:r>
        <w:rPr>
          <w:sz w:val="24"/>
        </w:rPr>
        <w:t>hasta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Macarena, sobre el curso de los ríos Leiva, La Reserva, Duda, Losada, Perdido y</w:t>
      </w:r>
      <w:r>
        <w:rPr>
          <w:spacing w:val="1"/>
          <w:sz w:val="24"/>
        </w:rPr>
        <w:t> </w:t>
      </w:r>
      <w:r>
        <w:rPr>
          <w:sz w:val="24"/>
        </w:rPr>
        <w:t>Guayabero.</w:t>
      </w:r>
      <w:r>
        <w:rPr>
          <w:spacing w:val="1"/>
          <w:sz w:val="24"/>
        </w:rPr>
        <w:t> </w:t>
      </w:r>
      <w:r>
        <w:rPr>
          <w:sz w:val="24"/>
        </w:rPr>
        <w:t>Abarca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PNN</w:t>
      </w:r>
      <w:r>
        <w:rPr>
          <w:spacing w:val="1"/>
          <w:sz w:val="24"/>
        </w:rPr>
        <w:t> </w:t>
      </w:r>
      <w:r>
        <w:rPr>
          <w:sz w:val="24"/>
        </w:rPr>
        <w:t>Tinigua,</w:t>
      </w:r>
      <w:r>
        <w:rPr>
          <w:spacing w:val="1"/>
          <w:sz w:val="24"/>
        </w:rPr>
        <w:t> </w:t>
      </w:r>
      <w:r>
        <w:rPr>
          <w:sz w:val="24"/>
        </w:rPr>
        <w:t>Sierra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Macarena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Cordillera de Los Picachos. El segundo foco se concentra en los municipios de</w:t>
      </w:r>
      <w:r>
        <w:rPr>
          <w:spacing w:val="1"/>
          <w:sz w:val="24"/>
        </w:rPr>
        <w:t> </w:t>
      </w:r>
      <w:r>
        <w:rPr>
          <w:sz w:val="24"/>
        </w:rPr>
        <w:t>Vistahermosa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Puerto</w:t>
      </w:r>
      <w:r>
        <w:rPr>
          <w:spacing w:val="1"/>
          <w:sz w:val="24"/>
        </w:rPr>
        <w:t> </w:t>
      </w:r>
      <w:r>
        <w:rPr>
          <w:sz w:val="24"/>
        </w:rPr>
        <w:t>Rico,</w:t>
      </w:r>
      <w:r>
        <w:rPr>
          <w:spacing w:val="1"/>
          <w:sz w:val="24"/>
        </w:rPr>
        <w:t> </w:t>
      </w:r>
      <w:r>
        <w:rPr>
          <w:sz w:val="24"/>
        </w:rPr>
        <w:t>incluyendo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borde</w:t>
      </w:r>
      <w:r>
        <w:rPr>
          <w:spacing w:val="1"/>
          <w:sz w:val="24"/>
        </w:rPr>
        <w:t> </w:t>
      </w:r>
      <w:r>
        <w:rPr>
          <w:sz w:val="24"/>
        </w:rPr>
        <w:t>nororiental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PNN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Macarena y los ríos Güejar y Guayabero. La principal causa de deforestación es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praderización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prácticas</w:t>
      </w:r>
      <w:r>
        <w:rPr>
          <w:spacing w:val="1"/>
          <w:sz w:val="24"/>
        </w:rPr>
        <w:t> </w:t>
      </w:r>
      <w:r>
        <w:rPr>
          <w:sz w:val="24"/>
        </w:rPr>
        <w:t>insostenibles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ganadería</w:t>
      </w:r>
      <w:r>
        <w:rPr>
          <w:spacing w:val="1"/>
          <w:sz w:val="24"/>
        </w:rPr>
        <w:t> </w:t>
      </w:r>
      <w:r>
        <w:rPr>
          <w:sz w:val="24"/>
        </w:rPr>
        <w:t>extensiva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acaparamiento de tierras, incluso al interior de áreas protegidas. La extracción</w:t>
      </w:r>
      <w:r>
        <w:rPr>
          <w:spacing w:val="1"/>
          <w:sz w:val="24"/>
        </w:rPr>
        <w:t> </w:t>
      </w:r>
      <w:r>
        <w:rPr>
          <w:sz w:val="24"/>
        </w:rPr>
        <w:t>informal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maderas</w:t>
      </w:r>
      <w:r>
        <w:rPr>
          <w:spacing w:val="1"/>
          <w:sz w:val="24"/>
        </w:rPr>
        <w:t> </w:t>
      </w:r>
      <w:r>
        <w:rPr>
          <w:sz w:val="24"/>
        </w:rPr>
        <w:t>ﬁnas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cultivos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coca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concentran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 de Vistahermosa y Puerto Rico. Todo lo anterior dinamizado por el</w:t>
      </w:r>
      <w:r>
        <w:rPr>
          <w:spacing w:val="1"/>
          <w:sz w:val="24"/>
        </w:rPr>
        <w:t> </w:t>
      </w:r>
      <w:r>
        <w:rPr>
          <w:sz w:val="24"/>
        </w:rPr>
        <w:t>incremento</w:t>
      </w:r>
      <w:r>
        <w:rPr>
          <w:spacing w:val="1"/>
          <w:sz w:val="24"/>
        </w:rPr>
        <w:t> </w:t>
      </w:r>
      <w:r>
        <w:rPr>
          <w:sz w:val="24"/>
        </w:rPr>
        <w:t>reciente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hato</w:t>
      </w:r>
      <w:r>
        <w:rPr>
          <w:spacing w:val="1"/>
          <w:sz w:val="24"/>
        </w:rPr>
        <w:t> </w:t>
      </w:r>
      <w:r>
        <w:rPr>
          <w:sz w:val="24"/>
        </w:rPr>
        <w:t>ganadero,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informalidad</w:t>
      </w:r>
      <w:r>
        <w:rPr>
          <w:spacing w:val="60"/>
          <w:sz w:val="24"/>
        </w:rPr>
        <w:t> </w:t>
      </w:r>
      <w:r>
        <w:rPr>
          <w:sz w:val="24"/>
        </w:rPr>
        <w:t>en el mercado de</w:t>
      </w:r>
      <w:r>
        <w:rPr>
          <w:spacing w:val="1"/>
          <w:sz w:val="24"/>
        </w:rPr>
        <w:t> </w:t>
      </w:r>
      <w:r>
        <w:rPr>
          <w:sz w:val="24"/>
        </w:rPr>
        <w:t>tierras</w:t>
      </w:r>
      <w:r>
        <w:rPr>
          <w:spacing w:val="-1"/>
          <w:sz w:val="24"/>
        </w:rPr>
        <w:t> </w:t>
      </w:r>
      <w:r>
        <w:rPr>
          <w:sz w:val="24"/>
        </w:rPr>
        <w:t>y los incendios forestales.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90" w:val="left" w:leader="none"/>
        </w:tabs>
        <w:spacing w:line="252" w:lineRule="auto" w:before="0" w:after="0"/>
        <w:ind w:left="670" w:right="673" w:firstLine="0"/>
        <w:jc w:val="both"/>
        <w:rPr>
          <w:sz w:val="24"/>
        </w:rPr>
      </w:pPr>
      <w:r>
        <w:rPr>
          <w:sz w:val="24"/>
        </w:rPr>
        <w:t>Mapiripán</w:t>
      </w:r>
      <w:r>
        <w:rPr>
          <w:spacing w:val="1"/>
          <w:sz w:val="24"/>
        </w:rPr>
        <w:t> </w:t>
      </w:r>
      <w:r>
        <w:rPr>
          <w:sz w:val="24"/>
        </w:rPr>
        <w:t>(Meta)</w:t>
      </w:r>
      <w:r>
        <w:rPr>
          <w:spacing w:val="1"/>
          <w:sz w:val="24"/>
        </w:rPr>
        <w:t> </w:t>
      </w:r>
      <w:r>
        <w:rPr>
          <w:sz w:val="24"/>
        </w:rPr>
        <w:t>(4,5%):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ubica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oriente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municipio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Mapiripán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Puerto</w:t>
      </w:r>
      <w:r>
        <w:rPr>
          <w:spacing w:val="1"/>
          <w:sz w:val="24"/>
        </w:rPr>
        <w:t> </w:t>
      </w:r>
      <w:r>
        <w:rPr>
          <w:sz w:val="24"/>
        </w:rPr>
        <w:t>Gaitán</w:t>
      </w:r>
      <w:r>
        <w:rPr>
          <w:spacing w:val="1"/>
          <w:sz w:val="24"/>
        </w:rPr>
        <w:t> </w:t>
      </w:r>
      <w:r>
        <w:rPr>
          <w:sz w:val="24"/>
        </w:rPr>
        <w:t>(Meta);</w:t>
      </w:r>
      <w:r>
        <w:rPr>
          <w:spacing w:val="1"/>
          <w:sz w:val="24"/>
        </w:rPr>
        <w:t> </w:t>
      </w:r>
      <w:r>
        <w:rPr>
          <w:sz w:val="24"/>
        </w:rPr>
        <w:t>al sur incluye algunas zonas del</w:t>
      </w:r>
      <w:r>
        <w:rPr>
          <w:spacing w:val="1"/>
          <w:sz w:val="24"/>
        </w:rPr>
        <w:t> </w:t>
      </w:r>
      <w:r>
        <w:rPr>
          <w:sz w:val="24"/>
        </w:rPr>
        <w:t>municipio de San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90" w:val="left" w:leader="none"/>
        </w:tabs>
        <w:spacing w:line="252" w:lineRule="auto" w:before="0" w:after="0"/>
        <w:ind w:left="670" w:right="665" w:firstLine="0"/>
        <w:jc w:val="both"/>
        <w:rPr>
          <w:sz w:val="24"/>
        </w:rPr>
      </w:pP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Guaviare,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margen</w:t>
      </w:r>
      <w:r>
        <w:rPr>
          <w:spacing w:val="60"/>
          <w:sz w:val="24"/>
        </w:rPr>
        <w:t> </w:t>
      </w:r>
      <w:r>
        <w:rPr>
          <w:sz w:val="24"/>
        </w:rPr>
        <w:t>del río Guaviare. Al norte abarca</w:t>
      </w:r>
      <w:r>
        <w:rPr>
          <w:spacing w:val="1"/>
          <w:sz w:val="24"/>
        </w:rPr>
        <w:t> </w:t>
      </w:r>
      <w:r>
        <w:rPr>
          <w:sz w:val="24"/>
        </w:rPr>
        <w:t>parte de los resguardos indígenas El Tigre y Alto Unuma, y al sur los resguardos</w:t>
      </w:r>
      <w:r>
        <w:rPr>
          <w:spacing w:val="-59"/>
          <w:sz w:val="24"/>
        </w:rPr>
        <w:t> </w:t>
      </w:r>
      <w:r>
        <w:rPr>
          <w:sz w:val="24"/>
        </w:rPr>
        <w:t>Macuare,</w:t>
      </w:r>
      <w:r>
        <w:rPr>
          <w:spacing w:val="24"/>
          <w:sz w:val="24"/>
        </w:rPr>
        <w:t> </w:t>
      </w:r>
      <w:r>
        <w:rPr>
          <w:sz w:val="24"/>
        </w:rPr>
        <w:t>Caño</w:t>
      </w:r>
      <w:r>
        <w:rPr>
          <w:spacing w:val="24"/>
          <w:sz w:val="24"/>
        </w:rPr>
        <w:t> </w:t>
      </w:r>
      <w:r>
        <w:rPr>
          <w:sz w:val="24"/>
        </w:rPr>
        <w:t>Jabón</w:t>
      </w:r>
      <w:r>
        <w:rPr>
          <w:spacing w:val="24"/>
          <w:sz w:val="24"/>
        </w:rPr>
        <w:t> </w:t>
      </w:r>
      <w:r>
        <w:rPr>
          <w:sz w:val="24"/>
        </w:rPr>
        <w:t>y</w:t>
      </w:r>
      <w:r>
        <w:rPr>
          <w:spacing w:val="25"/>
          <w:sz w:val="24"/>
        </w:rPr>
        <w:t> </w:t>
      </w:r>
      <w:r>
        <w:rPr>
          <w:sz w:val="24"/>
        </w:rPr>
        <w:t>Barranco</w:t>
      </w:r>
      <w:r>
        <w:rPr>
          <w:spacing w:val="24"/>
          <w:sz w:val="24"/>
        </w:rPr>
        <w:t> </w:t>
      </w:r>
      <w:r>
        <w:rPr>
          <w:sz w:val="24"/>
        </w:rPr>
        <w:t>Colorado.</w:t>
      </w:r>
      <w:r>
        <w:rPr>
          <w:spacing w:val="24"/>
          <w:sz w:val="24"/>
        </w:rPr>
        <w:t> </w:t>
      </w:r>
      <w:r>
        <w:rPr>
          <w:sz w:val="24"/>
        </w:rPr>
        <w:t>El</w:t>
      </w:r>
      <w:r>
        <w:rPr>
          <w:spacing w:val="25"/>
          <w:sz w:val="24"/>
        </w:rPr>
        <w:t> </w:t>
      </w:r>
      <w:r>
        <w:rPr>
          <w:sz w:val="24"/>
        </w:rPr>
        <w:t>núcleo</w:t>
      </w:r>
      <w:r>
        <w:rPr>
          <w:spacing w:val="10"/>
          <w:sz w:val="24"/>
        </w:rPr>
        <w:t> </w:t>
      </w:r>
      <w:r>
        <w:rPr>
          <w:sz w:val="24"/>
        </w:rPr>
        <w:t>corresponde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una</w:t>
      </w:r>
      <w:r>
        <w:rPr>
          <w:spacing w:val="11"/>
          <w:sz w:val="24"/>
        </w:rPr>
        <w:t> </w:t>
      </w:r>
      <w:r>
        <w:rPr>
          <w:sz w:val="24"/>
        </w:rPr>
        <w:t>zona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670" w:right="664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límite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bioma</w:t>
      </w:r>
      <w:r>
        <w:rPr>
          <w:spacing w:val="1"/>
        </w:rPr>
        <w:t> </w:t>
      </w:r>
      <w:r>
        <w:rPr/>
        <w:t>amazónico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Orinoquía,</w:t>
      </w:r>
      <w:r>
        <w:rPr>
          <w:spacing w:val="1"/>
        </w:rPr>
        <w:t> </w:t>
      </w:r>
      <w:r>
        <w:rPr/>
        <w:t>región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provienen</w:t>
      </w:r>
      <w:r>
        <w:rPr>
          <w:spacing w:val="1"/>
        </w:rPr>
        <w:t> </w:t>
      </w:r>
      <w:r>
        <w:rPr/>
        <w:t>amenazas</w:t>
      </w:r>
      <w:r>
        <w:rPr>
          <w:spacing w:val="60"/>
        </w:rPr>
        <w:t> </w:t>
      </w:r>
      <w:r>
        <w:rPr/>
        <w:t>relacionadas con la expansión de ganadería no sostenible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cultivo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palma</w:t>
      </w:r>
      <w:r>
        <w:rPr>
          <w:spacing w:val="1"/>
        </w:rPr>
        <w:t> </w:t>
      </w:r>
      <w:r>
        <w:rPr/>
        <w:t>africana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permitidas.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zona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consolidado un mercado informal de tierras con ﬁnes de acaparamiento, que</w:t>
      </w:r>
      <w:r>
        <w:rPr>
          <w:spacing w:val="1"/>
        </w:rPr>
        <w:t> </w:t>
      </w:r>
      <w:r>
        <w:rPr/>
        <w:t>presiona el avance de los pequeños productores hacia nuevas áreas de bosque.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cultivos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ilícito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una tendencia de reducción, pero aún</w:t>
      </w:r>
      <w:r>
        <w:rPr>
          <w:spacing w:val="1"/>
        </w:rPr>
        <w:t> </w:t>
      </w:r>
      <w:r>
        <w:rPr/>
        <w:t>amenazan</w:t>
      </w:r>
      <w:r>
        <w:rPr>
          <w:spacing w:val="-1"/>
        </w:rPr>
        <w:t> </w:t>
      </w:r>
      <w:r>
        <w:rPr/>
        <w:t>los bosques naturales en la zona.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90" w:val="left" w:leader="none"/>
        </w:tabs>
        <w:spacing w:line="252" w:lineRule="auto" w:before="0" w:after="0"/>
        <w:ind w:left="670" w:right="663" w:firstLine="0"/>
        <w:jc w:val="both"/>
        <w:rPr>
          <w:sz w:val="24"/>
        </w:rPr>
      </w:pPr>
      <w:r>
        <w:rPr>
          <w:sz w:val="24"/>
        </w:rPr>
        <w:t>Putumayo</w:t>
      </w:r>
      <w:r>
        <w:rPr>
          <w:spacing w:val="1"/>
          <w:sz w:val="24"/>
        </w:rPr>
        <w:t> </w:t>
      </w:r>
      <w:r>
        <w:rPr>
          <w:sz w:val="24"/>
        </w:rPr>
        <w:t>(4,3%):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más</w:t>
      </w:r>
      <w:r>
        <w:rPr>
          <w:spacing w:val="1"/>
          <w:sz w:val="24"/>
        </w:rPr>
        <w:t> </w:t>
      </w:r>
      <w:r>
        <w:rPr>
          <w:sz w:val="24"/>
        </w:rPr>
        <w:t>grande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núcleo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61"/>
          <w:sz w:val="24"/>
        </w:rPr>
        <w:t> </w:t>
      </w:r>
      <w:r>
        <w:rPr>
          <w:sz w:val="24"/>
        </w:rPr>
        <w:t>ubica</w:t>
      </w:r>
      <w:r>
        <w:rPr>
          <w:spacing w:val="-59"/>
          <w:sz w:val="24"/>
        </w:rPr>
        <w:t> </w:t>
      </w:r>
      <w:r>
        <w:rPr>
          <w:sz w:val="24"/>
        </w:rPr>
        <w:t>principalmente desde el extremo suroccidental del municipio de Villagarzón,</w:t>
      </w:r>
      <w:r>
        <w:rPr>
          <w:spacing w:val="1"/>
          <w:sz w:val="24"/>
        </w:rPr>
        <w:t> </w:t>
      </w:r>
      <w:r>
        <w:rPr>
          <w:sz w:val="24"/>
        </w:rPr>
        <w:t>pasando por Puerto Caicedo, Puerto Asís, Puerto Guzmán y Puerto Leguízamo,</w:t>
      </w:r>
      <w:r>
        <w:rPr>
          <w:spacing w:val="1"/>
          <w:sz w:val="24"/>
        </w:rPr>
        <w:t> </w:t>
      </w:r>
      <w:r>
        <w:rPr>
          <w:sz w:val="24"/>
        </w:rPr>
        <w:t>sur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Piamonte</w:t>
      </w:r>
      <w:r>
        <w:rPr>
          <w:spacing w:val="1"/>
          <w:sz w:val="24"/>
        </w:rPr>
        <w:t> </w:t>
      </w:r>
      <w:r>
        <w:rPr>
          <w:sz w:val="24"/>
        </w:rPr>
        <w:t>(Cauca)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suroriente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Curillo</w:t>
      </w:r>
      <w:r>
        <w:rPr>
          <w:spacing w:val="1"/>
          <w:sz w:val="24"/>
        </w:rPr>
        <w:t> </w:t>
      </w:r>
      <w:r>
        <w:rPr>
          <w:sz w:val="24"/>
        </w:rPr>
        <w:t>(Caquetá).</w:t>
      </w:r>
      <w:r>
        <w:rPr>
          <w:spacing w:val="1"/>
          <w:sz w:val="24"/>
        </w:rPr>
        <w:t> </w:t>
      </w:r>
      <w:r>
        <w:rPr>
          <w:sz w:val="24"/>
        </w:rPr>
        <w:t>Afecta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pertenecientes al PNN La Paya y de resguardos indígenas. Un segundo foco de</w:t>
      </w:r>
      <w:r>
        <w:rPr>
          <w:spacing w:val="1"/>
          <w:sz w:val="24"/>
        </w:rPr>
        <w:t> </w:t>
      </w:r>
      <w:r>
        <w:rPr>
          <w:sz w:val="24"/>
        </w:rPr>
        <w:t>menor</w:t>
      </w:r>
      <w:r>
        <w:rPr>
          <w:spacing w:val="-4"/>
          <w:sz w:val="24"/>
        </w:rPr>
        <w:t> </w:t>
      </w:r>
      <w:r>
        <w:rPr>
          <w:sz w:val="24"/>
        </w:rPr>
        <w:t>tamaño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ubica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intersección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municipios</w:t>
      </w:r>
      <w:r>
        <w:rPr>
          <w:spacing w:val="-4"/>
          <w:sz w:val="24"/>
        </w:rPr>
        <w:t> </w:t>
      </w:r>
      <w:r>
        <w:rPr>
          <w:sz w:val="24"/>
        </w:rPr>
        <w:t>Valle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Guamuez,</w:t>
      </w:r>
      <w:r>
        <w:rPr>
          <w:spacing w:val="-58"/>
          <w:sz w:val="24"/>
        </w:rPr>
        <w:t> </w:t>
      </w:r>
      <w:r>
        <w:rPr>
          <w:sz w:val="24"/>
        </w:rPr>
        <w:t>San Miguel y Puerto Asís. La pérdida de bosques es causada principalmente por</w:t>
      </w:r>
      <w:r>
        <w:rPr>
          <w:spacing w:val="-58"/>
          <w:sz w:val="24"/>
        </w:rPr>
        <w:t> </w:t>
      </w:r>
      <w:r>
        <w:rPr>
          <w:sz w:val="24"/>
        </w:rPr>
        <w:t>el acaparamiento de tierras y prácticas ganaderas no sostenibles; los cultivos de</w:t>
      </w:r>
      <w:r>
        <w:rPr>
          <w:spacing w:val="-58"/>
          <w:sz w:val="24"/>
        </w:rPr>
        <w:t> </w:t>
      </w:r>
      <w:r>
        <w:rPr>
          <w:sz w:val="24"/>
        </w:rPr>
        <w:t>uso ilícito proliferan sobre los ríos Putumayo, Guineo, Vides, Mecaya, Picudo,</w:t>
      </w:r>
      <w:r>
        <w:rPr>
          <w:spacing w:val="1"/>
          <w:sz w:val="24"/>
        </w:rPr>
        <w:t> </w:t>
      </w:r>
      <w:r>
        <w:rPr>
          <w:sz w:val="24"/>
        </w:rPr>
        <w:t>Mandur, Caquetá y Yurilla. Otras causas son la extracción ilícita de oro y la</w:t>
      </w:r>
      <w:r>
        <w:rPr>
          <w:spacing w:val="1"/>
          <w:sz w:val="24"/>
        </w:rPr>
        <w:t> </w:t>
      </w:r>
      <w:r>
        <w:rPr>
          <w:sz w:val="24"/>
        </w:rPr>
        <w:t>extracción</w:t>
      </w:r>
      <w:r>
        <w:rPr>
          <w:spacing w:val="1"/>
          <w:sz w:val="24"/>
        </w:rPr>
        <w:t> </w:t>
      </w:r>
      <w:r>
        <w:rPr>
          <w:sz w:val="24"/>
        </w:rPr>
        <w:t>informal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madera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doméstico y comercio a pequeña</w:t>
      </w:r>
      <w:r>
        <w:rPr>
          <w:spacing w:val="1"/>
          <w:sz w:val="24"/>
        </w:rPr>
        <w:t> </w:t>
      </w:r>
      <w:r>
        <w:rPr>
          <w:sz w:val="24"/>
        </w:rPr>
        <w:t>escala.”</w:t>
      </w:r>
      <w:r>
        <w:rPr>
          <w:sz w:val="24"/>
          <w:vertAlign w:val="superscript"/>
        </w:rPr>
        <w:t>4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45"/>
        <w:jc w:val="both"/>
      </w:pP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IDEAM,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resaltar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Amazonas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deforesta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conserva,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muchas</w:t>
      </w:r>
      <w:r>
        <w:rPr>
          <w:spacing w:val="1"/>
        </w:rPr>
        <w:t> </w:t>
      </w:r>
      <w:r>
        <w:rPr/>
        <w:t>funciones de ayudar a la región - y a todo el planeta - a equilibrar el clima y capturar</w:t>
      </w:r>
      <w:r>
        <w:rPr>
          <w:spacing w:val="1"/>
        </w:rPr>
        <w:t> </w:t>
      </w:r>
      <w:r>
        <w:rPr/>
        <w:t>cantidades ingentes de dióxido de carbono (CO2), uno de los principales gases de efecto</w:t>
      </w:r>
      <w:r>
        <w:rPr>
          <w:spacing w:val="1"/>
        </w:rPr>
        <w:t> </w:t>
      </w:r>
      <w:r>
        <w:rPr/>
        <w:t>invernadero.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rol</w:t>
      </w:r>
      <w:r>
        <w:rPr>
          <w:spacing w:val="-2"/>
        </w:rPr>
        <w:t> </w:t>
      </w:r>
      <w:r>
        <w:rPr/>
        <w:t>crucial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mitigar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cambio</w:t>
      </w:r>
      <w:r>
        <w:rPr>
          <w:spacing w:val="-2"/>
        </w:rPr>
        <w:t> </w:t>
      </w:r>
      <w:r>
        <w:rPr/>
        <w:t>climático.</w:t>
      </w: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1"/>
          <w:numId w:val="3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/>
        <w:t>Conclusiones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52" w:lineRule="auto"/>
        <w:ind w:left="100" w:right="145"/>
        <w:jc w:val="both"/>
      </w:pPr>
      <w:r>
        <w:rPr/>
        <w:pict>
          <v:shape style="position:absolute;margin-left:72pt;margin-top:51.714844pt;width:144pt;height:.1pt;mso-position-horizontal-relative:page;mso-position-vertical-relative:paragraph;z-index:-15726080;mso-wrap-distance-left:0;mso-wrap-distance-right:0" coordorigin="1440,1034" coordsize="2880,0" path="m1440,1034l4320,1034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t>Debido a la ubicación de Leticia y Puerto Nariño, que se encuentran situados sobre la</w:t>
      </w:r>
      <w:r>
        <w:rPr>
          <w:spacing w:val="1"/>
        </w:rPr>
        <w:t> </w:t>
      </w:r>
      <w:r>
        <w:rPr/>
        <w:t>rivera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Río</w:t>
      </w:r>
      <w:r>
        <w:rPr>
          <w:spacing w:val="10"/>
        </w:rPr>
        <w:t> </w:t>
      </w:r>
      <w:r>
        <w:rPr/>
        <w:t>Amazonas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cuentan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vías</w:t>
      </w:r>
      <w:r>
        <w:rPr>
          <w:spacing w:val="-4"/>
        </w:rPr>
        <w:t> </w:t>
      </w:r>
      <w:r>
        <w:rPr/>
        <w:t>terrestres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desde</w:t>
      </w:r>
      <w:r>
        <w:rPr>
          <w:spacing w:val="-4"/>
        </w:rPr>
        <w:t> </w:t>
      </w:r>
      <w:r>
        <w:rPr/>
        <w:t>otros</w:t>
      </w:r>
      <w:r>
        <w:rPr>
          <w:spacing w:val="-4"/>
        </w:rPr>
        <w:t> </w:t>
      </w:r>
      <w:r>
        <w:rPr/>
        <w:t>territorios,</w:t>
      </w:r>
      <w:r>
        <w:rPr>
          <w:spacing w:val="-58"/>
        </w:rPr>
        <w:t> </w:t>
      </w:r>
      <w:r>
        <w:rPr/>
        <w:t>el</w:t>
      </w:r>
      <w:r>
        <w:rPr>
          <w:spacing w:val="27"/>
        </w:rPr>
        <w:t> </w:t>
      </w:r>
      <w:r>
        <w:rPr/>
        <w:t>ingreso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las</w:t>
      </w:r>
      <w:r>
        <w:rPr>
          <w:spacing w:val="27"/>
        </w:rPr>
        <w:t> </w:t>
      </w:r>
      <w:r>
        <w:rPr/>
        <w:t>mercancías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estos</w:t>
      </w:r>
      <w:r>
        <w:rPr>
          <w:spacing w:val="27"/>
        </w:rPr>
        <w:t> </w:t>
      </w:r>
      <w:r>
        <w:rPr/>
        <w:t>municipios</w:t>
      </w:r>
      <w:r>
        <w:rPr>
          <w:spacing w:val="27"/>
        </w:rPr>
        <w:t> </w:t>
      </w:r>
      <w:r>
        <w:rPr/>
        <w:t>depende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gran</w:t>
      </w:r>
      <w:r>
        <w:rPr>
          <w:spacing w:val="12"/>
        </w:rPr>
        <w:t> </w:t>
      </w:r>
      <w:r>
        <w:rPr/>
        <w:t>medida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transporte</w:t>
      </w:r>
    </w:p>
    <w:p>
      <w:pPr>
        <w:tabs>
          <w:tab w:pos="1951" w:val="left" w:leader="none"/>
          <w:tab w:pos="2956" w:val="left" w:leader="none"/>
          <w:tab w:pos="4882" w:val="left" w:leader="none"/>
          <w:tab w:pos="5887" w:val="left" w:leader="none"/>
          <w:tab w:pos="7399" w:val="left" w:leader="none"/>
          <w:tab w:pos="9238" w:val="left" w:leader="none"/>
        </w:tabs>
        <w:spacing w:before="83"/>
        <w:ind w:left="100" w:right="138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Ministerio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Ambiente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Desarrollo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Sostenible.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(Visto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 de agosto de 2023). </w:t>
      </w:r>
      <w:r>
        <w:rPr>
          <w:i/>
          <w:sz w:val="20"/>
          <w:vertAlign w:val="baseline"/>
        </w:rPr>
        <w:t>Quinto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resumen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45"/>
          <w:sz w:val="20"/>
          <w:vertAlign w:val="baseline"/>
        </w:rPr>
        <w:t> </w:t>
      </w:r>
      <w:r>
        <w:rPr>
          <w:i/>
          <w:sz w:val="20"/>
          <w:vertAlign w:val="baseline"/>
        </w:rPr>
        <w:t>información</w:t>
        <w:tab/>
        <w:t>de</w:t>
        <w:tab/>
        <w:t>salvaguardas</w:t>
        <w:tab/>
        <w:t>de</w:t>
        <w:tab/>
        <w:t>REDD+</w:t>
      </w:r>
      <w:r>
        <w:rPr>
          <w:sz w:val="20"/>
          <w:vertAlign w:val="baseline"/>
        </w:rPr>
        <w:t>.</w:t>
        <w:tab/>
        <w:t>Recuperado</w:t>
        <w:tab/>
        <w:t>de</w:t>
      </w:r>
      <w:r>
        <w:rPr>
          <w:spacing w:val="-48"/>
          <w:sz w:val="20"/>
          <w:vertAlign w:val="baseline"/>
        </w:rPr>
        <w:t> </w:t>
      </w:r>
      <w:hyperlink r:id="rId10">
        <w:r>
          <w:rPr>
            <w:color w:val="1154CC"/>
            <w:sz w:val="20"/>
            <w:u w:val="thick" w:color="1154CC"/>
            <w:vertAlign w:val="baseline"/>
          </w:rPr>
          <w:t>https://www.google.com/url?sa=t&amp;rct=j&amp;q=&amp;esrc=s&amp;source=web&amp;cd=&amp;ved=2ahUKEwjiwbT03JGBAxU1OU</w:t>
        </w:r>
      </w:hyperlink>
      <w:r>
        <w:rPr>
          <w:color w:val="1154CC"/>
          <w:spacing w:val="1"/>
          <w:sz w:val="20"/>
          <w:vertAlign w:val="baseline"/>
        </w:rPr>
        <w:t> </w:t>
      </w:r>
      <w:hyperlink r:id="rId10">
        <w:r>
          <w:rPr>
            <w:color w:val="1154CC"/>
            <w:spacing w:val="-2"/>
            <w:sz w:val="20"/>
            <w:u w:val="thick" w:color="1154CC"/>
            <w:vertAlign w:val="baseline"/>
          </w:rPr>
          <w:t>QIHaDKDgQQFnoECBMQAQ&amp;url=https%3A%2F%2Farchivo.minambiente.gov.co%2Fimages%2FAtencion_</w:t>
        </w:r>
      </w:hyperlink>
      <w:r>
        <w:rPr>
          <w:color w:val="1154CC"/>
          <w:spacing w:val="-1"/>
          <w:sz w:val="20"/>
          <w:vertAlign w:val="baseline"/>
        </w:rPr>
        <w:t> </w:t>
      </w:r>
      <w:hyperlink r:id="rId10">
        <w:r>
          <w:rPr>
            <w:color w:val="1154CC"/>
            <w:spacing w:val="-1"/>
            <w:sz w:val="20"/>
            <w:u w:val="thick" w:color="1154CC"/>
            <w:vertAlign w:val="baseline"/>
          </w:rPr>
          <w:t>y_particpacion_al_ciudadano%2Fconsultas_publicas_2021%2FRIS_V_Documento_Publicacion_Web_090221</w:t>
        </w:r>
      </w:hyperlink>
    </w:p>
    <w:p>
      <w:pPr>
        <w:spacing w:before="0"/>
        <w:ind w:left="100" w:right="0" w:firstLine="0"/>
        <w:jc w:val="left"/>
        <w:rPr>
          <w:sz w:val="20"/>
        </w:rPr>
      </w:pPr>
      <w:hyperlink r:id="rId10">
        <w:r>
          <w:rPr>
            <w:color w:val="1154CC"/>
            <w:sz w:val="20"/>
            <w:u w:val="thick" w:color="1154CC"/>
          </w:rPr>
          <w:t>.docx&amp;usg=AOvVaw2XBwZM2t_Hi5WLPaKDONDn&amp;opi=89978449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52"/>
        <w:ind w:left="100"/>
        <w:jc w:val="both"/>
      </w:pPr>
      <w:r>
        <w:rPr/>
        <w:t>ﬂuvial.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embargo,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actualidad,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presentan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problemas: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52" w:lineRule="auto" w:before="1" w:after="0"/>
        <w:ind w:left="820" w:right="138" w:hanging="360"/>
        <w:jc w:val="both"/>
        <w:rPr>
          <w:sz w:val="24"/>
        </w:rPr>
      </w:pPr>
      <w:r>
        <w:rPr>
          <w:sz w:val="24"/>
        </w:rPr>
        <w:t>En el municipio de Leticia no se evidenció presencia de autoridades en ninguno de</w:t>
      </w:r>
      <w:r>
        <w:rPr>
          <w:spacing w:val="1"/>
          <w:sz w:val="24"/>
        </w:rPr>
        <w:t> </w:t>
      </w:r>
      <w:r>
        <w:rPr>
          <w:sz w:val="24"/>
        </w:rPr>
        <w:t>los muelles, ni policía de vigilancia o multimodal que controle la operación ﬂuvial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municipio.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52" w:lineRule="auto" w:before="0" w:after="0"/>
        <w:ind w:left="820" w:right="145" w:hanging="360"/>
        <w:jc w:val="both"/>
        <w:rPr>
          <w:sz w:val="24"/>
        </w:rPr>
      </w:pPr>
      <w:r>
        <w:rPr>
          <w:sz w:val="24"/>
        </w:rPr>
        <w:t>Se evidenció que el transporte de pasajeros en las canoas con motor denominadas</w:t>
      </w:r>
      <w:r>
        <w:rPr>
          <w:spacing w:val="1"/>
          <w:sz w:val="24"/>
        </w:rPr>
        <w:t> </w:t>
      </w:r>
      <w:r>
        <w:rPr>
          <w:sz w:val="24"/>
        </w:rPr>
        <w:t>“peque peque”, no cuenta con los permisos exigidos para este tipo de servicio y los</w:t>
      </w:r>
      <w:r>
        <w:rPr>
          <w:spacing w:val="1"/>
          <w:sz w:val="24"/>
        </w:rPr>
        <w:t> </w:t>
      </w:r>
      <w:r>
        <w:rPr>
          <w:sz w:val="24"/>
        </w:rPr>
        <w:t>usuarios</w:t>
      </w:r>
      <w:r>
        <w:rPr>
          <w:spacing w:val="-1"/>
          <w:sz w:val="24"/>
        </w:rPr>
        <w:t> </w:t>
      </w:r>
      <w:r>
        <w:rPr>
          <w:sz w:val="24"/>
        </w:rPr>
        <w:t>son transportados sin</w:t>
      </w:r>
      <w:r>
        <w:rPr>
          <w:spacing w:val="-1"/>
          <w:sz w:val="24"/>
        </w:rPr>
        <w:t> </w:t>
      </w:r>
      <w:r>
        <w:rPr>
          <w:sz w:val="24"/>
        </w:rPr>
        <w:t>ninguna protección.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52" w:lineRule="auto" w:before="0" w:after="0"/>
        <w:ind w:left="820" w:right="146" w:hanging="360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municipio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cuenta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astillero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barqueros</w:t>
      </w:r>
      <w:r>
        <w:rPr>
          <w:spacing w:val="1"/>
          <w:sz w:val="24"/>
        </w:rPr>
        <w:t> </w:t>
      </w:r>
      <w:r>
        <w:rPr>
          <w:sz w:val="24"/>
        </w:rPr>
        <w:t>realicen</w:t>
      </w:r>
      <w:r>
        <w:rPr>
          <w:spacing w:val="1"/>
          <w:sz w:val="24"/>
        </w:rPr>
        <w:t> </w:t>
      </w:r>
      <w:r>
        <w:rPr>
          <w:sz w:val="24"/>
        </w:rPr>
        <w:t>mantenimiento a las embarcaciones, por lo que estas actividades se realizan en los</w:t>
      </w:r>
      <w:r>
        <w:rPr>
          <w:spacing w:val="1"/>
          <w:sz w:val="24"/>
        </w:rPr>
        <w:t> </w:t>
      </w:r>
      <w:r>
        <w:rPr>
          <w:sz w:val="24"/>
        </w:rPr>
        <w:t>puertos,</w:t>
      </w:r>
      <w:r>
        <w:rPr>
          <w:spacing w:val="-1"/>
          <w:sz w:val="24"/>
        </w:rPr>
        <w:t> </w:t>
      </w:r>
      <w:r>
        <w:rPr>
          <w:sz w:val="24"/>
        </w:rPr>
        <w:t>entorpeciendo la</w:t>
      </w:r>
      <w:r>
        <w:rPr>
          <w:spacing w:val="-1"/>
          <w:sz w:val="24"/>
        </w:rPr>
        <w:t> </w:t>
      </w:r>
      <w:r>
        <w:rPr>
          <w:sz w:val="24"/>
        </w:rPr>
        <w:t>adecuada operación</w:t>
      </w:r>
      <w:r>
        <w:rPr>
          <w:spacing w:val="-1"/>
          <w:sz w:val="24"/>
        </w:rPr>
        <w:t> </w:t>
      </w:r>
      <w:r>
        <w:rPr>
          <w:sz w:val="24"/>
        </w:rPr>
        <w:t>de estos.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52" w:lineRule="auto" w:before="0" w:after="0"/>
        <w:ind w:left="820" w:right="145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obras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infraestructura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proyecten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lugar,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debe</w:t>
      </w:r>
      <w:r>
        <w:rPr>
          <w:spacing w:val="1"/>
          <w:sz w:val="24"/>
        </w:rPr>
        <w:t> </w:t>
      </w:r>
      <w:r>
        <w:rPr>
          <w:sz w:val="24"/>
        </w:rPr>
        <w:t>prever el</w:t>
      </w:r>
      <w:r>
        <w:rPr>
          <w:spacing w:val="1"/>
          <w:sz w:val="24"/>
        </w:rPr>
        <w:t> </w:t>
      </w:r>
      <w:r>
        <w:rPr>
          <w:sz w:val="24"/>
        </w:rPr>
        <w:t>movimiento</w:t>
      </w:r>
      <w:r>
        <w:rPr>
          <w:spacing w:val="-1"/>
          <w:sz w:val="24"/>
        </w:rPr>
        <w:t> </w:t>
      </w:r>
      <w:r>
        <w:rPr>
          <w:sz w:val="24"/>
        </w:rPr>
        <w:t>natural del río.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8"/>
        <w:jc w:val="both"/>
      </w:pPr>
      <w:r>
        <w:rPr/>
        <w:t>Respecto a lo anterior, los puertos y rutas ﬂuviales son de gran importancia para el</w:t>
      </w:r>
      <w:r>
        <w:rPr>
          <w:spacing w:val="1"/>
        </w:rPr>
        <w:t> </w:t>
      </w:r>
      <w:r>
        <w:rPr/>
        <w:t>desarrollo económico y social del departamento del Amazonas. Gracias a la conectividad</w:t>
      </w:r>
      <w:r>
        <w:rPr>
          <w:spacing w:val="1"/>
        </w:rPr>
        <w:t> </w:t>
      </w:r>
      <w:r>
        <w:rPr/>
        <w:t>que brindan, se facilita el transporte de mercancías y personas, lo que beneﬁcia a las</w:t>
      </w:r>
      <w:r>
        <w:rPr>
          <w:spacing w:val="1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aisladas de la región.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00" w:right="142"/>
        <w:jc w:val="both"/>
      </w:pPr>
      <w:r>
        <w:rPr/>
        <w:t>Asimismo, dichos medios de transporte son esenciales para la conservación del medio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permiten</w:t>
      </w:r>
      <w:r>
        <w:rPr>
          <w:spacing w:val="60"/>
        </w:rPr>
        <w:t> </w:t>
      </w:r>
      <w:r>
        <w:rPr/>
        <w:t>la utilización del río como vía de transporte en lugar del uso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carreteras</w:t>
      </w:r>
      <w:r>
        <w:rPr>
          <w:spacing w:val="-1"/>
        </w:rPr>
        <w:t> </w:t>
      </w:r>
      <w:r>
        <w:rPr/>
        <w:t>que implican</w:t>
      </w:r>
      <w:r>
        <w:rPr>
          <w:spacing w:val="-1"/>
        </w:rPr>
        <w:t> </w:t>
      </w:r>
      <w:r>
        <w:rPr/>
        <w:t>la tala</w:t>
      </w:r>
      <w:r>
        <w:rPr>
          <w:spacing w:val="-1"/>
        </w:rPr>
        <w:t> </w:t>
      </w:r>
      <w:r>
        <w:rPr/>
        <w:t>de árboles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erosión del</w:t>
      </w:r>
      <w:r>
        <w:rPr>
          <w:spacing w:val="-1"/>
        </w:rPr>
        <w:t> </w:t>
      </w:r>
      <w:r>
        <w:rPr/>
        <w:t>suelo.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9"/>
        <w:jc w:val="both"/>
      </w:pPr>
      <w:r>
        <w:rPr/>
        <w:t>Además, los puertos y rutas ﬂuviales son una fuente de empleo para la población local, 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necesitan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áreas,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capitanes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barcos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tripulaciones,</w:t>
      </w:r>
      <w:r>
        <w:rPr>
          <w:spacing w:val="57"/>
        </w:rPr>
        <w:t> </w:t>
      </w:r>
      <w:r>
        <w:rPr/>
        <w:t>hasta</w:t>
      </w:r>
      <w:r>
        <w:rPr>
          <w:spacing w:val="57"/>
        </w:rPr>
        <w:t> </w:t>
      </w:r>
      <w:r>
        <w:rPr/>
        <w:t>los</w:t>
      </w:r>
      <w:r>
        <w:rPr>
          <w:spacing w:val="57"/>
        </w:rPr>
        <w:t> </w:t>
      </w:r>
      <w:r>
        <w:rPr/>
        <w:t>encargados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la</w:t>
      </w:r>
      <w:r>
        <w:rPr>
          <w:spacing w:val="58"/>
        </w:rPr>
        <w:t> </w:t>
      </w:r>
      <w:r>
        <w:rPr/>
        <w:t>carga</w:t>
      </w:r>
      <w:r>
        <w:rPr>
          <w:spacing w:val="57"/>
        </w:rPr>
        <w:t> </w:t>
      </w:r>
      <w:r>
        <w:rPr/>
        <w:t>y</w:t>
      </w:r>
      <w:r>
        <w:rPr>
          <w:spacing w:val="57"/>
        </w:rPr>
        <w:t> </w:t>
      </w:r>
      <w:r>
        <w:rPr/>
        <w:t>descarga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los</w:t>
      </w:r>
      <w:r>
        <w:rPr>
          <w:spacing w:val="58"/>
        </w:rPr>
        <w:t> </w:t>
      </w:r>
      <w:r>
        <w:rPr/>
        <w:t>productos.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esta</w:t>
      </w:r>
      <w:r>
        <w:rPr>
          <w:spacing w:val="-58"/>
        </w:rPr>
        <w:t> </w:t>
      </w:r>
      <w:r>
        <w:rPr/>
        <w:t>manera, se promueve el crecimiento económico de la zona y se fomenta la generación de</w:t>
      </w:r>
      <w:r>
        <w:rPr>
          <w:spacing w:val="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para las familias amazónicas.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 w:before="1"/>
        <w:ind w:left="100" w:right="139"/>
        <w:jc w:val="both"/>
      </w:pPr>
      <w:r>
        <w:rPr/>
        <w:t>Desarrollar y mantener infraestructura ﬂuvial en el departamento de Amazonas es una</w:t>
      </w:r>
      <w:r>
        <w:rPr>
          <w:spacing w:val="1"/>
        </w:rPr>
        <w:t> </w:t>
      </w:r>
      <w:r>
        <w:rPr/>
        <w:t>prioridad para la promoción de la inclusión social y económica de las comunidades que</w:t>
      </w:r>
      <w:r>
        <w:rPr>
          <w:spacing w:val="1"/>
        </w:rPr>
        <w:t> </w:t>
      </w:r>
      <w:r>
        <w:rPr/>
        <w:t>viven en la región. La inversión en estos medios de transporte no sólo contribuirá al</w:t>
      </w:r>
      <w:r>
        <w:rPr>
          <w:spacing w:val="1"/>
        </w:rPr>
        <w:t> </w:t>
      </w:r>
      <w:r>
        <w:rPr/>
        <w:t>desarrollo de la economía sino que también beneﬁciará al medio ambiente y favorecerá la</w:t>
      </w:r>
      <w:r>
        <w:rPr>
          <w:spacing w:val="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 empleos en</w:t>
      </w:r>
      <w:r>
        <w:rPr>
          <w:spacing w:val="-1"/>
        </w:rPr>
        <w:t> </w:t>
      </w:r>
      <w:r>
        <w:rPr/>
        <w:t>este territorio.</w:t>
      </w:r>
    </w:p>
    <w:p>
      <w:pPr>
        <w:spacing w:after="0" w:line="252" w:lineRule="auto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  <w:numPr>
          <w:ilvl w:val="0"/>
          <w:numId w:val="5"/>
        </w:numPr>
        <w:tabs>
          <w:tab w:pos="2278" w:val="left" w:leader="none"/>
          <w:tab w:pos="2279" w:val="left" w:leader="none"/>
        </w:tabs>
        <w:spacing w:line="252" w:lineRule="auto" w:before="52" w:after="0"/>
        <w:ind w:left="2503" w:right="1539" w:hanging="1002"/>
        <w:jc w:val="left"/>
      </w:pPr>
      <w:r>
        <w:rPr/>
        <w:t>FUNDAMENTOS</w:t>
      </w:r>
      <w:r>
        <w:rPr>
          <w:spacing w:val="-11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COMPETENCIA</w:t>
      </w:r>
      <w:r>
        <w:rPr>
          <w:spacing w:val="-55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</w:t>
      </w:r>
    </w:p>
    <w:p>
      <w:pPr>
        <w:pStyle w:val="BodyText"/>
        <w:spacing w:before="2"/>
        <w:rPr>
          <w:b/>
          <w:sz w:val="25"/>
        </w:rPr>
      </w:pPr>
    </w:p>
    <w:p>
      <w:pPr>
        <w:tabs>
          <w:tab w:pos="1539" w:val="left" w:leader="none"/>
        </w:tabs>
        <w:spacing w:before="0"/>
        <w:ind w:left="820" w:right="0" w:firstLine="0"/>
        <w:jc w:val="left"/>
        <w:rPr>
          <w:b/>
          <w:sz w:val="24"/>
        </w:rPr>
      </w:pPr>
      <w:r>
        <w:rPr>
          <w:b/>
          <w:sz w:val="24"/>
        </w:rPr>
        <w:t>7.1.</w:t>
        <w:tab/>
        <w:t>CONSTITUCIONAL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52" w:lineRule="auto" w:before="0" w:after="0"/>
        <w:ind w:left="820" w:right="142" w:hanging="360"/>
        <w:jc w:val="both"/>
        <w:rPr>
          <w:i/>
          <w:sz w:val="24"/>
        </w:rPr>
      </w:pPr>
      <w:r>
        <w:rPr>
          <w:b/>
          <w:i/>
          <w:sz w:val="24"/>
        </w:rPr>
        <w:t>ARTÍCULO 1º. Colombia es un Estado social de derecho, organizado en forma</w:t>
      </w:r>
      <w:r>
        <w:rPr>
          <w:b/>
          <w:i/>
          <w:spacing w:val="-5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República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unitaria,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descentralizada,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autonomía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sus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entidades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territoriales, </w:t>
      </w:r>
      <w:r>
        <w:rPr>
          <w:i/>
          <w:sz w:val="24"/>
        </w:rPr>
        <w:t>democrática, participativa y pluralista, fundada en el respeto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dignidad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humana,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trabajo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solidaridad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personas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integran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5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prevalencia del interés general.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52" w:lineRule="auto" w:before="0" w:after="0"/>
        <w:ind w:left="820" w:right="139" w:hanging="360"/>
        <w:jc w:val="both"/>
        <w:rPr>
          <w:i/>
          <w:sz w:val="24"/>
        </w:rPr>
      </w:pPr>
      <w:r>
        <w:rPr>
          <w:b/>
          <w:i/>
          <w:sz w:val="24"/>
        </w:rPr>
        <w:t>ARTÍCULO 2º. Son ﬁnes esenciales del Estado: </w:t>
      </w:r>
      <w:r>
        <w:rPr>
          <w:i/>
          <w:sz w:val="24"/>
        </w:rPr>
        <w:t>servir a la comunidad, </w:t>
      </w:r>
      <w:r>
        <w:rPr>
          <w:b/>
          <w:i/>
          <w:sz w:val="24"/>
        </w:rPr>
        <w:t>promover</w:t>
      </w:r>
      <w:r>
        <w:rPr>
          <w:b/>
          <w:i/>
          <w:spacing w:val="-53"/>
          <w:sz w:val="24"/>
        </w:rPr>
        <w:t> </w:t>
      </w:r>
      <w:r>
        <w:rPr>
          <w:b/>
          <w:i/>
          <w:sz w:val="24"/>
        </w:rPr>
        <w:t>la prosperidad general y garantizar la efectividad de los principios, derechos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y deberes consagrados en la Constitución</w:t>
      </w:r>
      <w:r>
        <w:rPr>
          <w:i/>
          <w:sz w:val="24"/>
        </w:rPr>
        <w:t>; facilitar la participación de todos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decisiones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afectan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vida económica, política, administrativa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cultural de la Nación; defender la independencia nacional, mantener la integridad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territorial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asegurar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convivencia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pacíﬁca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vigencia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justo.</w:t>
      </w:r>
    </w:p>
    <w:p>
      <w:pPr>
        <w:pStyle w:val="BodyText"/>
        <w:spacing w:before="3"/>
        <w:rPr>
          <w:i/>
          <w:sz w:val="25"/>
        </w:rPr>
      </w:pPr>
    </w:p>
    <w:p>
      <w:pPr>
        <w:spacing w:line="252" w:lineRule="auto" w:before="0"/>
        <w:ind w:left="820" w:right="139" w:firstLine="0"/>
        <w:jc w:val="both"/>
        <w:rPr>
          <w:i/>
          <w:sz w:val="24"/>
        </w:rPr>
      </w:pPr>
      <w:r>
        <w:rPr>
          <w:i/>
          <w:sz w:val="24"/>
        </w:rPr>
        <w:t>Las autoridades de la República están instituidas para proteger a todas las personas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residentes en Colombia, en su vida, honra, bienes, creencias, y demás derechos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libertades, y para asegurar el cumplimiento de los deberes sociales del Estado y de los</w:t>
      </w:r>
      <w:r>
        <w:rPr>
          <w:i/>
          <w:spacing w:val="-54"/>
          <w:sz w:val="24"/>
        </w:rPr>
        <w:t> </w:t>
      </w:r>
      <w:r>
        <w:rPr>
          <w:i/>
          <w:sz w:val="24"/>
        </w:rPr>
        <w:t>particulares.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52" w:lineRule="auto" w:before="0" w:after="0"/>
        <w:ind w:left="820" w:right="148" w:hanging="360"/>
        <w:jc w:val="both"/>
        <w:rPr>
          <w:i/>
          <w:sz w:val="24"/>
        </w:rPr>
      </w:pPr>
      <w:r>
        <w:rPr>
          <w:b/>
          <w:i/>
          <w:sz w:val="24"/>
        </w:rPr>
        <w:t>ARTICULO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114.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Corresponde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Congreso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República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reformar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Constitución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hacer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leyes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ejercer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control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político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gobierno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administración.</w:t>
      </w:r>
    </w:p>
    <w:p>
      <w:pPr>
        <w:pStyle w:val="BodyText"/>
        <w:spacing w:before="3"/>
        <w:rPr>
          <w:i/>
          <w:sz w:val="25"/>
        </w:rPr>
      </w:pPr>
    </w:p>
    <w:p>
      <w:pPr>
        <w:spacing w:line="252" w:lineRule="auto" w:before="0"/>
        <w:ind w:left="820" w:right="145" w:firstLine="0"/>
        <w:jc w:val="both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Congreso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República,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integrado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Cámara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Representantes.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52" w:lineRule="auto" w:before="0" w:after="0"/>
        <w:ind w:left="820" w:right="147" w:hanging="360"/>
        <w:jc w:val="both"/>
        <w:rPr>
          <w:i/>
          <w:sz w:val="24"/>
        </w:rPr>
      </w:pPr>
      <w:r>
        <w:rPr>
          <w:b/>
          <w:i/>
          <w:sz w:val="24"/>
        </w:rPr>
        <w:t>ARTÍCULO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374.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Constitución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Política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podrá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reformada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Congreso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Asamblea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Constituyente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pueblo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referendo.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i/>
          <w:sz w:val="12"/>
        </w:rPr>
      </w:pPr>
    </w:p>
    <w:p>
      <w:pPr>
        <w:pStyle w:val="Heading1"/>
        <w:numPr>
          <w:ilvl w:val="0"/>
          <w:numId w:val="5"/>
        </w:numPr>
        <w:tabs>
          <w:tab w:pos="3647" w:val="left" w:leader="none"/>
          <w:tab w:pos="3648" w:val="left" w:leader="none"/>
        </w:tabs>
        <w:spacing w:line="240" w:lineRule="auto" w:before="52" w:after="0"/>
        <w:ind w:left="3647" w:right="0" w:hanging="721"/>
        <w:jc w:val="left"/>
      </w:pPr>
      <w:r>
        <w:rPr/>
        <w:t>CONFLICTOS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INTERÉS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52" w:lineRule="auto" w:before="1"/>
        <w:ind w:left="100" w:right="138"/>
        <w:jc w:val="both"/>
      </w:pPr>
      <w:r>
        <w:rPr/>
        <w:t>Con base en el artículo 3º de la Ley 2003 de 2019, según el cual “El autor del proyecto y el</w:t>
      </w:r>
      <w:r>
        <w:rPr>
          <w:spacing w:val="1"/>
        </w:rPr>
        <w:t> </w:t>
      </w:r>
      <w:r>
        <w:rPr/>
        <w:t>ponente presentarán en el cuerpo de la exposición de motivos un acápite que describa las</w:t>
      </w:r>
      <w:r>
        <w:rPr>
          <w:spacing w:val="1"/>
        </w:rPr>
        <w:t> </w:t>
      </w:r>
      <w:r>
        <w:rPr/>
        <w:t>circunstancias o eventos que podrían generar un conﬂicto de interés para la discusión y</w:t>
      </w:r>
      <w:r>
        <w:rPr>
          <w:spacing w:val="1"/>
        </w:rPr>
        <w:t> </w:t>
      </w:r>
      <w:r>
        <w:rPr/>
        <w:t>votación del proyecto, de acuerdo al artículo 286. Estos serán criterios guías para que los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congresistas</w:t>
      </w:r>
      <w:r>
        <w:rPr>
          <w:spacing w:val="1"/>
        </w:rPr>
        <w:t> </w:t>
      </w:r>
      <w:r>
        <w:rPr/>
        <w:t>tomen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torno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 se encuentran en una causal de</w:t>
      </w:r>
      <w:r>
        <w:rPr>
          <w:spacing w:val="1"/>
        </w:rPr>
        <w:t> </w:t>
      </w:r>
      <w:r>
        <w:rPr/>
        <w:t>impedimento, no obstante, otras causales que el Congresista pueda encontrar”, procedo a</w:t>
      </w:r>
      <w:r>
        <w:rPr>
          <w:spacing w:val="1"/>
        </w:rPr>
        <w:t> </w:t>
      </w:r>
      <w:r>
        <w:rPr/>
        <w:t>indicar los criterios que la Ley 2003 de 2019 contempla para hacer el análisis frente a los</w:t>
      </w:r>
      <w:r>
        <w:rPr>
          <w:spacing w:val="1"/>
        </w:rPr>
        <w:t> </w:t>
      </w:r>
      <w:r>
        <w:rPr/>
        <w:t>posibles impedimentos que se puedan presentar en razón a un conﬂicto de interés en 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función congresional,</w:t>
      </w:r>
      <w:r>
        <w:rPr>
          <w:spacing w:val="-1"/>
        </w:rPr>
        <w:t> </w:t>
      </w:r>
      <w:r>
        <w:rPr/>
        <w:t>entre ellas la</w:t>
      </w:r>
      <w:r>
        <w:rPr>
          <w:spacing w:val="-1"/>
        </w:rPr>
        <w:t> </w:t>
      </w:r>
      <w:r>
        <w:rPr/>
        <w:t>legislativa, así: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0"/>
        <w:jc w:val="both"/>
      </w:pPr>
      <w:r>
        <w:rPr/>
        <w:t>“Artículo</w:t>
      </w:r>
      <w:r>
        <w:rPr>
          <w:spacing w:val="-3"/>
        </w:rPr>
        <w:t> </w:t>
      </w:r>
      <w:r>
        <w:rPr/>
        <w:t>1º.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286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1992</w:t>
      </w:r>
      <w:r>
        <w:rPr>
          <w:spacing w:val="-2"/>
        </w:rPr>
        <w:t> </w:t>
      </w:r>
      <w:r>
        <w:rPr/>
        <w:t>quedará</w:t>
      </w:r>
      <w:r>
        <w:rPr>
          <w:spacing w:val="-2"/>
        </w:rPr>
        <w:t> </w:t>
      </w:r>
      <w:r>
        <w:rPr/>
        <w:t>así:</w:t>
      </w:r>
      <w:r>
        <w:rPr>
          <w:spacing w:val="-3"/>
        </w:rPr>
        <w:t> </w:t>
      </w:r>
      <w:r>
        <w:rPr/>
        <w:t>(…)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52" w:lineRule="auto" w:before="0" w:after="0"/>
        <w:ind w:left="820" w:right="142" w:hanging="360"/>
        <w:jc w:val="both"/>
        <w:rPr>
          <w:sz w:val="24"/>
        </w:rPr>
      </w:pPr>
      <w:r>
        <w:rPr>
          <w:sz w:val="24"/>
        </w:rPr>
        <w:t>Beneﬁcio</w:t>
      </w:r>
      <w:r>
        <w:rPr>
          <w:spacing w:val="56"/>
          <w:sz w:val="24"/>
        </w:rPr>
        <w:t> </w:t>
      </w:r>
      <w:r>
        <w:rPr>
          <w:sz w:val="24"/>
        </w:rPr>
        <w:t>particular:</w:t>
      </w:r>
      <w:r>
        <w:rPr>
          <w:spacing w:val="57"/>
          <w:sz w:val="24"/>
        </w:rPr>
        <w:t> </w:t>
      </w:r>
      <w:r>
        <w:rPr>
          <w:sz w:val="24"/>
        </w:rPr>
        <w:t>aquel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otorga</w:t>
      </w:r>
      <w:r>
        <w:rPr>
          <w:spacing w:val="57"/>
          <w:sz w:val="24"/>
        </w:rPr>
        <w:t> </w:t>
      </w:r>
      <w:r>
        <w:rPr>
          <w:sz w:val="24"/>
        </w:rPr>
        <w:t>un</w:t>
      </w:r>
      <w:r>
        <w:rPr>
          <w:spacing w:val="57"/>
          <w:sz w:val="24"/>
        </w:rPr>
        <w:t> </w:t>
      </w:r>
      <w:r>
        <w:rPr>
          <w:sz w:val="24"/>
        </w:rPr>
        <w:t>privilegio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7"/>
          <w:sz w:val="24"/>
        </w:rPr>
        <w:t> </w:t>
      </w:r>
      <w:r>
        <w:rPr>
          <w:sz w:val="24"/>
        </w:rPr>
        <w:t>genera</w:t>
      </w:r>
      <w:r>
        <w:rPr>
          <w:spacing w:val="57"/>
          <w:sz w:val="24"/>
        </w:rPr>
        <w:t> </w:t>
      </w:r>
      <w:r>
        <w:rPr>
          <w:sz w:val="24"/>
        </w:rPr>
        <w:t>ganancias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crea</w:t>
      </w:r>
      <w:r>
        <w:rPr>
          <w:spacing w:val="-57"/>
          <w:sz w:val="24"/>
        </w:rPr>
        <w:t> </w:t>
      </w:r>
      <w:r>
        <w:rPr>
          <w:sz w:val="24"/>
        </w:rPr>
        <w:t>indemnizaciones económicas o elimina obligaciones a favor del congresista de las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gozan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resto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ciudadanos.</w:t>
      </w:r>
      <w:r>
        <w:rPr>
          <w:spacing w:val="1"/>
          <w:sz w:val="24"/>
        </w:rPr>
        <w:t> </w:t>
      </w:r>
      <w:r>
        <w:rPr>
          <w:sz w:val="24"/>
        </w:rPr>
        <w:t>Modiﬁque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afecten</w:t>
      </w:r>
      <w:r>
        <w:rPr>
          <w:spacing w:val="1"/>
          <w:sz w:val="24"/>
        </w:rPr>
        <w:t> </w:t>
      </w:r>
      <w:r>
        <w:rPr>
          <w:sz w:val="24"/>
        </w:rPr>
        <w:t>investigaciones</w:t>
      </w:r>
      <w:r>
        <w:rPr>
          <w:spacing w:val="1"/>
          <w:sz w:val="24"/>
        </w:rPr>
        <w:t> </w:t>
      </w:r>
      <w:r>
        <w:rPr>
          <w:sz w:val="24"/>
        </w:rPr>
        <w:t>penales,</w:t>
      </w:r>
      <w:r>
        <w:rPr>
          <w:spacing w:val="1"/>
          <w:sz w:val="24"/>
        </w:rPr>
        <w:t> </w:t>
      </w:r>
      <w:r>
        <w:rPr>
          <w:sz w:val="24"/>
        </w:rPr>
        <w:t>disciplinarias,</w:t>
      </w:r>
      <w:r>
        <w:rPr>
          <w:spacing w:val="1"/>
          <w:sz w:val="24"/>
        </w:rPr>
        <w:t> </w:t>
      </w:r>
      <w:r>
        <w:rPr>
          <w:sz w:val="24"/>
        </w:rPr>
        <w:t>ﬁscales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encuentre</w:t>
      </w:r>
      <w:r>
        <w:rPr>
          <w:spacing w:val="-1"/>
          <w:sz w:val="24"/>
        </w:rPr>
        <w:t> </w:t>
      </w:r>
      <w:r>
        <w:rPr>
          <w:sz w:val="24"/>
        </w:rPr>
        <w:t>formalmente vinculado.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52" w:lineRule="auto" w:before="0" w:after="0"/>
        <w:ind w:left="820" w:right="149" w:hanging="360"/>
        <w:jc w:val="both"/>
        <w:rPr>
          <w:sz w:val="24"/>
        </w:rPr>
      </w:pPr>
      <w:r>
        <w:rPr>
          <w:sz w:val="24"/>
        </w:rPr>
        <w:t>Beneﬁcio</w:t>
      </w:r>
      <w:r>
        <w:rPr>
          <w:spacing w:val="1"/>
          <w:sz w:val="24"/>
        </w:rPr>
        <w:t> </w:t>
      </w:r>
      <w:r>
        <w:rPr>
          <w:sz w:val="24"/>
        </w:rPr>
        <w:t>actual:</w:t>
      </w:r>
      <w:r>
        <w:rPr>
          <w:spacing w:val="1"/>
          <w:sz w:val="24"/>
        </w:rPr>
        <w:t> </w:t>
      </w:r>
      <w:r>
        <w:rPr>
          <w:sz w:val="24"/>
        </w:rPr>
        <w:t>aquel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efectivamente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conﬁgura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circunstancias</w:t>
      </w:r>
      <w:r>
        <w:rPr>
          <w:spacing w:val="1"/>
          <w:sz w:val="24"/>
        </w:rPr>
        <w:t> </w:t>
      </w:r>
      <w:r>
        <w:rPr>
          <w:sz w:val="24"/>
        </w:rPr>
        <w:t>presentes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existentes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momento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congresista</w:t>
      </w:r>
      <w:r>
        <w:rPr>
          <w:spacing w:val="-2"/>
          <w:sz w:val="24"/>
        </w:rPr>
        <w:t> </w:t>
      </w:r>
      <w:r>
        <w:rPr>
          <w:sz w:val="24"/>
        </w:rPr>
        <w:t>participa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decisión.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52" w:lineRule="auto" w:before="0" w:after="0"/>
        <w:ind w:left="820" w:right="145" w:hanging="360"/>
        <w:jc w:val="both"/>
        <w:rPr>
          <w:sz w:val="24"/>
        </w:rPr>
      </w:pPr>
      <w:r>
        <w:rPr>
          <w:sz w:val="24"/>
        </w:rPr>
        <w:t>Beneﬁcio</w:t>
      </w:r>
      <w:r>
        <w:rPr>
          <w:spacing w:val="1"/>
          <w:sz w:val="24"/>
        </w:rPr>
        <w:t> </w:t>
      </w:r>
      <w:r>
        <w:rPr>
          <w:sz w:val="24"/>
        </w:rPr>
        <w:t>directo:</w:t>
      </w:r>
      <w:r>
        <w:rPr>
          <w:spacing w:val="1"/>
          <w:sz w:val="24"/>
        </w:rPr>
        <w:t> </w:t>
      </w:r>
      <w:r>
        <w:rPr>
          <w:sz w:val="24"/>
        </w:rPr>
        <w:t>aquel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produzca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especíﬁca</w:t>
      </w:r>
      <w:r>
        <w:rPr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congresista,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cónyuge,</w:t>
      </w:r>
      <w:r>
        <w:rPr>
          <w:spacing w:val="1"/>
          <w:sz w:val="24"/>
        </w:rPr>
        <w:t> </w:t>
      </w:r>
      <w:r>
        <w:rPr>
          <w:sz w:val="24"/>
        </w:rPr>
        <w:t>compañero</w:t>
      </w:r>
      <w:r>
        <w:rPr>
          <w:spacing w:val="1"/>
          <w:sz w:val="24"/>
        </w:rPr>
        <w:t> </w:t>
      </w:r>
      <w:r>
        <w:rPr>
          <w:sz w:val="24"/>
        </w:rPr>
        <w:t>o compañera permanente, o parientes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segundo</w:t>
      </w:r>
      <w:r>
        <w:rPr>
          <w:spacing w:val="-1"/>
          <w:sz w:val="24"/>
        </w:rPr>
        <w:t> </w:t>
      </w:r>
      <w:r>
        <w:rPr>
          <w:sz w:val="24"/>
        </w:rPr>
        <w:t>grado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consanguinidad,</w:t>
      </w:r>
      <w:r>
        <w:rPr>
          <w:spacing w:val="-1"/>
          <w:sz w:val="24"/>
        </w:rPr>
        <w:t> </w:t>
      </w:r>
      <w:r>
        <w:rPr>
          <w:sz w:val="24"/>
        </w:rPr>
        <w:t>segundo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aﬁnidad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primero</w:t>
      </w:r>
      <w:r>
        <w:rPr>
          <w:spacing w:val="-2"/>
          <w:sz w:val="24"/>
        </w:rPr>
        <w:t> </w:t>
      </w:r>
      <w:r>
        <w:rPr>
          <w:sz w:val="24"/>
        </w:rPr>
        <w:t>civil.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955" w:right="144"/>
      </w:pPr>
      <w:r>
        <w:rPr/>
        <w:t>Para</w:t>
      </w:r>
      <w:r>
        <w:rPr>
          <w:spacing w:val="10"/>
        </w:rPr>
        <w:t> </w:t>
      </w:r>
      <w:r>
        <w:rPr/>
        <w:t>todos</w:t>
      </w:r>
      <w:r>
        <w:rPr>
          <w:spacing w:val="10"/>
        </w:rPr>
        <w:t> </w:t>
      </w:r>
      <w:r>
        <w:rPr/>
        <w:t>los</w:t>
      </w:r>
      <w:r>
        <w:rPr>
          <w:spacing w:val="-4"/>
        </w:rPr>
        <w:t> </w:t>
      </w:r>
      <w:r>
        <w:rPr/>
        <w:t>efectos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4"/>
        </w:rPr>
        <w:t> </w:t>
      </w:r>
      <w:r>
        <w:rPr/>
        <w:t>conﬂicto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interés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57"/>
        </w:rPr>
        <w:t> </w:t>
      </w:r>
      <w:r>
        <w:rPr/>
        <w:t>circunstancias: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52" w:lineRule="auto" w:before="1" w:after="0"/>
        <w:ind w:left="820" w:right="139" w:hanging="360"/>
        <w:jc w:val="both"/>
        <w:rPr>
          <w:sz w:val="24"/>
        </w:rPr>
      </w:pP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congresista</w:t>
      </w:r>
      <w:r>
        <w:rPr>
          <w:spacing w:val="1"/>
          <w:sz w:val="24"/>
        </w:rPr>
        <w:t> </w:t>
      </w:r>
      <w:r>
        <w:rPr>
          <w:sz w:val="24"/>
        </w:rPr>
        <w:t>participe,</w:t>
      </w:r>
      <w:r>
        <w:rPr>
          <w:spacing w:val="1"/>
          <w:sz w:val="24"/>
        </w:rPr>
        <w:t> </w:t>
      </w:r>
      <w:r>
        <w:rPr>
          <w:sz w:val="24"/>
        </w:rPr>
        <w:t>discuta,</w:t>
      </w:r>
      <w:r>
        <w:rPr>
          <w:spacing w:val="1"/>
          <w:sz w:val="24"/>
        </w:rPr>
        <w:t> </w:t>
      </w:r>
      <w:r>
        <w:rPr>
          <w:sz w:val="24"/>
        </w:rPr>
        <w:t>vote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acto</w:t>
      </w:r>
      <w:r>
        <w:rPr>
          <w:spacing w:val="1"/>
          <w:sz w:val="24"/>
        </w:rPr>
        <w:t> </w:t>
      </w:r>
      <w:r>
        <w:rPr>
          <w:sz w:val="24"/>
        </w:rPr>
        <w:t>legislativo que otorgue beneﬁcios o cargos de carácter general, es decir cuando el</w:t>
      </w:r>
      <w:r>
        <w:rPr>
          <w:spacing w:val="1"/>
          <w:sz w:val="24"/>
        </w:rPr>
        <w:t> </w:t>
      </w:r>
      <w:r>
        <w:rPr>
          <w:sz w:val="24"/>
        </w:rPr>
        <w:t>interés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congresista</w:t>
      </w:r>
      <w:r>
        <w:rPr>
          <w:spacing w:val="-2"/>
          <w:sz w:val="24"/>
        </w:rPr>
        <w:t> </w:t>
      </w:r>
      <w:r>
        <w:rPr>
          <w:sz w:val="24"/>
        </w:rPr>
        <w:t>coincide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fusione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intereses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electores.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Cuando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beneﬁcio</w:t>
      </w:r>
      <w:r>
        <w:rPr>
          <w:spacing w:val="-3"/>
          <w:sz w:val="24"/>
        </w:rPr>
        <w:t> </w:t>
      </w:r>
      <w:r>
        <w:rPr>
          <w:sz w:val="24"/>
        </w:rPr>
        <w:t>podría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conﬁgurarse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congresista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futuro.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52" w:lineRule="auto" w:before="0" w:after="0"/>
        <w:ind w:left="820" w:right="142" w:hanging="360"/>
        <w:jc w:val="both"/>
        <w:rPr>
          <w:sz w:val="24"/>
        </w:rPr>
      </w:pPr>
      <w:r>
        <w:rPr>
          <w:sz w:val="24"/>
        </w:rPr>
        <w:t>Cuando el congresista participe, discuta o vote artículos de proyectos de ley o acto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carácter</w:t>
      </w:r>
      <w:r>
        <w:rPr>
          <w:spacing w:val="9"/>
          <w:sz w:val="24"/>
        </w:rPr>
        <w:t> </w:t>
      </w:r>
      <w:r>
        <w:rPr>
          <w:sz w:val="24"/>
        </w:rPr>
        <w:t>particular,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establezcan</w:t>
      </w:r>
      <w:r>
        <w:rPr>
          <w:spacing w:val="54"/>
          <w:sz w:val="24"/>
        </w:rPr>
        <w:t> </w:t>
      </w:r>
      <w:r>
        <w:rPr>
          <w:sz w:val="24"/>
        </w:rPr>
        <w:t>sanciones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z w:val="24"/>
        </w:rPr>
        <w:t>disminuyan</w:t>
      </w:r>
    </w:p>
    <w:p>
      <w:pPr>
        <w:spacing w:after="0" w:line="252" w:lineRule="auto"/>
        <w:jc w:val="both"/>
        <w:rPr>
          <w:sz w:val="24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2" w:lineRule="auto" w:before="52"/>
        <w:ind w:left="820" w:right="147"/>
        <w:jc w:val="both"/>
      </w:pPr>
      <w:r>
        <w:rPr/>
        <w:t>beneﬁcios, en el cual, el congresista tiene un interés particular, actual y directo. El</w:t>
      </w:r>
      <w:r>
        <w:rPr>
          <w:spacing w:val="1"/>
        </w:rPr>
        <w:t> </w:t>
      </w:r>
      <w:r>
        <w:rPr/>
        <w:t>voto negativo no constituirá conﬂicto de interés cuando mantiene la normatividad</w:t>
      </w:r>
      <w:r>
        <w:rPr>
          <w:spacing w:val="1"/>
        </w:rPr>
        <w:t> </w:t>
      </w:r>
      <w:r>
        <w:rPr/>
        <w:t>vigente.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52" w:lineRule="auto" w:before="0" w:after="0"/>
        <w:ind w:left="820" w:right="146" w:hanging="360"/>
        <w:jc w:val="both"/>
        <w:rPr>
          <w:sz w:val="24"/>
        </w:rPr>
      </w:pPr>
      <w:r>
        <w:rPr>
          <w:sz w:val="24"/>
        </w:rPr>
        <w:t>Cuando el congresista participe, discuta o vote artículos de proyectos de ley o acto</w:t>
      </w:r>
      <w:r>
        <w:rPr>
          <w:spacing w:val="1"/>
          <w:sz w:val="24"/>
        </w:rPr>
        <w:t> </w:t>
      </w:r>
      <w:r>
        <w:rPr>
          <w:sz w:val="24"/>
        </w:rPr>
        <w:t>legislativo de carácter particular, que regula un sector económico en el cual el</w:t>
      </w:r>
      <w:r>
        <w:rPr>
          <w:spacing w:val="1"/>
          <w:sz w:val="24"/>
        </w:rPr>
        <w:t> </w:t>
      </w:r>
      <w:r>
        <w:rPr>
          <w:sz w:val="24"/>
        </w:rPr>
        <w:t>congresista</w:t>
      </w:r>
      <w:r>
        <w:rPr>
          <w:spacing w:val="1"/>
          <w:sz w:val="24"/>
        </w:rPr>
        <w:t> </w:t>
      </w:r>
      <w:r>
        <w:rPr>
          <w:sz w:val="24"/>
        </w:rPr>
        <w:t>tiene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interés</w:t>
      </w:r>
      <w:r>
        <w:rPr>
          <w:spacing w:val="1"/>
          <w:sz w:val="24"/>
        </w:rPr>
        <w:t> </w:t>
      </w:r>
      <w:r>
        <w:rPr>
          <w:sz w:val="24"/>
        </w:rPr>
        <w:t>particular,</w:t>
      </w:r>
      <w:r>
        <w:rPr>
          <w:spacing w:val="1"/>
          <w:sz w:val="24"/>
        </w:rPr>
        <w:t> </w:t>
      </w:r>
      <w:r>
        <w:rPr>
          <w:sz w:val="24"/>
        </w:rPr>
        <w:t>actual y directo, siempre y cuando no</w:t>
      </w:r>
      <w:r>
        <w:rPr>
          <w:spacing w:val="1"/>
          <w:sz w:val="24"/>
        </w:rPr>
        <w:t> </w:t>
      </w:r>
      <w:r>
        <w:rPr>
          <w:sz w:val="24"/>
        </w:rPr>
        <w:t>genere</w:t>
      </w:r>
      <w:r>
        <w:rPr>
          <w:spacing w:val="-1"/>
          <w:sz w:val="24"/>
        </w:rPr>
        <w:t> </w:t>
      </w:r>
      <w:r>
        <w:rPr>
          <w:sz w:val="24"/>
        </w:rPr>
        <w:t>beneﬁcio</w:t>
      </w:r>
      <w:r>
        <w:rPr>
          <w:spacing w:val="-1"/>
          <w:sz w:val="24"/>
        </w:rPr>
        <w:t> </w:t>
      </w:r>
      <w:r>
        <w:rPr>
          <w:sz w:val="24"/>
        </w:rPr>
        <w:t>particular, directo</w:t>
      </w:r>
      <w:r>
        <w:rPr>
          <w:spacing w:val="-1"/>
          <w:sz w:val="24"/>
        </w:rPr>
        <w:t> </w:t>
      </w:r>
      <w:r>
        <w:rPr>
          <w:sz w:val="24"/>
        </w:rPr>
        <w:t>y actual.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52" w:lineRule="auto" w:before="1" w:after="0"/>
        <w:ind w:left="820" w:right="138" w:hanging="360"/>
        <w:jc w:val="both"/>
        <w:rPr>
          <w:sz w:val="24"/>
        </w:rPr>
      </w:pPr>
      <w:r>
        <w:rPr>
          <w:sz w:val="24"/>
        </w:rPr>
        <w:t>Cuando el congresista participe, discuta o vote artículos de proyectos de ley o acto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tratan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sectores</w:t>
      </w:r>
      <w:r>
        <w:rPr>
          <w:spacing w:val="1"/>
          <w:sz w:val="24"/>
        </w:rPr>
        <w:t> </w:t>
      </w:r>
      <w:r>
        <w:rPr>
          <w:sz w:val="24"/>
        </w:rPr>
        <w:t>económicos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quienes</w:t>
      </w:r>
      <w:r>
        <w:rPr>
          <w:spacing w:val="1"/>
          <w:sz w:val="24"/>
        </w:rPr>
        <w:t> </w:t>
      </w:r>
      <w:r>
        <w:rPr>
          <w:sz w:val="24"/>
        </w:rPr>
        <w:t>fueron</w:t>
      </w:r>
      <w:r>
        <w:rPr>
          <w:spacing w:val="1"/>
          <w:sz w:val="24"/>
        </w:rPr>
        <w:t> </w:t>
      </w:r>
      <w:r>
        <w:rPr>
          <w:sz w:val="24"/>
        </w:rPr>
        <w:t>ﬁnanciadores de su campaña siempre y cuando no genere beneﬁcio particular,</w:t>
      </w:r>
      <w:r>
        <w:rPr>
          <w:spacing w:val="1"/>
          <w:sz w:val="24"/>
        </w:rPr>
        <w:t> </w:t>
      </w:r>
      <w:r>
        <w:rPr>
          <w:sz w:val="24"/>
        </w:rPr>
        <w:t>directo y actual para el congresista. El congresista deberá hacer saber por escrito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beneﬁcia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ﬁnanciadores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campaña.</w:t>
      </w:r>
      <w:r>
        <w:rPr>
          <w:spacing w:val="1"/>
          <w:sz w:val="24"/>
        </w:rPr>
        <w:t> </w:t>
      </w:r>
      <w:r>
        <w:rPr>
          <w:sz w:val="24"/>
        </w:rPr>
        <w:t>Dicha</w:t>
      </w:r>
      <w:r>
        <w:rPr>
          <w:spacing w:val="1"/>
          <w:sz w:val="24"/>
        </w:rPr>
        <w:t> </w:t>
      </w:r>
      <w:r>
        <w:rPr>
          <w:sz w:val="24"/>
        </w:rPr>
        <w:t>manifestación</w:t>
      </w:r>
      <w:r>
        <w:rPr>
          <w:spacing w:val="-1"/>
          <w:sz w:val="24"/>
        </w:rPr>
        <w:t> </w:t>
      </w:r>
      <w:r>
        <w:rPr>
          <w:sz w:val="24"/>
        </w:rPr>
        <w:t>no requerirá discusión</w:t>
      </w:r>
      <w:r>
        <w:rPr>
          <w:spacing w:val="-1"/>
          <w:sz w:val="24"/>
        </w:rPr>
        <w:t> </w:t>
      </w:r>
      <w:r>
        <w:rPr>
          <w:sz w:val="24"/>
        </w:rPr>
        <w:t>ni votación.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52" w:lineRule="auto" w:before="0" w:after="0"/>
        <w:ind w:left="820" w:right="151" w:hanging="360"/>
        <w:jc w:val="both"/>
        <w:rPr>
          <w:sz w:val="24"/>
        </w:rPr>
      </w:pP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congresista</w:t>
      </w:r>
      <w:r>
        <w:rPr>
          <w:spacing w:val="1"/>
          <w:sz w:val="24"/>
        </w:rPr>
        <w:t> </w:t>
      </w:r>
      <w:r>
        <w:rPr>
          <w:sz w:val="24"/>
        </w:rPr>
        <w:t>participa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elección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otros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mediante el voto secreto. Se exceptúan los casos en que se presenten inhabilidades</w:t>
      </w:r>
      <w:r>
        <w:rPr>
          <w:spacing w:val="-58"/>
          <w:sz w:val="24"/>
        </w:rPr>
        <w:t> </w:t>
      </w:r>
      <w:r>
        <w:rPr>
          <w:sz w:val="24"/>
        </w:rPr>
        <w:t>referidas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parentesco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candidatos</w:t>
      </w:r>
      <w:r>
        <w:rPr>
          <w:spacing w:val="-1"/>
          <w:sz w:val="24"/>
        </w:rPr>
        <w:t> </w:t>
      </w:r>
      <w:r>
        <w:rPr>
          <w:sz w:val="24"/>
        </w:rPr>
        <w:t>(...)”.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2" w:lineRule="auto"/>
        <w:ind w:left="100" w:right="138"/>
        <w:jc w:val="both"/>
      </w:pPr>
      <w:r>
        <w:rPr/>
        <w:t>Por tanto, y de forma orientativa, se considera que para la discusión y aprobación de este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que pudieran dar lugar a un</w:t>
      </w:r>
      <w:r>
        <w:rPr>
          <w:spacing w:val="1"/>
        </w:rPr>
        <w:t> </w:t>
      </w:r>
      <w:r>
        <w:rPr/>
        <w:t>eventual conﬂicto de interés por parte de los Representantes, ya que es una iniciativa 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impersonal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abstracta,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materializa</w:t>
      </w:r>
      <w:r>
        <w:rPr>
          <w:spacing w:val="1"/>
        </w:rPr>
        <w:t> </w:t>
      </w:r>
      <w:r>
        <w:rPr/>
        <w:t>una situación</w:t>
      </w:r>
      <w:r>
        <w:rPr>
          <w:spacing w:val="-58"/>
        </w:rPr>
        <w:t> </w:t>
      </w:r>
      <w:r>
        <w:rPr/>
        <w:t>concreta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permita</w:t>
      </w:r>
      <w:r>
        <w:rPr>
          <w:spacing w:val="-1"/>
        </w:rPr>
        <w:t> </w:t>
      </w:r>
      <w:r>
        <w:rPr/>
        <w:t>enmarcar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beneﬁcio</w:t>
      </w:r>
      <w:r>
        <w:rPr>
          <w:spacing w:val="-1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directo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actual.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00" w:right="138"/>
        <w:jc w:val="both"/>
      </w:pPr>
      <w:r>
        <w:rPr/>
        <w:t>En conclusión, este proyecto se enmarca en lo dispuesto por el literal a del artículo 1 de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/>
        <w:t>sobre las hipótesis de cuando se entiende que no hay conﬂicto de</w:t>
      </w:r>
      <w:r>
        <w:rPr>
          <w:spacing w:val="1"/>
        </w:rPr>
        <w:t> </w:t>
      </w:r>
      <w:r>
        <w:rPr/>
        <w:t>interés. Sin embargo, la decisión es netamente personal en cuanto a la consideración de</w:t>
      </w:r>
      <w:r>
        <w:rPr>
          <w:spacing w:val="1"/>
        </w:rPr>
        <w:t> </w:t>
      </w:r>
      <w:r>
        <w:rPr/>
        <w:t>hallarse</w:t>
      </w:r>
      <w:r>
        <w:rPr>
          <w:spacing w:val="1"/>
        </w:rPr>
        <w:t> </w:t>
      </w:r>
      <w:r>
        <w:rPr/>
        <w:t>inmerso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conﬂicto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deja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sana</w:t>
      </w:r>
      <w:r>
        <w:rPr>
          <w:spacing w:val="-1"/>
        </w:rPr>
        <w:t> </w:t>
      </w:r>
      <w:r>
        <w:rPr/>
        <w:t>lógica.</w:t>
      </w:r>
    </w:p>
    <w:p>
      <w:pPr>
        <w:spacing w:after="0" w:line="252" w:lineRule="auto"/>
        <w:jc w:val="both"/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numPr>
          <w:ilvl w:val="0"/>
          <w:numId w:val="5"/>
        </w:numPr>
        <w:tabs>
          <w:tab w:pos="3391" w:val="left" w:leader="none"/>
          <w:tab w:pos="3392" w:val="left" w:leader="none"/>
        </w:tabs>
        <w:spacing w:line="240" w:lineRule="auto" w:before="52" w:after="0"/>
        <w:ind w:left="3391" w:right="0" w:hanging="721"/>
        <w:jc w:val="left"/>
      </w:pPr>
      <w:r>
        <w:rPr/>
        <w:t>PLIEGO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MODIFICACIONES</w:t>
      </w:r>
    </w:p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spacing w:line="252" w:lineRule="auto" w:before="110"/>
              <w:ind w:left="899" w:right="238" w:hanging="656"/>
              <w:rPr>
                <w:b/>
                <w:sz w:val="24"/>
              </w:rPr>
            </w:pPr>
            <w:r>
              <w:rPr>
                <w:b/>
                <w:sz w:val="24"/>
              </w:rPr>
              <w:t>TEXTO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ORIGINAL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5"/>
                <w:sz w:val="24"/>
              </w:rPr>
              <w:t> </w:t>
            </w:r>
            <w:r>
              <w:rPr>
                <w:b/>
                <w:sz w:val="24"/>
              </w:rPr>
              <w:t>PROYECTO</w:t>
            </w:r>
          </w:p>
        </w:tc>
        <w:tc>
          <w:tcPr>
            <w:tcW w:w="3120" w:type="dxa"/>
          </w:tcPr>
          <w:p>
            <w:pPr>
              <w:pStyle w:val="TableParagraph"/>
              <w:spacing w:line="252" w:lineRule="auto" w:before="110"/>
              <w:ind w:left="232" w:right="226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>TEXTO PROPUESTO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PRIMER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DEBATE</w:t>
            </w:r>
          </w:p>
        </w:tc>
        <w:tc>
          <w:tcPr>
            <w:tcW w:w="3120" w:type="dxa"/>
          </w:tcPr>
          <w:p>
            <w:pPr>
              <w:pStyle w:val="TableParagraph"/>
              <w:spacing w:before="110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JUSTIFICACIÓN</w:t>
            </w:r>
          </w:p>
        </w:tc>
      </w:tr>
      <w:tr>
        <w:trPr>
          <w:trHeight w:val="2449" w:hRule="atLeast"/>
        </w:trPr>
        <w:tc>
          <w:tcPr>
            <w:tcW w:w="3120" w:type="dxa"/>
          </w:tcPr>
          <w:p>
            <w:pPr>
              <w:pStyle w:val="TableParagraph"/>
              <w:spacing w:line="252" w:lineRule="auto" w:before="110"/>
              <w:ind w:left="152" w:right="15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“Por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medio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cual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le</w:t>
            </w:r>
            <w:r>
              <w:rPr>
                <w:b/>
                <w:i/>
                <w:spacing w:val="-48"/>
                <w:sz w:val="22"/>
              </w:rPr>
              <w:t> </w:t>
            </w:r>
            <w:r>
              <w:rPr>
                <w:b/>
                <w:i/>
                <w:sz w:val="22"/>
              </w:rPr>
              <w:t>otorga la categoría de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Distrito Turístico,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Ambiental, Forestal,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Portuario, Biodiverso y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Cultural a Leticia, en el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departamento del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Amazonas”</w:t>
            </w:r>
          </w:p>
        </w:tc>
        <w:tc>
          <w:tcPr>
            <w:tcW w:w="3120" w:type="dxa"/>
          </w:tcPr>
          <w:p>
            <w:pPr>
              <w:pStyle w:val="TableParagraph"/>
              <w:spacing w:line="252" w:lineRule="auto" w:before="110"/>
              <w:ind w:left="152" w:right="15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“Por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medio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trike/>
                <w:sz w:val="22"/>
              </w:rPr>
              <w:t>de</w:t>
            </w:r>
            <w:r>
              <w:rPr>
                <w:b/>
                <w:i/>
                <w:strike/>
                <w:spacing w:val="-5"/>
                <w:sz w:val="22"/>
              </w:rPr>
              <w:t> </w:t>
            </w:r>
            <w:r>
              <w:rPr>
                <w:b/>
                <w:i/>
                <w:strike/>
                <w:sz w:val="22"/>
              </w:rPr>
              <w:t>la</w:t>
            </w:r>
            <w:r>
              <w:rPr>
                <w:b/>
                <w:i/>
                <w:strike w:val="0"/>
                <w:spacing w:val="-4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  <w:u w:val="thick"/>
              </w:rPr>
              <w:t>del</w:t>
            </w:r>
            <w:r>
              <w:rPr>
                <w:b/>
                <w:i/>
                <w:strike w:val="0"/>
                <w:spacing w:val="-5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cual</w:t>
            </w:r>
            <w:r>
              <w:rPr>
                <w:b/>
                <w:i/>
                <w:strike w:val="0"/>
                <w:spacing w:val="-4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se</w:t>
            </w:r>
            <w:r>
              <w:rPr>
                <w:b/>
                <w:i/>
                <w:strike w:val="0"/>
                <w:spacing w:val="-48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le otorga la categoría de</w:t>
            </w:r>
            <w:r>
              <w:rPr>
                <w:b/>
                <w:i/>
                <w:strike w:val="0"/>
                <w:spacing w:val="1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Distrito Turístico,</w:t>
            </w:r>
            <w:r>
              <w:rPr>
                <w:b/>
                <w:i/>
                <w:strike w:val="0"/>
                <w:spacing w:val="1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Ambiental, Forestal,</w:t>
            </w:r>
            <w:r>
              <w:rPr>
                <w:b/>
                <w:i/>
                <w:strike w:val="0"/>
                <w:spacing w:val="1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Portuario, Biodiverso y</w:t>
            </w:r>
            <w:r>
              <w:rPr>
                <w:b/>
                <w:i/>
                <w:strike w:val="0"/>
                <w:spacing w:val="1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Cultural a Leticia, en el</w:t>
            </w:r>
            <w:r>
              <w:rPr>
                <w:b/>
                <w:i/>
                <w:strike w:val="0"/>
                <w:spacing w:val="1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departamento del</w:t>
            </w:r>
            <w:r>
              <w:rPr>
                <w:b/>
                <w:i/>
                <w:strike w:val="0"/>
                <w:spacing w:val="1"/>
                <w:sz w:val="22"/>
              </w:rPr>
              <w:t> </w:t>
            </w:r>
            <w:r>
              <w:rPr>
                <w:b/>
                <w:i/>
                <w:strike w:val="0"/>
                <w:sz w:val="22"/>
              </w:rPr>
              <w:t>Amazonas”</w:t>
            </w:r>
          </w:p>
        </w:tc>
        <w:tc>
          <w:tcPr>
            <w:tcW w:w="3120" w:type="dxa"/>
          </w:tcPr>
          <w:p>
            <w:pPr>
              <w:pStyle w:val="TableParagraph"/>
              <w:spacing w:before="110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error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gramatical.</w:t>
            </w:r>
          </w:p>
        </w:tc>
      </w:tr>
      <w:tr>
        <w:trPr>
          <w:trHeight w:val="406" w:hRule="atLeast"/>
        </w:trPr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b/>
                <w:sz w:val="22"/>
              </w:rPr>
              <w:t>Artículo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z w:val="22"/>
              </w:rPr>
              <w:t>1º.  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sz w:val="22"/>
              </w:rPr>
              <w:t>El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objeto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b/>
                <w:strike/>
                <w:sz w:val="22"/>
              </w:rPr>
              <w:t>Artículo</w:t>
            </w:r>
            <w:r>
              <w:rPr>
                <w:b/>
                <w:strike/>
                <w:spacing w:val="77"/>
                <w:sz w:val="22"/>
              </w:rPr>
              <w:t> </w:t>
            </w:r>
            <w:r>
              <w:rPr>
                <w:b/>
                <w:strike/>
                <w:sz w:val="22"/>
              </w:rPr>
              <w:t>1º.  </w:t>
            </w:r>
            <w:r>
              <w:rPr>
                <w:b/>
                <w:strike/>
                <w:spacing w:val="25"/>
                <w:sz w:val="22"/>
              </w:rPr>
              <w:t> </w:t>
            </w:r>
            <w:r>
              <w:rPr>
                <w:strike/>
                <w:sz w:val="22"/>
              </w:rPr>
              <w:t>El  </w:t>
            </w:r>
            <w:r>
              <w:rPr>
                <w:strike/>
                <w:spacing w:val="19"/>
                <w:sz w:val="22"/>
              </w:rPr>
              <w:t> </w:t>
            </w:r>
            <w:r>
              <w:rPr>
                <w:strike/>
                <w:sz w:val="22"/>
              </w:rPr>
              <w:t>objeto  </w:t>
            </w:r>
            <w:r>
              <w:rPr>
                <w:strike/>
                <w:spacing w:val="5"/>
                <w:sz w:val="22"/>
              </w:rPr>
              <w:t> </w:t>
            </w:r>
            <w:r>
              <w:rPr>
                <w:strike/>
                <w:sz w:val="22"/>
              </w:rPr>
              <w:t>del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tabs>
                <w:tab w:pos="587" w:val="left" w:leader="none"/>
                <w:tab w:pos="1568" w:val="left" w:leader="none"/>
                <w:tab w:pos="2207" w:val="left" w:leader="none"/>
              </w:tabs>
              <w:spacing w:before="111"/>
              <w:rPr>
                <w:sz w:val="22"/>
              </w:rPr>
            </w:pPr>
            <w:r>
              <w:rPr>
                <w:sz w:val="22"/>
              </w:rPr>
              <w:t>Se</w:t>
              <w:tab/>
              <w:t>elimina</w:t>
              <w:tab/>
              <w:t>este</w:t>
              <w:tab/>
              <w:t>artículo,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presente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Acto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Legislativo,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es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presente</w:t>
            </w:r>
            <w:r>
              <w:rPr>
                <w:strike/>
                <w:spacing w:val="9"/>
                <w:sz w:val="22"/>
              </w:rPr>
              <w:t> </w:t>
            </w:r>
            <w:r>
              <w:rPr>
                <w:strike/>
                <w:sz w:val="22"/>
              </w:rPr>
              <w:t>Acto</w:t>
            </w:r>
            <w:r>
              <w:rPr>
                <w:strike/>
                <w:spacing w:val="62"/>
                <w:sz w:val="22"/>
              </w:rPr>
              <w:t> </w:t>
            </w:r>
            <w:r>
              <w:rPr>
                <w:strike/>
                <w:sz w:val="22"/>
              </w:rPr>
              <w:t>Legislativo,</w:t>
            </w:r>
            <w:r>
              <w:rPr>
                <w:strike/>
                <w:spacing w:val="62"/>
                <w:sz w:val="22"/>
              </w:rPr>
              <w:t> </w:t>
            </w:r>
            <w:r>
              <w:rPr>
                <w:strike/>
                <w:sz w:val="22"/>
              </w:rPr>
              <w:t>es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6" w:val="left" w:leader="none"/>
                <w:tab w:pos="1670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teniendo</w:t>
              <w:tab/>
              <w:t>en</w:t>
              <w:tab/>
              <w:t>consideración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9" w:val="left" w:leader="none"/>
                <w:tab w:pos="1587" w:val="left" w:leader="none"/>
                <w:tab w:pos="2761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otorgar</w:t>
              <w:tab/>
              <w:t>la</w:t>
              <w:tab/>
              <w:t>categoría</w:t>
              <w:tab/>
              <w:t>de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9" w:val="left" w:leader="none"/>
                <w:tab w:pos="1587" w:val="left" w:leader="none"/>
                <w:tab w:pos="2761" w:val="left" w:leader="none"/>
              </w:tabs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otorgar</w:t>
              <w:tab/>
              <w:t>la</w:t>
              <w:tab/>
              <w:t>categoría</w:t>
              <w:tab/>
              <w:t>de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Distrito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turístico,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ambiental,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Distrito</w:t>
            </w:r>
            <w:r>
              <w:rPr>
                <w:strike/>
                <w:spacing w:val="34"/>
                <w:sz w:val="22"/>
              </w:rPr>
              <w:t> </w:t>
            </w:r>
            <w:r>
              <w:rPr>
                <w:strike/>
                <w:sz w:val="22"/>
              </w:rPr>
              <w:t>turístico,</w:t>
            </w:r>
            <w:r>
              <w:rPr>
                <w:strike/>
                <w:spacing w:val="75"/>
                <w:sz w:val="22"/>
              </w:rPr>
              <w:t> </w:t>
            </w:r>
            <w:r>
              <w:rPr>
                <w:strike/>
                <w:sz w:val="22"/>
              </w:rPr>
              <w:t>ambiental,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Acto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Legislativo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implícito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forestal,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portuario,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biodiverso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forestal,</w:t>
            </w:r>
            <w:r>
              <w:rPr>
                <w:strike/>
                <w:spacing w:val="28"/>
                <w:sz w:val="22"/>
              </w:rPr>
              <w:t> </w:t>
            </w:r>
            <w:r>
              <w:rPr>
                <w:strike/>
                <w:sz w:val="22"/>
              </w:rPr>
              <w:t>portuario,</w:t>
            </w:r>
            <w:r>
              <w:rPr>
                <w:strike/>
                <w:spacing w:val="29"/>
                <w:sz w:val="22"/>
              </w:rPr>
              <w:t> </w:t>
            </w:r>
            <w:r>
              <w:rPr>
                <w:strike/>
                <w:sz w:val="22"/>
              </w:rPr>
              <w:t>biodiverso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iniciativa.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cultural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Leticia,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1"/>
                <w:sz w:val="22"/>
              </w:rPr>
              <w:t> </w:t>
            </w:r>
            <w:r>
              <w:rPr>
                <w:sz w:val="22"/>
              </w:rPr>
              <w:t>el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y</w:t>
            </w:r>
            <w:r>
              <w:rPr>
                <w:strike/>
                <w:spacing w:val="62"/>
                <w:sz w:val="22"/>
              </w:rPr>
              <w:t> </w:t>
            </w:r>
            <w:r>
              <w:rPr>
                <w:strike/>
                <w:sz w:val="22"/>
              </w:rPr>
              <w:t>cultural  </w:t>
            </w:r>
            <w:r>
              <w:rPr>
                <w:strike/>
                <w:spacing w:val="6"/>
                <w:sz w:val="22"/>
              </w:rPr>
              <w:t> </w:t>
            </w:r>
            <w:r>
              <w:rPr>
                <w:strike/>
                <w:sz w:val="22"/>
              </w:rPr>
              <w:t>a  </w:t>
            </w:r>
            <w:r>
              <w:rPr>
                <w:strike/>
                <w:spacing w:val="6"/>
                <w:sz w:val="22"/>
              </w:rPr>
              <w:t> </w:t>
            </w:r>
            <w:r>
              <w:rPr>
                <w:strike/>
                <w:sz w:val="22"/>
              </w:rPr>
              <w:t>Leticia,  </w:t>
            </w:r>
            <w:r>
              <w:rPr>
                <w:strike/>
                <w:spacing w:val="6"/>
                <w:sz w:val="22"/>
              </w:rPr>
              <w:t> </w:t>
            </w:r>
            <w:r>
              <w:rPr>
                <w:strike/>
                <w:sz w:val="22"/>
              </w:rPr>
              <w:t>en</w:t>
            </w:r>
            <w:r>
              <w:rPr>
                <w:strike/>
                <w:spacing w:val="101"/>
                <w:sz w:val="22"/>
              </w:rPr>
              <w:t> </w:t>
            </w:r>
            <w:r>
              <w:rPr>
                <w:strike/>
                <w:sz w:val="22"/>
              </w:rPr>
              <w:t>el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departamento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Amazonas,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departamento</w:t>
            </w:r>
            <w:r>
              <w:rPr>
                <w:strike/>
                <w:spacing w:val="49"/>
                <w:sz w:val="22"/>
              </w:rPr>
              <w:t> </w:t>
            </w:r>
            <w:r>
              <w:rPr>
                <w:strike/>
                <w:sz w:val="22"/>
              </w:rPr>
              <w:t>del</w:t>
            </w:r>
            <w:r>
              <w:rPr>
                <w:strike/>
                <w:spacing w:val="48"/>
                <w:sz w:val="22"/>
              </w:rPr>
              <w:t> </w:t>
            </w:r>
            <w:r>
              <w:rPr>
                <w:strike/>
                <w:sz w:val="22"/>
              </w:rPr>
              <w:t>Amazonas,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7" w:val="left" w:leader="none"/>
                <w:tab w:pos="1348" w:val="left" w:leader="none"/>
                <w:tab w:pos="2246" w:val="left" w:leader="none"/>
                <w:tab w:pos="2803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al</w:t>
              <w:tab/>
              <w:t>mismo</w:t>
              <w:tab/>
              <w:t>tiempo</w:t>
              <w:tab/>
              <w:t>que</w:t>
              <w:tab/>
              <w:t>se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7" w:val="left" w:leader="none"/>
                <w:tab w:pos="1348" w:val="left" w:leader="none"/>
                <w:tab w:pos="2246" w:val="left" w:leader="none"/>
                <w:tab w:pos="2803" w:val="left" w:leader="none"/>
              </w:tabs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al</w:t>
              <w:tab/>
              <w:t>mismo</w:t>
              <w:tab/>
              <w:t>tiempo</w:t>
              <w:tab/>
              <w:t>que</w:t>
              <w:tab/>
              <w:t>se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4" w:val="left" w:leader="none"/>
                <w:tab w:pos="2046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contribuye</w:t>
              <w:tab/>
              <w:t>al</w:t>
              <w:tab/>
              <w:t>desarrollo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4" w:val="left" w:leader="none"/>
                <w:tab w:pos="2046" w:val="left" w:leader="none"/>
              </w:tabs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contribuye</w:t>
              <w:tab/>
              <w:t>al</w:t>
              <w:tab/>
              <w:t>desarrollo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sostenible,</w:t>
              <w:tab/>
              <w:t>mejoramiento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sostenible,</w:t>
              <w:tab/>
              <w:t>mejoramiento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económico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calidad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económico</w:t>
            </w:r>
            <w:r>
              <w:rPr>
                <w:strike/>
                <w:spacing w:val="39"/>
                <w:sz w:val="22"/>
              </w:rPr>
              <w:t> </w:t>
            </w:r>
            <w:r>
              <w:rPr>
                <w:strike/>
                <w:sz w:val="22"/>
              </w:rPr>
              <w:t>y</w:t>
            </w:r>
            <w:r>
              <w:rPr>
                <w:strike/>
                <w:spacing w:val="25"/>
                <w:sz w:val="22"/>
              </w:rPr>
              <w:t> </w:t>
            </w:r>
            <w:r>
              <w:rPr>
                <w:strike/>
                <w:sz w:val="22"/>
              </w:rPr>
              <w:t>de</w:t>
            </w:r>
            <w:r>
              <w:rPr>
                <w:strike/>
                <w:spacing w:val="25"/>
                <w:sz w:val="22"/>
              </w:rPr>
              <w:t> </w:t>
            </w:r>
            <w:r>
              <w:rPr>
                <w:strike/>
                <w:sz w:val="22"/>
              </w:rPr>
              <w:t>la</w:t>
            </w:r>
            <w:r>
              <w:rPr>
                <w:strike/>
                <w:spacing w:val="25"/>
                <w:sz w:val="22"/>
              </w:rPr>
              <w:t> </w:t>
            </w:r>
            <w:r>
              <w:rPr>
                <w:strike/>
                <w:sz w:val="22"/>
              </w:rPr>
              <w:t>calidad</w:t>
            </w:r>
            <w:r>
              <w:rPr>
                <w:strike/>
                <w:spacing w:val="25"/>
                <w:sz w:val="22"/>
              </w:rPr>
              <w:t> </w:t>
            </w:r>
            <w:r>
              <w:rPr>
                <w:strike/>
                <w:sz w:val="22"/>
              </w:rPr>
              <w:t>de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8" w:val="left" w:leader="none"/>
                <w:tab w:pos="1338" w:val="left" w:leader="none"/>
                <w:tab w:pos="1937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vida</w:t>
              <w:tab/>
              <w:t>de</w:t>
              <w:tab/>
              <w:t>sus</w:t>
              <w:tab/>
              <w:t>habitantes,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8" w:val="left" w:leader="none"/>
                <w:tab w:pos="1338" w:val="left" w:leader="none"/>
                <w:tab w:pos="1937" w:val="left" w:leader="none"/>
              </w:tabs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vida</w:t>
              <w:tab/>
              <w:t>de</w:t>
              <w:tab/>
              <w:t>sus</w:t>
              <w:tab/>
              <w:t>habitantes,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mediante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creación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mediante</w:t>
            </w:r>
            <w:r>
              <w:rPr>
                <w:strike/>
                <w:spacing w:val="30"/>
                <w:sz w:val="22"/>
              </w:rPr>
              <w:t> </w:t>
            </w:r>
            <w:r>
              <w:rPr>
                <w:strike/>
                <w:sz w:val="22"/>
              </w:rPr>
              <w:t>la</w:t>
            </w:r>
            <w:r>
              <w:rPr>
                <w:strike/>
                <w:spacing w:val="84"/>
                <w:sz w:val="22"/>
              </w:rPr>
              <w:t> </w:t>
            </w:r>
            <w:r>
              <w:rPr>
                <w:strike/>
                <w:sz w:val="22"/>
              </w:rPr>
              <w:t>creación</w:t>
            </w:r>
            <w:r>
              <w:rPr>
                <w:strike/>
                <w:spacing w:val="69"/>
                <w:sz w:val="22"/>
              </w:rPr>
              <w:t> </w:t>
            </w:r>
            <w:r>
              <w:rPr>
                <w:strike/>
                <w:sz w:val="22"/>
              </w:rPr>
              <w:t>de</w:t>
            </w:r>
            <w:r>
              <w:rPr>
                <w:strike/>
                <w:spacing w:val="69"/>
                <w:sz w:val="22"/>
              </w:rPr>
              <w:t> </w:t>
            </w:r>
            <w:r>
              <w:rPr>
                <w:strike/>
                <w:sz w:val="22"/>
              </w:rPr>
              <w:t>un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régimen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especial.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trike/>
                <w:sz w:val="22"/>
              </w:rPr>
              <w:t>régimen</w:t>
            </w:r>
            <w:r>
              <w:rPr>
                <w:strike/>
                <w:spacing w:val="-9"/>
                <w:sz w:val="22"/>
              </w:rPr>
              <w:t> </w:t>
            </w:r>
            <w:r>
              <w:rPr>
                <w:strike/>
                <w:sz w:val="22"/>
              </w:rPr>
              <w:t>especial.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67" w:hRule="atLeast"/>
        </w:trPr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line="252" w:lineRule="auto" w:before="103"/>
              <w:ind w:right="89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Artículo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2º.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Adiciónese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siguiente inciso al artículo 328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 la Constitución Política,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quedará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siguiente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manera: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line="252" w:lineRule="auto" w:before="103"/>
              <w:ind w:right="9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Artículo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trike/>
                <w:sz w:val="22"/>
              </w:rPr>
              <w:t>2</w:t>
            </w:r>
            <w:r>
              <w:rPr>
                <w:b/>
                <w:strike w:val="0"/>
                <w:spacing w:val="1"/>
                <w:sz w:val="22"/>
              </w:rPr>
              <w:t> </w:t>
            </w:r>
            <w:r>
              <w:rPr>
                <w:b/>
                <w:strike w:val="0"/>
                <w:sz w:val="22"/>
              </w:rPr>
              <w:t>1º.</w:t>
            </w:r>
            <w:r>
              <w:rPr>
                <w:b/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Adiciónese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el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siguiente inciso al artículo 328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de la Constitución Política, el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cual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quedará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de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la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siguiente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manera: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line="252" w:lineRule="auto" w:before="103"/>
              <w:ind w:right="89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enumera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nuevamente,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original.</w:t>
            </w:r>
          </w:p>
        </w:tc>
      </w:tr>
      <w:tr>
        <w:trPr>
          <w:trHeight w:val="1622" w:hRule="atLeast"/>
        </w:trPr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tabs>
                <w:tab w:pos="2143" w:val="left" w:leader="none"/>
              </w:tabs>
              <w:spacing w:line="252" w:lineRule="auto" w:before="127"/>
              <w:ind w:left="374" w:right="91"/>
              <w:jc w:val="both"/>
              <w:rPr>
                <w:sz w:val="22"/>
              </w:rPr>
            </w:pPr>
            <w:r>
              <w:rPr>
                <w:sz w:val="22"/>
              </w:rPr>
              <w:t>(…) El Municipio de Leticia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distrito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especial</w:t>
              <w:tab/>
            </w:r>
            <w:r>
              <w:rPr>
                <w:spacing w:val="-1"/>
                <w:sz w:val="22"/>
              </w:rPr>
              <w:t>turístico,</w:t>
            </w:r>
          </w:p>
          <w:p>
            <w:pPr>
              <w:pStyle w:val="TableParagraph"/>
              <w:tabs>
                <w:tab w:pos="2225" w:val="left" w:leader="none"/>
              </w:tabs>
              <w:spacing w:line="252" w:lineRule="auto"/>
              <w:ind w:left="374" w:right="94"/>
              <w:jc w:val="both"/>
              <w:rPr>
                <w:sz w:val="22"/>
              </w:rPr>
            </w:pPr>
            <w:r>
              <w:rPr>
                <w:sz w:val="22"/>
              </w:rPr>
              <w:t>ambiental,</w:t>
              <w:tab/>
            </w:r>
            <w:r>
              <w:rPr>
                <w:spacing w:val="-1"/>
                <w:sz w:val="22"/>
              </w:rPr>
              <w:t>forestal,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portuario,  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biodiverso  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tabs>
                <w:tab w:pos="2143" w:val="left" w:leader="none"/>
              </w:tabs>
              <w:spacing w:line="252" w:lineRule="auto" w:before="127"/>
              <w:ind w:left="374" w:right="91"/>
              <w:jc w:val="both"/>
              <w:rPr>
                <w:sz w:val="22"/>
              </w:rPr>
            </w:pPr>
            <w:r>
              <w:rPr>
                <w:strike/>
                <w:sz w:val="22"/>
              </w:rPr>
              <w:t>(…) </w:t>
            </w:r>
            <w:r>
              <w:rPr>
                <w:strike w:val="0"/>
                <w:sz w:val="22"/>
              </w:rPr>
              <w:t>El Municipio de Leticia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se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organiza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como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distrito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especial</w:t>
              <w:tab/>
            </w:r>
            <w:r>
              <w:rPr>
                <w:strike w:val="0"/>
                <w:spacing w:val="-1"/>
                <w:sz w:val="22"/>
              </w:rPr>
              <w:t>turístico,</w:t>
            </w:r>
          </w:p>
          <w:p>
            <w:pPr>
              <w:pStyle w:val="TableParagraph"/>
              <w:tabs>
                <w:tab w:pos="2225" w:val="left" w:leader="none"/>
              </w:tabs>
              <w:spacing w:line="252" w:lineRule="auto"/>
              <w:ind w:left="374" w:right="94"/>
              <w:jc w:val="both"/>
              <w:rPr>
                <w:sz w:val="22"/>
              </w:rPr>
            </w:pPr>
            <w:r>
              <w:rPr>
                <w:sz w:val="22"/>
              </w:rPr>
              <w:t>ambiental,</w:t>
              <w:tab/>
            </w:r>
            <w:r>
              <w:rPr>
                <w:spacing w:val="-1"/>
                <w:sz w:val="22"/>
              </w:rPr>
              <w:t>forestal,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portuario,  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biodiverso  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750" w:footer="884" w:top="2060" w:bottom="1640" w:left="1340" w:right="1300"/>
        </w:sectPr>
      </w:pPr>
    </w:p>
    <w:p>
      <w:pPr>
        <w:pStyle w:val="BodyText"/>
        <w:spacing w:before="6" w:after="1"/>
        <w:rPr>
          <w:b/>
          <w:sz w:val="1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2169" w:hRule="atLeast"/>
        </w:trPr>
        <w:tc>
          <w:tcPr>
            <w:tcW w:w="3120" w:type="dxa"/>
          </w:tcPr>
          <w:p>
            <w:pPr>
              <w:pStyle w:val="TableParagraph"/>
              <w:tabs>
                <w:tab w:pos="2305" w:val="left" w:leader="none"/>
                <w:tab w:pos="2704" w:val="left" w:leader="none"/>
              </w:tabs>
              <w:spacing w:line="252" w:lineRule="auto" w:before="107"/>
              <w:ind w:left="374" w:right="91"/>
              <w:jc w:val="both"/>
              <w:rPr>
                <w:sz w:val="22"/>
              </w:rPr>
            </w:pPr>
            <w:r>
              <w:rPr>
                <w:sz w:val="22"/>
              </w:rPr>
              <w:t>cultural.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autoridades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autoridades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nacionales</w:t>
              <w:tab/>
              <w:t>podrán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establecer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estrategias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articulación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aprovechamiento</w:t>
              <w:tab/>
              <w:tab/>
            </w:r>
            <w:r>
              <w:rPr>
                <w:spacing w:val="-2"/>
                <w:sz w:val="22"/>
              </w:rPr>
              <w:t>del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sostenible.</w:t>
            </w:r>
          </w:p>
        </w:tc>
        <w:tc>
          <w:tcPr>
            <w:tcW w:w="3120" w:type="dxa"/>
          </w:tcPr>
          <w:p>
            <w:pPr>
              <w:pStyle w:val="TableParagraph"/>
              <w:tabs>
                <w:tab w:pos="2305" w:val="left" w:leader="none"/>
                <w:tab w:pos="2704" w:val="left" w:leader="none"/>
              </w:tabs>
              <w:spacing w:line="252" w:lineRule="auto" w:before="107"/>
              <w:ind w:left="374" w:right="91"/>
              <w:jc w:val="both"/>
              <w:rPr>
                <w:sz w:val="22"/>
              </w:rPr>
            </w:pPr>
            <w:r>
              <w:rPr>
                <w:sz w:val="22"/>
              </w:rPr>
              <w:t>cultural.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autoridades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autoridades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nacionales</w:t>
              <w:tab/>
              <w:t>podrán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establecer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estrategias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articulación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aprovechamiento</w:t>
              <w:tab/>
              <w:tab/>
            </w:r>
            <w:r>
              <w:rPr>
                <w:spacing w:val="-2"/>
                <w:sz w:val="22"/>
              </w:rPr>
              <w:t>del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sostenible.</w:t>
            </w:r>
          </w:p>
        </w:tc>
        <w:tc>
          <w:tcPr>
            <w:tcW w:w="31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70" w:hRule="atLeast"/>
        </w:trPr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line="252" w:lineRule="auto" w:before="106"/>
              <w:ind w:righ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Artículo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3º.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Adiciónese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inciso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parágrafo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artículo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356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Constitución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Política, el cual quedará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siguiente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manera: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line="252" w:lineRule="auto" w:before="106"/>
              <w:ind w:righ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Artículo </w:t>
            </w:r>
            <w:r>
              <w:rPr>
                <w:b/>
                <w:strike/>
                <w:sz w:val="22"/>
              </w:rPr>
              <w:t>3</w:t>
            </w:r>
            <w:r>
              <w:rPr>
                <w:b/>
                <w:strike w:val="0"/>
                <w:sz w:val="22"/>
              </w:rPr>
              <w:t> 2º. </w:t>
            </w:r>
            <w:r>
              <w:rPr>
                <w:strike w:val="0"/>
                <w:sz w:val="22"/>
              </w:rPr>
              <w:t>Adiciónese un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inciso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y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un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parágrafo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al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artículo</w:t>
            </w:r>
            <w:r>
              <w:rPr>
                <w:strike w:val="0"/>
                <w:spacing w:val="-8"/>
                <w:sz w:val="22"/>
              </w:rPr>
              <w:t> </w:t>
            </w:r>
            <w:r>
              <w:rPr>
                <w:strike w:val="0"/>
                <w:sz w:val="22"/>
              </w:rPr>
              <w:t>356</w:t>
            </w:r>
            <w:r>
              <w:rPr>
                <w:strike w:val="0"/>
                <w:spacing w:val="-7"/>
                <w:sz w:val="22"/>
              </w:rPr>
              <w:t> </w:t>
            </w:r>
            <w:r>
              <w:rPr>
                <w:strike w:val="0"/>
                <w:sz w:val="22"/>
              </w:rPr>
              <w:t>de</w:t>
            </w:r>
            <w:r>
              <w:rPr>
                <w:strike w:val="0"/>
                <w:spacing w:val="-7"/>
                <w:sz w:val="22"/>
              </w:rPr>
              <w:t> </w:t>
            </w:r>
            <w:r>
              <w:rPr>
                <w:strike w:val="0"/>
                <w:sz w:val="22"/>
              </w:rPr>
              <w:t>la</w:t>
            </w:r>
            <w:r>
              <w:rPr>
                <w:strike w:val="0"/>
                <w:spacing w:val="-7"/>
                <w:sz w:val="22"/>
              </w:rPr>
              <w:t> </w:t>
            </w:r>
            <w:r>
              <w:rPr>
                <w:strike w:val="0"/>
                <w:sz w:val="22"/>
              </w:rPr>
              <w:t>Constitución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Política, el cual quedará de la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siguiente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 w:val="0"/>
                <w:sz w:val="22"/>
              </w:rPr>
              <w:t>manera: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line="252" w:lineRule="auto" w:before="106"/>
              <w:ind w:right="89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enumera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nuevamente,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artículo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original.</w:t>
            </w:r>
          </w:p>
        </w:tc>
      </w:tr>
      <w:tr>
        <w:trPr>
          <w:trHeight w:val="451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3" w:val="left" w:leader="none"/>
              </w:tabs>
              <w:spacing w:line="252" w:lineRule="auto" w:before="127"/>
              <w:ind w:left="374" w:right="91"/>
              <w:jc w:val="both"/>
              <w:rPr>
                <w:sz w:val="22"/>
              </w:rPr>
            </w:pPr>
            <w:r>
              <w:rPr>
                <w:sz w:val="22"/>
              </w:rPr>
              <w:t>(…) El municipio de Leticia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distrito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especial</w:t>
              <w:tab/>
            </w:r>
            <w:r>
              <w:rPr>
                <w:spacing w:val="-1"/>
                <w:sz w:val="22"/>
              </w:rPr>
              <w:t>turístico,</w:t>
            </w:r>
          </w:p>
          <w:p>
            <w:pPr>
              <w:pStyle w:val="TableParagraph"/>
              <w:tabs>
                <w:tab w:pos="1772" w:val="left" w:leader="none"/>
                <w:tab w:pos="2225" w:val="left" w:leader="none"/>
                <w:tab w:pos="2883" w:val="left" w:leader="none"/>
              </w:tabs>
              <w:spacing w:line="252" w:lineRule="auto"/>
              <w:ind w:left="374" w:right="89"/>
              <w:jc w:val="both"/>
              <w:rPr>
                <w:sz w:val="22"/>
              </w:rPr>
            </w:pPr>
            <w:r>
              <w:rPr>
                <w:sz w:val="22"/>
              </w:rPr>
              <w:t>ambiental,</w:t>
              <w:tab/>
              <w:tab/>
              <w:t>forestal,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portuario,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biodiverso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político,</w:t>
              <w:tab/>
              <w:t>ﬁscal</w:t>
              <w:tab/>
              <w:t>y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serán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determinen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leyes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dicten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sobre la materia, y en lo no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dispuesto en ellas, serán las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normas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vigentes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municipios.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3" w:val="left" w:leader="none"/>
              </w:tabs>
              <w:spacing w:line="252" w:lineRule="auto" w:before="127"/>
              <w:ind w:left="374" w:right="91"/>
              <w:jc w:val="both"/>
              <w:rPr>
                <w:sz w:val="22"/>
              </w:rPr>
            </w:pPr>
            <w:r>
              <w:rPr>
                <w:strike/>
                <w:sz w:val="22"/>
              </w:rPr>
              <w:t>(…) </w:t>
            </w:r>
            <w:r>
              <w:rPr>
                <w:strike w:val="0"/>
                <w:sz w:val="22"/>
              </w:rPr>
              <w:t>El municipio de Leticia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se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organiza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como</w:t>
            </w:r>
            <w:r>
              <w:rPr>
                <w:strike w:val="0"/>
                <w:spacing w:val="1"/>
                <w:sz w:val="22"/>
              </w:rPr>
              <w:t> </w:t>
            </w:r>
            <w:r>
              <w:rPr>
                <w:strike w:val="0"/>
                <w:sz w:val="22"/>
              </w:rPr>
              <w:t>distrito</w:t>
            </w:r>
            <w:r>
              <w:rPr>
                <w:strike w:val="0"/>
                <w:spacing w:val="-53"/>
                <w:sz w:val="22"/>
              </w:rPr>
              <w:t> </w:t>
            </w:r>
            <w:r>
              <w:rPr>
                <w:strike w:val="0"/>
                <w:sz w:val="22"/>
              </w:rPr>
              <w:t>especial</w:t>
              <w:tab/>
            </w:r>
            <w:r>
              <w:rPr>
                <w:strike w:val="0"/>
                <w:spacing w:val="-1"/>
                <w:sz w:val="22"/>
              </w:rPr>
              <w:t>turístico,</w:t>
            </w:r>
          </w:p>
          <w:p>
            <w:pPr>
              <w:pStyle w:val="TableParagraph"/>
              <w:tabs>
                <w:tab w:pos="1772" w:val="left" w:leader="none"/>
                <w:tab w:pos="2225" w:val="left" w:leader="none"/>
                <w:tab w:pos="2883" w:val="left" w:leader="none"/>
              </w:tabs>
              <w:spacing w:line="252" w:lineRule="auto"/>
              <w:ind w:left="374" w:right="89"/>
              <w:jc w:val="both"/>
              <w:rPr>
                <w:sz w:val="22"/>
              </w:rPr>
            </w:pPr>
            <w:r>
              <w:rPr>
                <w:sz w:val="22"/>
              </w:rPr>
              <w:t>ambiental,</w:t>
              <w:tab/>
              <w:tab/>
              <w:t>forestal,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portuario,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biodiverso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régimen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político,</w:t>
              <w:tab/>
              <w:t>ﬁscal</w:t>
              <w:tab/>
              <w:t>y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serán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determinen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leyes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dicten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sobre la materia, y en lo no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dispuesto en ellas, serán las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normas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vigentes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municipios.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374"/>
              <w:rPr>
                <w:sz w:val="22"/>
              </w:rPr>
            </w:pPr>
            <w:r>
              <w:rPr>
                <w:sz w:val="22"/>
              </w:rPr>
              <w:t>(…)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374"/>
              <w:rPr>
                <w:sz w:val="22"/>
              </w:rPr>
            </w:pPr>
            <w:r>
              <w:rPr>
                <w:sz w:val="22"/>
              </w:rPr>
              <w:t>(…)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44" w:hRule="atLeast"/>
        </w:trPr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tabs>
                <w:tab w:pos="1302" w:val="left" w:leader="none"/>
                <w:tab w:pos="2341" w:val="left" w:leader="none"/>
                <w:tab w:pos="2510" w:val="left" w:leader="none"/>
                <w:tab w:pos="2637" w:val="left" w:leader="none"/>
              </w:tabs>
              <w:spacing w:line="252" w:lineRule="auto" w:before="127"/>
              <w:ind w:left="374" w:right="8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Parágrafo: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Municipio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Leticia no estará obligado 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efectuar</w:t>
              <w:tab/>
              <w:tab/>
              <w:t>ajustes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administrativos</w:t>
              <w:tab/>
              <w:tab/>
              <w:tab/>
              <w:t>que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aumenten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costos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dividir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territorio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localidades.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ley</w:t>
              <w:tab/>
              <w:t>podrá</w:t>
              <w:tab/>
              <w:tab/>
              <w:t>crear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mecanismos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adicionales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tabs>
                <w:tab w:pos="1302" w:val="left" w:leader="none"/>
                <w:tab w:pos="2510" w:val="left" w:leader="none"/>
                <w:tab w:pos="2637" w:val="left" w:leader="none"/>
              </w:tabs>
              <w:spacing w:line="252" w:lineRule="auto" w:before="127"/>
              <w:ind w:left="374" w:right="9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Parágrafo </w:t>
            </w:r>
            <w:r>
              <w:rPr>
                <w:b/>
                <w:sz w:val="22"/>
                <w:u w:val="thick"/>
              </w:rPr>
              <w:t>2</w:t>
            </w:r>
            <w:r>
              <w:rPr>
                <w:b/>
                <w:sz w:val="22"/>
              </w:rPr>
              <w:t>: </w:t>
            </w:r>
            <w:r>
              <w:rPr>
                <w:sz w:val="22"/>
              </w:rPr>
              <w:t>El Municipio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Leticia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estará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obligado a efectuar ajustes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administrativos</w:t>
              <w:tab/>
              <w:tab/>
              <w:t>que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aumenten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costos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  <w:u w:val="thick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  <w:u w:val="thick"/>
              </w:rPr>
              <w:t>funcionamiento</w:t>
            </w:r>
            <w:r>
              <w:rPr>
                <w:b/>
                <w:spacing w:val="1"/>
                <w:sz w:val="22"/>
                <w:u w:val="thick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dividir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territorio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localidades.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ley</w:t>
              <w:tab/>
              <w:t>podrá</w:t>
              <w:tab/>
              <w:t>crear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50" w:footer="884" w:top="2060" w:bottom="1080" w:left="1340" w:right="1300"/>
        </w:sectPr>
      </w:pPr>
    </w:p>
    <w:p>
      <w:pPr>
        <w:pStyle w:val="BodyText"/>
        <w:spacing w:before="6" w:after="1"/>
        <w:rPr>
          <w:b/>
          <w:sz w:val="1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1330" w:hRule="atLeast"/>
        </w:trPr>
        <w:tc>
          <w:tcPr>
            <w:tcW w:w="3120" w:type="dxa"/>
          </w:tcPr>
          <w:p>
            <w:pPr>
              <w:pStyle w:val="TableParagraph"/>
              <w:spacing w:line="252" w:lineRule="auto" w:before="107"/>
              <w:ind w:left="374" w:right="97"/>
              <w:jc w:val="both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Distrito.</w:t>
            </w:r>
          </w:p>
        </w:tc>
        <w:tc>
          <w:tcPr>
            <w:tcW w:w="3120" w:type="dxa"/>
          </w:tcPr>
          <w:p>
            <w:pPr>
              <w:pStyle w:val="TableParagraph"/>
              <w:spacing w:line="252" w:lineRule="auto" w:before="107"/>
              <w:ind w:left="374" w:right="97"/>
              <w:jc w:val="both"/>
              <w:rPr>
                <w:sz w:val="22"/>
              </w:rPr>
            </w:pPr>
            <w:r>
              <w:rPr>
                <w:sz w:val="22"/>
              </w:rPr>
              <w:t>mecanismos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adicionales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Distrito.</w:t>
            </w:r>
          </w:p>
        </w:tc>
        <w:tc>
          <w:tcPr>
            <w:tcW w:w="31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tabs>
                <w:tab w:pos="1156" w:val="left" w:leader="none"/>
                <w:tab w:pos="1637" w:val="left" w:leader="none"/>
                <w:tab w:pos="2807" w:val="left" w:leader="none"/>
              </w:tabs>
              <w:spacing w:before="100"/>
              <w:rPr>
                <w:sz w:val="22"/>
              </w:rPr>
            </w:pPr>
            <w:r>
              <w:rPr>
                <w:b/>
                <w:sz w:val="22"/>
              </w:rPr>
              <w:t>Artículo</w:t>
              <w:tab/>
              <w:t>4º.</w:t>
              <w:tab/>
              <w:t>Vigencia.</w:t>
              <w:tab/>
            </w:r>
            <w:r>
              <w:rPr>
                <w:sz w:val="22"/>
              </w:rPr>
              <w:t>El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b/>
                <w:sz w:val="22"/>
              </w:rPr>
              <w:t>Artículo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trike/>
                <w:sz w:val="22"/>
              </w:rPr>
              <w:t>4</w:t>
            </w:r>
            <w:r>
              <w:rPr>
                <w:b/>
                <w:strike w:val="0"/>
                <w:spacing w:val="84"/>
                <w:sz w:val="22"/>
              </w:rPr>
              <w:t> </w:t>
            </w:r>
            <w:r>
              <w:rPr>
                <w:b/>
                <w:strike w:val="0"/>
                <w:sz w:val="22"/>
              </w:rPr>
              <w:t>3º.</w:t>
            </w:r>
            <w:r>
              <w:rPr>
                <w:b/>
                <w:strike w:val="0"/>
                <w:spacing w:val="84"/>
                <w:sz w:val="22"/>
              </w:rPr>
              <w:t> </w:t>
            </w:r>
            <w:r>
              <w:rPr>
                <w:b/>
                <w:strike w:val="0"/>
                <w:sz w:val="22"/>
              </w:rPr>
              <w:t>Vigencia.</w:t>
            </w:r>
            <w:r>
              <w:rPr>
                <w:b/>
                <w:strike w:val="0"/>
                <w:spacing w:val="70"/>
                <w:sz w:val="22"/>
              </w:rPr>
              <w:t> </w:t>
            </w:r>
            <w:r>
              <w:rPr>
                <w:strike w:val="0"/>
                <w:sz w:val="22"/>
              </w:rPr>
              <w:t>El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tabs>
                <w:tab w:pos="617" w:val="left" w:leader="none"/>
                <w:tab w:pos="1767" w:val="left" w:leader="none"/>
              </w:tabs>
              <w:spacing w:before="100"/>
              <w:rPr>
                <w:sz w:val="22"/>
              </w:rPr>
            </w:pPr>
            <w:r>
              <w:rPr>
                <w:sz w:val="22"/>
              </w:rPr>
              <w:t>Se</w:t>
              <w:tab/>
              <w:t>enumera</w:t>
              <w:tab/>
              <w:t>nuevamente,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presente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Acto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Legislativo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rige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presente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Acto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Legislativo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rige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debido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eliminación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</w:tr>
      <w:tr>
        <w:trPr>
          <w:trHeight w:val="281" w:hRule="atLeast"/>
        </w:trPr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promulgación.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promulgación.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6" w:val="left" w:leader="none"/>
                <w:tab w:pos="1560" w:val="left" w:leader="none"/>
                <w:tab w:pos="2177" w:val="left" w:leader="none"/>
              </w:tabs>
              <w:spacing w:line="255" w:lineRule="exact"/>
              <w:rPr>
                <w:sz w:val="22"/>
              </w:rPr>
            </w:pPr>
            <w:r>
              <w:rPr>
                <w:sz w:val="22"/>
              </w:rPr>
              <w:t>artículo</w:t>
              <w:tab/>
              <w:t>1</w:t>
              <w:tab/>
              <w:t>del</w:t>
              <w:tab/>
              <w:t>proyecto</w:t>
            </w:r>
          </w:p>
        </w:tc>
      </w:tr>
      <w:tr>
        <w:trPr>
          <w:trHeight w:val="350" w:hRule="atLeast"/>
        </w:trPr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original.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4281" w:val="left" w:leader="none"/>
          <w:tab w:pos="4283" w:val="left" w:leader="none"/>
        </w:tabs>
        <w:spacing w:line="240" w:lineRule="auto" w:before="203" w:after="0"/>
        <w:ind w:left="4282" w:right="0" w:hanging="721"/>
        <w:jc w:val="left"/>
        <w:rPr>
          <w:b/>
          <w:sz w:val="24"/>
        </w:rPr>
      </w:pPr>
      <w:r>
        <w:rPr>
          <w:b/>
          <w:sz w:val="24"/>
        </w:rPr>
        <w:t>PROPOSICIÓN</w:t>
      </w:r>
    </w:p>
    <w:p>
      <w:pPr>
        <w:pStyle w:val="BodyText"/>
        <w:spacing w:before="5"/>
        <w:rPr>
          <w:b/>
          <w:sz w:val="26"/>
        </w:rPr>
      </w:pPr>
    </w:p>
    <w:p>
      <w:pPr>
        <w:spacing w:line="252" w:lineRule="auto" w:before="0"/>
        <w:ind w:left="100" w:right="139" w:firstLine="0"/>
        <w:jc w:val="both"/>
        <w:rPr>
          <w:sz w:val="24"/>
        </w:rPr>
      </w:pPr>
      <w:r>
        <w:rPr>
          <w:sz w:val="24"/>
        </w:rPr>
        <w:t>Con fundamento en las anteriores consideraciones, presento PONENCIA POSITIVA y 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respetuosa</w:t>
      </w:r>
      <w:r>
        <w:rPr>
          <w:spacing w:val="1"/>
          <w:sz w:val="24"/>
        </w:rPr>
        <w:t> </w:t>
      </w:r>
      <w:r>
        <w:rPr>
          <w:sz w:val="24"/>
        </w:rPr>
        <w:t>solicito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1"/>
          <w:sz w:val="24"/>
        </w:rPr>
        <w:t> </w:t>
      </w:r>
      <w:r>
        <w:rPr>
          <w:sz w:val="24"/>
        </w:rPr>
        <w:t>Primera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Permanente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Cámara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Representantes</w:t>
      </w:r>
      <w:r>
        <w:rPr>
          <w:spacing w:val="1"/>
          <w:sz w:val="24"/>
        </w:rPr>
        <w:t> </w:t>
      </w:r>
      <w:r>
        <w:rPr>
          <w:sz w:val="24"/>
        </w:rPr>
        <w:t>dar</w:t>
      </w:r>
      <w:r>
        <w:rPr>
          <w:spacing w:val="1"/>
          <w:sz w:val="24"/>
        </w:rPr>
        <w:t> </w:t>
      </w:r>
      <w:r>
        <w:rPr>
          <w:sz w:val="24"/>
        </w:rPr>
        <w:t>Primer</w:t>
      </w:r>
      <w:r>
        <w:rPr>
          <w:spacing w:val="1"/>
          <w:sz w:val="24"/>
        </w:rPr>
        <w:t> </w:t>
      </w:r>
      <w:r>
        <w:rPr>
          <w:sz w:val="24"/>
        </w:rPr>
        <w:t>Debate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primera</w:t>
      </w:r>
      <w:r>
        <w:rPr>
          <w:spacing w:val="1"/>
          <w:sz w:val="24"/>
        </w:rPr>
        <w:t> </w:t>
      </w:r>
      <w:r>
        <w:rPr>
          <w:sz w:val="24"/>
        </w:rPr>
        <w:t>vuelta,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ﬁnalidad de</w:t>
      </w:r>
      <w:r>
        <w:rPr>
          <w:spacing w:val="-58"/>
          <w:sz w:val="24"/>
        </w:rPr>
        <w:t> </w:t>
      </w:r>
      <w:r>
        <w:rPr>
          <w:sz w:val="24"/>
        </w:rPr>
        <w:t>aprobar, el Proyecto de Acto Legislativo No. 085 de 2023 Cámara, </w:t>
      </w:r>
      <w:r>
        <w:rPr>
          <w:b/>
          <w:i/>
          <w:sz w:val="24"/>
        </w:rPr>
        <w:t>“Por medio de la cual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otorga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categoría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Distrito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Turístico,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Ambiental,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Forestal,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Portuario,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Biodiverso y Cultural a Leticia, en el departamento del Amazonas”</w:t>
      </w:r>
      <w:r>
        <w:rPr>
          <w:sz w:val="24"/>
        </w:rPr>
        <w:t>, conforme con el</w:t>
      </w:r>
      <w:r>
        <w:rPr>
          <w:spacing w:val="1"/>
          <w:sz w:val="24"/>
        </w:rPr>
        <w:t> </w:t>
      </w:r>
      <w:r>
        <w:rPr>
          <w:sz w:val="24"/>
        </w:rPr>
        <w:t>texto</w:t>
      </w:r>
      <w:r>
        <w:rPr>
          <w:spacing w:val="-1"/>
          <w:sz w:val="24"/>
        </w:rPr>
        <w:t> </w:t>
      </w:r>
      <w:r>
        <w:rPr>
          <w:sz w:val="24"/>
        </w:rPr>
        <w:t>propuesto.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00"/>
      </w:pPr>
      <w:r>
        <w:rPr/>
        <w:t>Cordialmente,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100" w:firstLine="0"/>
      </w:pPr>
      <w:r>
        <w:rPr/>
        <w:t>CARLOS</w:t>
      </w:r>
      <w:r>
        <w:rPr>
          <w:spacing w:val="-1"/>
        </w:rPr>
        <w:t> </w:t>
      </w:r>
      <w:r>
        <w:rPr/>
        <w:t>ARDILA</w:t>
      </w:r>
      <w:r>
        <w:rPr>
          <w:spacing w:val="-1"/>
        </w:rPr>
        <w:t> </w:t>
      </w:r>
      <w:r>
        <w:rPr/>
        <w:t>ESPINOSA</w:t>
      </w:r>
    </w:p>
    <w:p>
      <w:pPr>
        <w:pStyle w:val="BodyText"/>
        <w:spacing w:line="252" w:lineRule="auto" w:before="15"/>
        <w:ind w:left="100" w:right="6488"/>
      </w:pPr>
      <w:r>
        <w:rPr/>
        <w:t>Representante a la Cámara</w:t>
      </w:r>
      <w:r>
        <w:rPr>
          <w:spacing w:val="1"/>
        </w:rPr>
        <w:t> </w:t>
      </w:r>
      <w:r>
        <w:rPr/>
        <w:t>Departamento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Putumayo</w:t>
      </w:r>
    </w:p>
    <w:p>
      <w:pPr>
        <w:spacing w:after="0" w:line="252" w:lineRule="auto"/>
        <w:sectPr>
          <w:pgSz w:w="12240" w:h="15840"/>
          <w:pgMar w:header="750" w:footer="884" w:top="2060" w:bottom="1080" w:left="1340" w:right="130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  <w:spacing w:before="52"/>
        <w:ind w:left="978" w:right="1016" w:firstLine="0"/>
        <w:jc w:val="center"/>
      </w:pPr>
      <w:r>
        <w:rPr/>
        <w:t>TEXTO PROPUESTO PARA PRIMER DEBATE (PRIMERA VUELTA)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PRIMERA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CÁMARA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REPRESENTANTES</w:t>
      </w:r>
      <w:r>
        <w:rPr>
          <w:spacing w:val="-54"/>
        </w:rPr>
        <w:t> </w:t>
      </w:r>
      <w:r>
        <w:rPr/>
        <w:t>AL</w:t>
      </w:r>
      <w:r>
        <w:rPr>
          <w:spacing w:val="-7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ACTO</w:t>
      </w:r>
      <w:r>
        <w:rPr>
          <w:spacing w:val="-6"/>
        </w:rPr>
        <w:t> </w:t>
      </w:r>
      <w:r>
        <w:rPr/>
        <w:t>LEGISLATIVO</w:t>
      </w:r>
      <w:r>
        <w:rPr>
          <w:spacing w:val="-6"/>
        </w:rPr>
        <w:t> </w:t>
      </w:r>
      <w:r>
        <w:rPr/>
        <w:t>NO.</w:t>
      </w:r>
      <w:r>
        <w:rPr>
          <w:spacing w:val="-7"/>
        </w:rPr>
        <w:t> </w:t>
      </w:r>
      <w:r>
        <w:rPr/>
        <w:t>085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</w:t>
      </w:r>
      <w:r>
        <w:rPr>
          <w:spacing w:val="-6"/>
        </w:rPr>
        <w:t> </w:t>
      </w:r>
      <w:r>
        <w:rPr/>
        <w:t>CÁMARA</w:t>
      </w:r>
    </w:p>
    <w:p>
      <w:pPr>
        <w:pStyle w:val="BodyText"/>
        <w:spacing w:before="12"/>
        <w:rPr>
          <w:b/>
          <w:sz w:val="23"/>
        </w:rPr>
      </w:pPr>
    </w:p>
    <w:p>
      <w:pPr>
        <w:spacing w:before="0"/>
        <w:ind w:left="474" w:right="51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“Por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medio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cual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otorga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categoría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Distrito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Turístico,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Ambiental,</w:t>
      </w:r>
      <w:r>
        <w:rPr>
          <w:b/>
          <w:i/>
          <w:spacing w:val="-53"/>
          <w:sz w:val="24"/>
        </w:rPr>
        <w:t> </w:t>
      </w:r>
      <w:r>
        <w:rPr>
          <w:b/>
          <w:i/>
          <w:sz w:val="24"/>
        </w:rPr>
        <w:t>Forestal,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Portuario,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Biodiverso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Leticia,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del</w:t>
      </w:r>
    </w:p>
    <w:p>
      <w:pPr>
        <w:spacing w:before="0"/>
        <w:ind w:left="375" w:right="41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Amazonas”</w:t>
      </w:r>
    </w:p>
    <w:p>
      <w:pPr>
        <w:pStyle w:val="BodyText"/>
        <w:rPr>
          <w:b/>
          <w:i/>
        </w:rPr>
      </w:pPr>
    </w:p>
    <w:p>
      <w:pPr>
        <w:pStyle w:val="Heading1"/>
        <w:spacing w:line="480" w:lineRule="auto"/>
        <w:ind w:left="3051" w:right="3089" w:firstLine="0"/>
        <w:jc w:val="center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COLOMBIA</w:t>
      </w:r>
      <w:r>
        <w:rPr>
          <w:spacing w:val="-55"/>
        </w:rPr>
        <w:t> </w:t>
      </w:r>
      <w:r>
        <w:rPr/>
        <w:t>DECRETA:</w:t>
      </w:r>
    </w:p>
    <w:p>
      <w:pPr>
        <w:pStyle w:val="BodyText"/>
        <w:ind w:left="100"/>
      </w:pPr>
      <w:r>
        <w:rPr>
          <w:b/>
        </w:rPr>
        <w:t>Artículo</w:t>
      </w:r>
      <w:r>
        <w:rPr>
          <w:b/>
          <w:spacing w:val="27"/>
        </w:rPr>
        <w:t> </w:t>
      </w:r>
      <w:r>
        <w:rPr>
          <w:b/>
        </w:rPr>
        <w:t>1º.</w:t>
      </w:r>
      <w:r>
        <w:rPr>
          <w:b/>
          <w:spacing w:val="27"/>
        </w:rPr>
        <w:t> </w:t>
      </w:r>
      <w:r>
        <w:rPr/>
        <w:t>Adiciónese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siguiente</w:t>
      </w:r>
      <w:r>
        <w:rPr>
          <w:spacing w:val="28"/>
        </w:rPr>
        <w:t> </w:t>
      </w:r>
      <w:r>
        <w:rPr/>
        <w:t>inciso</w:t>
      </w:r>
      <w:r>
        <w:rPr>
          <w:spacing w:val="28"/>
        </w:rPr>
        <w:t> </w:t>
      </w:r>
      <w:r>
        <w:rPr/>
        <w:t>al</w:t>
      </w:r>
      <w:r>
        <w:rPr>
          <w:spacing w:val="27"/>
        </w:rPr>
        <w:t> </w:t>
      </w:r>
      <w:r>
        <w:rPr/>
        <w:t>artículo</w:t>
      </w:r>
      <w:r>
        <w:rPr>
          <w:spacing w:val="28"/>
        </w:rPr>
        <w:t> </w:t>
      </w:r>
      <w:r>
        <w:rPr/>
        <w:t>328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Constitución</w:t>
      </w:r>
      <w:r>
        <w:rPr>
          <w:spacing w:val="28"/>
        </w:rPr>
        <w:t> </w:t>
      </w:r>
      <w:r>
        <w:rPr/>
        <w:t>Política,</w:t>
      </w:r>
      <w:r>
        <w:rPr>
          <w:spacing w:val="27"/>
        </w:rPr>
        <w:t> </w:t>
      </w:r>
      <w:r>
        <w:rPr/>
        <w:t>el</w:t>
      </w:r>
      <w:r>
        <w:rPr>
          <w:spacing w:val="-57"/>
        </w:rPr>
        <w:t> </w:t>
      </w:r>
      <w:r>
        <w:rPr/>
        <w:t>cual</w:t>
      </w:r>
      <w:r>
        <w:rPr>
          <w:spacing w:val="-1"/>
        </w:rPr>
        <w:t> </w:t>
      </w:r>
      <w:r>
        <w:rPr/>
        <w:t>quedará de la siguiente manera:</w:t>
      </w:r>
    </w:p>
    <w:p>
      <w:pPr>
        <w:pStyle w:val="BodyText"/>
        <w:spacing w:before="160"/>
        <w:ind w:left="385" w:right="147"/>
        <w:jc w:val="both"/>
      </w:pPr>
      <w:r>
        <w:rPr/>
        <w:t>El Municipio de Leticia se organiza como distrito especial turístico, ambiental, forestal,</w:t>
      </w:r>
      <w:r>
        <w:rPr>
          <w:spacing w:val="-58"/>
        </w:rPr>
        <w:t> </w:t>
      </w:r>
      <w:r>
        <w:rPr/>
        <w:t>portuario, biodiverso y cultural. Sus autoridades junto con las autoridades nacionales</w:t>
      </w:r>
      <w:r>
        <w:rPr>
          <w:spacing w:val="1"/>
        </w:rPr>
        <w:t> </w:t>
      </w:r>
      <w:r>
        <w:rPr/>
        <w:t>podrán establecer estrategias de articulación para el aprovechamiento del desarrollo</w:t>
      </w:r>
      <w:r>
        <w:rPr>
          <w:spacing w:val="1"/>
        </w:rPr>
        <w:t> </w:t>
      </w:r>
      <w:r>
        <w:rPr/>
        <w:t>sostenible.</w:t>
      </w:r>
    </w:p>
    <w:p>
      <w:pPr>
        <w:pStyle w:val="BodyText"/>
        <w:spacing w:before="160"/>
        <w:ind w:left="100" w:right="220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2º.</w:t>
      </w:r>
      <w:r>
        <w:rPr>
          <w:b/>
          <w:spacing w:val="1"/>
        </w:rPr>
        <w:t> </w:t>
      </w:r>
      <w:r>
        <w:rPr/>
        <w:t>Adiciónese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parágrafo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356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Política,</w:t>
      </w:r>
      <w:r>
        <w:rPr>
          <w:spacing w:val="-1"/>
        </w:rPr>
        <w:t> </w:t>
      </w:r>
      <w:r>
        <w:rPr/>
        <w:t>el cual quedará</w:t>
      </w:r>
      <w:r>
        <w:rPr>
          <w:spacing w:val="-1"/>
        </w:rPr>
        <w:t> </w:t>
      </w:r>
      <w:r>
        <w:rPr/>
        <w:t>de la siguiente manera:</w:t>
      </w:r>
    </w:p>
    <w:p>
      <w:pPr>
        <w:pStyle w:val="BodyText"/>
        <w:spacing w:before="160"/>
        <w:ind w:left="385" w:right="141"/>
        <w:jc w:val="both"/>
      </w:pPr>
      <w:r>
        <w:rPr/>
        <w:t>El municipio de Leticia se organiza como distrito especial turístico, ambiental, forestal,</w:t>
      </w:r>
      <w:r>
        <w:rPr>
          <w:spacing w:val="-58"/>
        </w:rPr>
        <w:t> </w:t>
      </w:r>
      <w:r>
        <w:rPr/>
        <w:t>portuario, biodiverso y cultural. Su régimen político, ﬁscal y administrativo serán los</w:t>
      </w:r>
      <w:r>
        <w:rPr>
          <w:spacing w:val="1"/>
        </w:rPr>
        <w:t> </w:t>
      </w:r>
      <w:r>
        <w:rPr/>
        <w:t>que determinen la Constitución y las leyes especiales que se dicten sobre la materia, 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ellas,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las normas</w:t>
      </w:r>
      <w:r>
        <w:rPr>
          <w:spacing w:val="-1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spacing w:before="160"/>
        <w:ind w:left="385"/>
      </w:pPr>
      <w:r>
        <w:rPr/>
        <w:t>(…)</w:t>
      </w:r>
    </w:p>
    <w:p>
      <w:pPr>
        <w:pStyle w:val="BodyText"/>
        <w:spacing w:before="160"/>
        <w:ind w:left="385" w:right="143"/>
        <w:jc w:val="both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2: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Leticia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ajustes</w:t>
      </w:r>
      <w:r>
        <w:rPr>
          <w:spacing w:val="1"/>
        </w:rPr>
        <w:t> </w:t>
      </w:r>
      <w:r>
        <w:rPr/>
        <w:t>administrativos que aumenten sus costos de funcionamiento ni a dividir el territorio</w:t>
      </w:r>
      <w:r>
        <w:rPr>
          <w:spacing w:val="1"/>
        </w:rPr>
        <w:t> </w:t>
      </w:r>
      <w:r>
        <w:rPr/>
        <w:t>del distrito en localidades. La ley podrá crear mecanismos adicionales a los existentes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promoción y</w:t>
      </w:r>
      <w:r>
        <w:rPr>
          <w:spacing w:val="-1"/>
        </w:rPr>
        <w:t> </w:t>
      </w:r>
      <w:r>
        <w:rPr/>
        <w:t>el desarrollo del</w:t>
      </w:r>
      <w:r>
        <w:rPr>
          <w:spacing w:val="-1"/>
        </w:rPr>
        <w:t> </w:t>
      </w:r>
      <w:r>
        <w:rPr/>
        <w:t>Distrito.</w:t>
      </w:r>
    </w:p>
    <w:p>
      <w:pPr>
        <w:spacing w:line="372" w:lineRule="auto" w:before="160"/>
        <w:ind w:left="100" w:right="773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3º.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Vigencia.</w:t>
      </w:r>
      <w:r>
        <w:rPr>
          <w:b/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Acto</w:t>
      </w:r>
      <w:r>
        <w:rPr>
          <w:spacing w:val="-4"/>
          <w:sz w:val="24"/>
        </w:rPr>
        <w:t> </w:t>
      </w:r>
      <w:r>
        <w:rPr>
          <w:sz w:val="24"/>
        </w:rPr>
        <w:t>Legislativo</w:t>
      </w:r>
      <w:r>
        <w:rPr>
          <w:spacing w:val="-4"/>
          <w:sz w:val="24"/>
        </w:rPr>
        <w:t> </w:t>
      </w:r>
      <w:r>
        <w:rPr>
          <w:sz w:val="24"/>
        </w:rPr>
        <w:t>rige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partir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promulgación.</w:t>
      </w:r>
      <w:r>
        <w:rPr>
          <w:spacing w:val="-58"/>
          <w:sz w:val="24"/>
        </w:rPr>
        <w:t> </w:t>
      </w:r>
      <w:r>
        <w:rPr>
          <w:sz w:val="24"/>
        </w:rPr>
        <w:t>Cordialmente,</w:t>
      </w:r>
    </w:p>
    <w:p>
      <w:pPr>
        <w:pStyle w:val="BodyText"/>
        <w:spacing w:before="8"/>
        <w:rPr>
          <w:sz w:val="34"/>
        </w:rPr>
      </w:pPr>
    </w:p>
    <w:p>
      <w:pPr>
        <w:pStyle w:val="Heading1"/>
        <w:ind w:left="100" w:firstLine="0"/>
        <w:jc w:val="both"/>
      </w:pPr>
      <w:r>
        <w:rPr/>
        <w:t>CARLOS</w:t>
      </w:r>
      <w:r>
        <w:rPr>
          <w:spacing w:val="-1"/>
        </w:rPr>
        <w:t> </w:t>
      </w:r>
      <w:r>
        <w:rPr/>
        <w:t>ARDILA</w:t>
      </w:r>
      <w:r>
        <w:rPr>
          <w:spacing w:val="-1"/>
        </w:rPr>
        <w:t> </w:t>
      </w:r>
      <w:r>
        <w:rPr/>
        <w:t>ESPINOSA</w:t>
      </w:r>
    </w:p>
    <w:p>
      <w:pPr>
        <w:pStyle w:val="BodyText"/>
        <w:ind w:left="100" w:right="6488"/>
      </w:pPr>
      <w:r>
        <w:rPr/>
        <w:t>Representante a la Cámara</w:t>
      </w:r>
      <w:r>
        <w:rPr>
          <w:spacing w:val="1"/>
        </w:rPr>
        <w:t> </w:t>
      </w:r>
      <w:r>
        <w:rPr/>
        <w:t>Departamento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Putumayo</w:t>
      </w:r>
    </w:p>
    <w:sectPr>
      <w:pgSz w:w="12240" w:h="15840"/>
      <w:pgMar w:header="750" w:footer="884" w:top="2060" w:bottom="164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tantia">
    <w:altName w:val="Constant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3984">
          <wp:simplePos x="0" y="0"/>
          <wp:positionH relativeFrom="page">
            <wp:posOffset>2295839</wp:posOffset>
          </wp:positionH>
          <wp:positionV relativeFrom="page">
            <wp:posOffset>9006309</wp:posOffset>
          </wp:positionV>
          <wp:extent cx="3173038" cy="253206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3038" cy="253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571793pt;margin-top:732.792969pt;width:324.9pt;height:24.25pt;mso-position-horizontal-relative:page;mso-position-vertical-relative:page;z-index:-16361984" type="#_x0000_t202" filled="false" stroked="false">
          <v:textbox inset="0,0,0,0">
            <w:txbxContent>
              <w:p>
                <w:pPr>
                  <w:spacing w:line="224" w:lineRule="exact" w:before="0"/>
                  <w:ind w:left="19" w:right="19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Ediﬁcio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Nuevo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del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Congreso: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Carrera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7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No.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8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68,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Oﬁcina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635,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Bogotá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D.C.</w:t>
                </w:r>
              </w:p>
              <w:p>
                <w:pPr>
                  <w:spacing w:before="0"/>
                  <w:ind w:left="19" w:right="19" w:firstLine="0"/>
                  <w:jc w:val="center"/>
                  <w:rPr>
                    <w:sz w:val="20"/>
                  </w:rPr>
                </w:pPr>
                <w:hyperlink r:id="rId2">
                  <w:r>
                    <w:rPr>
                      <w:sz w:val="20"/>
                    </w:rPr>
                    <w:t>carlos.ardila@camara.gov.co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296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838450" cy="8382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8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53472">
          <wp:simplePos x="0" y="0"/>
          <wp:positionH relativeFrom="page">
            <wp:posOffset>4264349</wp:posOffset>
          </wp:positionH>
          <wp:positionV relativeFrom="page">
            <wp:posOffset>532581</wp:posOffset>
          </wp:positionV>
          <wp:extent cx="2343150" cy="7620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431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Constantia" w:hAnsi="Constantia" w:eastAsia="Constantia" w:cs="Constanti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Constantia" w:hAnsi="Constantia" w:eastAsia="Constantia" w:cs="Constanti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i/>
        <w:i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70" w:hanging="720"/>
        <w:jc w:val="right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16" w:hanging="72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540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  <w:jc w:val="left"/>
      </w:pPr>
      <w:rPr>
        <w:rFonts w:hint="default" w:ascii="Constantia" w:hAnsi="Constantia" w:eastAsia="Constantia" w:cs="Constantia"/>
        <w:b/>
        <w:b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6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8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onstantia" w:hAnsi="Constantia" w:eastAsia="Constantia" w:cs="Constanti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6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onstantia" w:hAnsi="Constantia" w:eastAsia="Constantia" w:cs="Constantia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3733" w:hanging="720"/>
        <w:jc w:val="right"/>
      </w:pPr>
      <w:rPr>
        <w:rFonts w:hint="default" w:ascii="Constantia" w:hAnsi="Constantia" w:eastAsia="Constantia" w:cs="Constantia"/>
        <w:b/>
        <w:b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91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4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4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9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7" w:hanging="720"/>
      </w:pPr>
      <w:rPr>
        <w:rFonts w:hint="default"/>
        <w:lang w:val="es-ES" w:eastAsia="en-US" w:bidi="ar-SA"/>
      </w:rPr>
    </w:lvl>
  </w:abstractNum>
  <w:num w:numId="4">
    <w:abstractNumId w:val="3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nstantia" w:hAnsi="Constantia" w:eastAsia="Constantia" w:cs="Constant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nstantia" w:hAnsi="Constantia" w:eastAsia="Constantia" w:cs="Constant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40" w:hanging="720"/>
      <w:outlineLvl w:val="1"/>
    </w:pPr>
    <w:rPr>
      <w:rFonts w:ascii="Constantia" w:hAnsi="Constantia" w:eastAsia="Constantia" w:cs="Constanti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onstantia" w:hAnsi="Constantia" w:eastAsia="Constantia" w:cs="Constant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9"/>
    </w:pPr>
    <w:rPr>
      <w:rFonts w:ascii="Constantia" w:hAnsi="Constantia" w:eastAsia="Constantia" w:cs="Constant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dane.gov.co/index.php/estadisticas-por-tema/demografia-y-poblacion/proyecciones-de-poblacion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www.supertransporte.gov.co/index.php/superintendencia-delegada-de-puertos/visor-del-mapa-de-infraestructura-no-concesionada/" TargetMode="External"/><Relationship Id="rId10" Type="http://schemas.openxmlformats.org/officeDocument/2006/relationships/hyperlink" Target="https://archivo.minambiente.gov.co/images/Atencion_y_particpacion_al_ciudadano/consultas_publicas_2021/RIS_V_Documento_Publicacion_Web_090221.docx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carlos.ardila@camara.gov.c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Ponencia 1er Deb. PAL 085-23C - Distrito Leticia</dc:title>
  <dcterms:created xsi:type="dcterms:W3CDTF">2023-09-05T16:10:04Z</dcterms:created>
  <dcterms:modified xsi:type="dcterms:W3CDTF">2023-09-05T16:10:04Z</dcterms:modified>
</cp:coreProperties>
</file>